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75D" w:rsidRPr="00D43561" w:rsidRDefault="008F2B07" w:rsidP="00FC02C2">
      <w:pPr>
        <w:rPr>
          <w:bCs/>
        </w:rPr>
      </w:pPr>
      <w:r w:rsidRPr="00D43561">
        <w:rPr>
          <w:bCs/>
          <w:noProof/>
          <w:lang w:val="nl-NL" w:eastAsia="nl-NL"/>
        </w:rPr>
        <mc:AlternateContent>
          <mc:Choice Requires="wps">
            <w:drawing>
              <wp:anchor distT="45720" distB="45720" distL="114300" distR="114300" simplePos="0" relativeHeight="251294208" behindDoc="1" locked="0" layoutInCell="1" allowOverlap="1" wp14:anchorId="587012A5" wp14:editId="2D2FD85F">
                <wp:simplePos x="0" y="0"/>
                <wp:positionH relativeFrom="column">
                  <wp:posOffset>5110480</wp:posOffset>
                </wp:positionH>
                <wp:positionV relativeFrom="page">
                  <wp:posOffset>268605</wp:posOffset>
                </wp:positionV>
                <wp:extent cx="843915" cy="2914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91465"/>
                        </a:xfrm>
                        <a:prstGeom prst="rect">
                          <a:avLst/>
                        </a:prstGeom>
                        <a:solidFill>
                          <a:srgbClr val="FFFFFF"/>
                        </a:solidFill>
                        <a:ln w="9525">
                          <a:noFill/>
                          <a:miter lim="800000"/>
                          <a:headEnd/>
                          <a:tailEnd/>
                        </a:ln>
                      </wps:spPr>
                      <wps:txbx>
                        <w:txbxContent>
                          <w:p w:rsidR="00FF5B93" w:rsidRPr="00FB28D9" w:rsidRDefault="00FF5B93" w:rsidP="00F0316E">
                            <w:pPr>
                              <w:rPr>
                                <w:rFonts w:ascii="Arial" w:hAnsi="Arial"/>
                                <w:color w:val="8392A2"/>
                                <w:sz w:val="19"/>
                                <w:szCs w:val="19"/>
                              </w:rPr>
                            </w:pPr>
                            <w:r w:rsidRPr="00FB28D9">
                              <w:rPr>
                                <w:rFonts w:ascii="Arial" w:hAnsi="Arial"/>
                                <w:color w:val="8392A2"/>
                                <w:sz w:val="19"/>
                                <w:szCs w:val="19"/>
                              </w:rPr>
                              <w:t xml:space="preserve">Powered 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012A5" id="_x0000_t202" coordsize="21600,21600" o:spt="202" path="m,l,21600r21600,l21600,xe">
                <v:stroke joinstyle="miter"/>
                <v:path gradientshapeok="t" o:connecttype="rect"/>
              </v:shapetype>
              <v:shape id="Text Box 2" o:spid="_x0000_s1026" type="#_x0000_t202" style="position:absolute;margin-left:402.4pt;margin-top:21.15pt;width:66.45pt;height:22.95pt;z-index:-25202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" stroked="f">
                <v:textbox>
                  <w:txbxContent>
                    <w:p w:rsidR="00FF5B93" w:rsidRPr="00FB28D9" w:rsidRDefault="00FF5B93" w:rsidP="00F0316E">
                      <w:pPr>
                        <w:rPr>
                          <w:rFonts w:ascii="Arial" w:hAnsi="Arial"/>
                          <w:color w:val="8392A2"/>
                          <w:sz w:val="19"/>
                          <w:szCs w:val="19"/>
                        </w:rPr>
                      </w:pPr>
                      <w:r w:rsidRPr="00FB28D9">
                        <w:rPr>
                          <w:rFonts w:ascii="Arial" w:hAnsi="Arial"/>
                          <w:color w:val="8392A2"/>
                          <w:sz w:val="19"/>
                          <w:szCs w:val="19"/>
                        </w:rPr>
                        <w:t xml:space="preserve">Powered by </w:t>
                      </w:r>
                    </w:p>
                  </w:txbxContent>
                </v:textbox>
                <w10:wrap anchory="page"/>
              </v:shape>
            </w:pict>
          </mc:Fallback>
        </mc:AlternateContent>
      </w:r>
      <w:r w:rsidRPr="00D43561">
        <w:rPr>
          <w:noProof/>
          <w:color w:val="8392A2"/>
          <w:sz w:val="18"/>
          <w:szCs w:val="48"/>
          <w:lang w:val="nl-NL" w:eastAsia="nl-NL"/>
        </w:rPr>
        <w:drawing>
          <wp:anchor distT="0" distB="0" distL="114300" distR="114300" simplePos="0" relativeHeight="251295232" behindDoc="0" locked="0" layoutInCell="1" allowOverlap="1" wp14:anchorId="3A7C3B8A" wp14:editId="38DDB246">
            <wp:simplePos x="0" y="0"/>
            <wp:positionH relativeFrom="column">
              <wp:posOffset>5923915</wp:posOffset>
            </wp:positionH>
            <wp:positionV relativeFrom="page">
              <wp:posOffset>292100</wp:posOffset>
            </wp:positionV>
            <wp:extent cx="784860" cy="173990"/>
            <wp:effectExtent l="0" t="0" r="0" b="0"/>
            <wp:wrapNone/>
            <wp:docPr id="5" name="Picture 5" descr="C:\Users\survio\Downloads\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vio\Downloads\Logotyp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860" cy="17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175D" w:rsidRPr="00D43561" w:rsidRDefault="0050175D" w:rsidP="0050175D">
      <w:pPr>
        <w:pStyle w:val="Kop1"/>
        <w:rPr>
          <w:bCs/>
          <w:sz w:val="20"/>
        </w:rPr>
      </w:pPr>
    </w:p>
    <w:p w:rsidR="0050175D" w:rsidRPr="00D43561" w:rsidRDefault="0050175D" w:rsidP="0050175D">
      <w:pPr>
        <w:pStyle w:val="Kop1"/>
        <w:rPr>
          <w:bCs/>
          <w:sz w:val="20"/>
        </w:rPr>
      </w:pPr>
    </w:p>
    <w:p w:rsidR="00402B3F" w:rsidRPr="00D43561" w:rsidRDefault="00402B3F" w:rsidP="00402B3F"/>
    <w:p w:rsidR="00402B3F" w:rsidRPr="00D43561" w:rsidRDefault="00402B3F" w:rsidP="00402B3F"/>
    <w:p w:rsidR="00402B3F" w:rsidRPr="00D43561" w:rsidRDefault="00402B3F" w:rsidP="00402B3F"/>
    <w:p w:rsidR="00402B3F" w:rsidRPr="00D43561" w:rsidRDefault="00402B3F" w:rsidP="00402B3F"/>
    <w:p w:rsidR="00402B3F" w:rsidRPr="00D43561" w:rsidRDefault="00402B3F" w:rsidP="00402B3F"/>
    <w:p w:rsidR="00402B3F" w:rsidRDefault="00402B3F" w:rsidP="00402B3F"/>
    <w:p w:rsidR="00D43561" w:rsidRPr="00D43561" w:rsidRDefault="00D43561" w:rsidP="00402B3F"/>
    <w:p w:rsidR="0037445C" w:rsidRPr="00D43561" w:rsidRDefault="0037445C" w:rsidP="00402B3F"/>
    <w:p w:rsidR="00402B3F" w:rsidRPr="00D43561" w:rsidRDefault="00402B3F" w:rsidP="00402B3F"/>
    <w:p w:rsidR="00402B3F" w:rsidRPr="00D43561" w:rsidRDefault="00402B3F" w:rsidP="00402B3F"/>
    <w:p w:rsidR="00402B3F" w:rsidRPr="00D43561" w:rsidRDefault="00402B3F" w:rsidP="00402B3F"/>
    <w:p w:rsidR="002028B5" w:rsidRPr="00D43561" w:rsidRDefault="002028B5" w:rsidP="00B03B19">
      <w:pPr>
        <w:pStyle w:val="Kop1"/>
        <w:rPr>
          <w:bCs/>
          <w:sz w:val="20"/>
        </w:rPr>
      </w:pPr>
      <w:r w:rsidRPr="00D43561">
        <w:rPr>
          <w:bCs/>
          <w:noProof/>
          <w:sz w:val="20"/>
          <w:lang w:val="nl-NL" w:eastAsia="nl-NL"/>
        </w:rPr>
        <w:drawing>
          <wp:inline distT="0" distB="0" distL="0" distR="0" wp14:anchorId="5944F732" wp14:editId="45CC2762">
            <wp:extent cx="2937600" cy="117360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vio\Downloads\S7I7T5O3K7G9R4T8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7600" cy="1173600"/>
                    </a:xfrm>
                    <a:prstGeom prst="rect">
                      <a:avLst/>
                    </a:prstGeom>
                    <a:noFill/>
                    <a:ln>
                      <a:noFill/>
                    </a:ln>
                  </pic:spPr>
                </pic:pic>
              </a:graphicData>
            </a:graphic>
          </wp:inline>
        </w:drawing>
      </w:r>
    </w:p>
    <w:p w:rsidR="00BC364D" w:rsidRPr="00D43561" w:rsidRDefault="00C11A81" w:rsidP="0050175D">
      <w:pPr>
        <w:pStyle w:val="Kop1"/>
        <w:rPr>
          <w:rFonts w:cs="Poppins"/>
          <w:b w:val="0"/>
          <w:sz w:val="80"/>
          <w:szCs w:val="80"/>
        </w:rPr>
      </w:pPr>
      <w:proofErr w:type="spellStart"/>
      <w:r w:rsidRPr="00D43561">
        <w:rPr>
          <w:rFonts w:cs="Poppins"/>
          <w:b w:val="0"/>
          <w:sz w:val="80"/>
          <w:szCs w:val="80"/>
        </w:rPr>
        <w:t>Omgevingsvisie</w:t>
      </w:r>
      <w:proofErr w:type="spellEnd"/>
      <w:r w:rsidRPr="00D43561">
        <w:rPr>
          <w:rFonts w:cs="Poppins"/>
          <w:b w:val="0"/>
          <w:sz w:val="80"/>
          <w:szCs w:val="80"/>
        </w:rPr>
        <w:t xml:space="preserve"> Alblasserdam: de 5 </w:t>
      </w:r>
      <w:proofErr w:type="spellStart"/>
      <w:r w:rsidRPr="00D43561">
        <w:rPr>
          <w:rFonts w:cs="Poppins"/>
          <w:b w:val="0"/>
          <w:sz w:val="80"/>
          <w:szCs w:val="80"/>
        </w:rPr>
        <w:t>accenten</w:t>
      </w:r>
      <w:proofErr w:type="spellEnd"/>
    </w:p>
    <w:p w:rsidR="0080013C" w:rsidRPr="00683853" w:rsidRDefault="005A03F4">
      <w:r w:rsidRPr="00683853">
        <w:rPr>
          <w:noProof/>
          <w:lang w:val="nl-NL" w:eastAsia="nl-NL"/>
        </w:rPr>
        <mc:AlternateContent>
          <mc:Choice Requires="wps">
            <w:drawing>
              <wp:anchor distT="0" distB="0" distL="114300" distR="114300" simplePos="0" relativeHeight="251284992" behindDoc="0" locked="0" layoutInCell="1" allowOverlap="1" wp14:anchorId="54A3BA09" wp14:editId="7A6DAF63">
                <wp:simplePos x="0" y="0"/>
                <wp:positionH relativeFrom="margin">
                  <wp:posOffset>1450975</wp:posOffset>
                </wp:positionH>
                <wp:positionV relativeFrom="page">
                  <wp:posOffset>9801860</wp:posOffset>
                </wp:positionV>
                <wp:extent cx="3743325" cy="590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43325" cy="590550"/>
                        </a:xfrm>
                        <a:prstGeom prst="rect">
                          <a:avLst/>
                        </a:prstGeom>
                        <a:noFill/>
                        <a:ln w="6350">
                          <a:noFill/>
                        </a:ln>
                      </wps:spPr>
                      <wps:txbx>
                        <w:txbxContent>
                          <w:p w:rsidR="00FF5B93" w:rsidRPr="00FB28D9" w:rsidRDefault="00FF5B93" w:rsidP="0050175D">
                            <w:pPr>
                              <w:pStyle w:val="Time"/>
                              <w:rPr>
                                <w:rFonts w:ascii="Arial" w:hAnsi="Arial"/>
                                <w:bCs/>
                              </w:rPr>
                            </w:pPr>
                            <w:r w:rsidRPr="00FB28D9">
                              <w:rPr>
                                <w:rStyle w:val="ExportDateChar"/>
                                <w:rFonts w:ascii="Arial" w:hAnsi="Arial"/>
                                <w:bCs/>
                                <w:sz w:val="24"/>
                                <w:szCs w:val="24"/>
                              </w:rPr>
                              <w:t>2 Augustus 2021</w:t>
                            </w:r>
                            <w:r w:rsidRPr="00FB28D9">
                              <w:rPr>
                                <w:rFonts w:ascii="Arial" w:hAnsi="Arial"/>
                                <w:b/>
                                <w:sz w:val="44"/>
                                <w:szCs w:val="48"/>
                              </w:rPr>
                              <w:t xml:space="preserve"> </w:t>
                            </w:r>
                            <w:r w:rsidRPr="00FB28D9">
                              <w:rPr>
                                <w:rFonts w:ascii="Arial" w:hAnsi="Arial"/>
                                <w:b/>
                                <w:sz w:val="20"/>
                              </w:rPr>
                              <w:t>10:41:25</w:t>
                            </w:r>
                          </w:p>
                          <w:p w:rsidR="00FF5B93" w:rsidRPr="00683853" w:rsidRDefault="00FF5B93" w:rsidP="0050175D">
                            <w:pPr>
                              <w:pStyle w:val="Time"/>
                            </w:pPr>
                            <w:r w:rsidRPr="00683853">
                              <w:rPr>
                                <w:color w:val="808080" w:themeColor="background1" w:themeShade="80"/>
                              </w:rPr>
                              <w:t>10:41:25</w:t>
                            </w:r>
                          </w:p>
                          <w:p w:rsidR="00FF5B93" w:rsidRPr="00683853" w:rsidRDefault="00FF5B93" w:rsidP="0050175D">
                            <w:pPr>
                              <w:pStyle w:val="Time"/>
                            </w:pPr>
                            <w:r w:rsidRPr="00683853">
                              <w:rPr>
                                <w:color w:val="808080" w:themeColor="background1" w:themeShade="80"/>
                              </w:rPr>
                              <w:t>10:41:25</w:t>
                            </w:r>
                          </w:p>
                          <w:p w:rsidR="00FF5B93" w:rsidRPr="00683853" w:rsidRDefault="00FF5B93" w:rsidP="005017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A3BA09" id="Text Box 1" o:spid="_x0000_s1027" type="#_x0000_t202" style="position:absolute;margin-left:114.25pt;margin-top:771.8pt;width:294.75pt;height:46.5pt;z-index:25128499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" filled="f" stroked="f" strokeweight=".5pt">
                <v:textbox>
                  <w:txbxContent>
                    <w:p w:rsidR="00FF5B93" w:rsidRPr="00FB28D9" w:rsidRDefault="00FF5B93" w:rsidP="0050175D">
                      <w:pPr>
                        <w:pStyle w:val="Time"/>
                        <w:rPr>
                          <w:rFonts w:ascii="Arial" w:hAnsi="Arial"/>
                          <w:bCs/>
                        </w:rPr>
                      </w:pPr>
                      <w:r w:rsidRPr="00FB28D9">
                        <w:rPr>
                          <w:rStyle w:val="ExportDateChar"/>
                          <w:rFonts w:ascii="Arial" w:hAnsi="Arial"/>
                          <w:bCs/>
                          <w:sz w:val="24"/>
                          <w:szCs w:val="24"/>
                        </w:rPr>
                        <w:t>2 Augustus 2021</w:t>
                      </w:r>
                      <w:r w:rsidRPr="00FB28D9">
                        <w:rPr>
                          <w:rFonts w:ascii="Arial" w:hAnsi="Arial"/>
                          <w:b/>
                          <w:sz w:val="44"/>
                          <w:szCs w:val="48"/>
                        </w:rPr>
                        <w:t xml:space="preserve"> </w:t>
                      </w:r>
                      <w:r w:rsidRPr="00FB28D9">
                        <w:rPr>
                          <w:rFonts w:ascii="Arial" w:hAnsi="Arial"/>
                          <w:b/>
                          <w:sz w:val="20"/>
                        </w:rPr>
                        <w:t>10:41:25</w:t>
                      </w:r>
                    </w:p>
                    <w:p w:rsidR="00FF5B93" w:rsidRPr="00683853" w:rsidRDefault="00FF5B93" w:rsidP="0050175D">
                      <w:pPr>
                        <w:pStyle w:val="Time"/>
                      </w:pPr>
                      <w:r w:rsidRPr="00683853">
                        <w:rPr>
                          <w:color w:val="808080" w:themeColor="background1" w:themeShade="80"/>
                        </w:rPr>
                        <w:t>10:41:25</w:t>
                      </w:r>
                    </w:p>
                    <w:p w:rsidR="00FF5B93" w:rsidRPr="00683853" w:rsidRDefault="00FF5B93" w:rsidP="0050175D">
                      <w:pPr>
                        <w:pStyle w:val="Time"/>
                      </w:pPr>
                      <w:r w:rsidRPr="00683853">
                        <w:rPr>
                          <w:color w:val="808080" w:themeColor="background1" w:themeShade="80"/>
                        </w:rPr>
                        <w:t>10:41:25</w:t>
                      </w:r>
                    </w:p>
                    <w:p w:rsidR="00FF5B93" w:rsidRPr="00683853" w:rsidRDefault="00FF5B93" w:rsidP="0050175D">
                      <w:pPr>
                        <w:jc w:val="center"/>
                      </w:pPr>
                    </w:p>
                  </w:txbxContent>
                </v:textbox>
                <w10:wrap anchorx="margin" anchory="page"/>
              </v:shape>
            </w:pict>
          </mc:Fallback>
        </mc:AlternateContent>
      </w:r>
      <w:r w:rsidR="0080013C" w:rsidRPr="00683853">
        <w:br w:type="page"/>
      </w:r>
    </w:p>
    <w:p w:rsidR="005415F8" w:rsidRPr="00D43561" w:rsidRDefault="005512C0" w:rsidP="002B4698">
      <w:pPr>
        <w:spacing w:after="100" w:line="360" w:lineRule="auto"/>
        <w:rPr>
          <w:rFonts w:cs="Poppins"/>
          <w:sz w:val="36"/>
          <w:szCs w:val="36"/>
        </w:rPr>
      </w:pPr>
      <w:r w:rsidRPr="00D43561">
        <w:rPr>
          <w:rFonts w:cs="Poppins"/>
          <w:bCs/>
          <w:noProof/>
          <w:sz w:val="36"/>
          <w:szCs w:val="36"/>
          <w:lang w:val="nl-NL" w:eastAsia="nl-NL"/>
        </w:rPr>
        <w:lastRenderedPageBreak/>
        <w:drawing>
          <wp:anchor distT="0" distB="0" distL="114300" distR="114300" simplePos="0" relativeHeight="251292160" behindDoc="0" locked="0" layoutInCell="1" allowOverlap="1" wp14:anchorId="57CA4D7F" wp14:editId="6FB6D8D6">
            <wp:simplePos x="0" y="0"/>
            <wp:positionH relativeFrom="column">
              <wp:posOffset>141605</wp:posOffset>
            </wp:positionH>
            <wp:positionV relativeFrom="page">
              <wp:posOffset>15345410</wp:posOffset>
            </wp:positionV>
            <wp:extent cx="201930" cy="201930"/>
            <wp:effectExtent l="0" t="0" r="7620" b="7620"/>
            <wp:wrapNone/>
            <wp:docPr id="34" name="Picture 34" descr="C:\Users\survio\AppData\Local\Temp\Rar$DRa4992.44657\Info Row\Individual respon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urvio\AppData\Local\Temp\Rar$DRa4992.44657\Info Row\Individual respons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anchor>
        </w:drawing>
      </w:r>
      <w:r w:rsidRPr="00D43561">
        <w:rPr>
          <w:rFonts w:cs="Poppins"/>
          <w:bCs/>
          <w:noProof/>
          <w:sz w:val="36"/>
          <w:szCs w:val="36"/>
          <w:lang w:val="nl-NL" w:eastAsia="nl-NL"/>
        </w:rPr>
        <w:drawing>
          <wp:anchor distT="0" distB="0" distL="114300" distR="114300" simplePos="0" relativeHeight="251289088" behindDoc="0" locked="0" layoutInCell="1" allowOverlap="1" wp14:anchorId="14D04F57" wp14:editId="7CDBAFD0">
            <wp:simplePos x="0" y="0"/>
            <wp:positionH relativeFrom="column">
              <wp:posOffset>138430</wp:posOffset>
            </wp:positionH>
            <wp:positionV relativeFrom="page">
              <wp:posOffset>12991465</wp:posOffset>
            </wp:positionV>
            <wp:extent cx="203835" cy="203835"/>
            <wp:effectExtent l="0" t="0" r="5715" b="5715"/>
            <wp:wrapNone/>
            <wp:docPr id="27" name="Picture 27" descr="C:\Users\survio\AppData\Local\Temp\Rar$DRa3196.14678\Info Row\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urvio\AppData\Local\Temp\Rar$DRa3196.14678\Info Row\Lin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anchor>
        </w:drawing>
      </w:r>
      <w:r w:rsidRPr="00D43561">
        <w:rPr>
          <w:rFonts w:cs="Poppins"/>
          <w:bCs/>
          <w:noProof/>
          <w:sz w:val="36"/>
          <w:szCs w:val="36"/>
          <w:lang w:val="nl-NL" w:eastAsia="nl-NL"/>
        </w:rPr>
        <w:drawing>
          <wp:anchor distT="0" distB="0" distL="114300" distR="114300" simplePos="0" relativeHeight="251290112" behindDoc="0" locked="0" layoutInCell="1" allowOverlap="1" wp14:anchorId="5EB2FD13" wp14:editId="12F4BFE4">
            <wp:simplePos x="0" y="0"/>
            <wp:positionH relativeFrom="column">
              <wp:posOffset>138430</wp:posOffset>
            </wp:positionH>
            <wp:positionV relativeFrom="page">
              <wp:posOffset>24418290</wp:posOffset>
            </wp:positionV>
            <wp:extent cx="207010" cy="207010"/>
            <wp:effectExtent l="0" t="0" r="2540" b="2540"/>
            <wp:wrapNone/>
            <wp:docPr id="30" name="Picture 30" descr="C:\Users\survio\AppData\Local\Temp\Rar$DRa9704.49965\Info Row\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urvio\AppData\Local\Temp\Rar$DRa9704.49965\Info Row\dat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561">
        <w:rPr>
          <w:rFonts w:cs="Poppins"/>
          <w:bCs/>
          <w:noProof/>
          <w:sz w:val="36"/>
          <w:szCs w:val="36"/>
          <w:lang w:val="nl-NL" w:eastAsia="nl-NL"/>
        </w:rPr>
        <w:drawing>
          <wp:anchor distT="0" distB="0" distL="114300" distR="114300" simplePos="0" relativeHeight="251291136" behindDoc="0" locked="0" layoutInCell="1" allowOverlap="1" wp14:anchorId="6912D223" wp14:editId="52725516">
            <wp:simplePos x="0" y="0"/>
            <wp:positionH relativeFrom="column">
              <wp:posOffset>138430</wp:posOffset>
            </wp:positionH>
            <wp:positionV relativeFrom="page">
              <wp:posOffset>25496090</wp:posOffset>
            </wp:positionV>
            <wp:extent cx="205105" cy="205105"/>
            <wp:effectExtent l="0" t="0" r="4445" b="4445"/>
            <wp:wrapNone/>
            <wp:docPr id="32" name="Picture 32" descr="C:\Users\survio\AppData\Local\Temp\Rar$DRa8004.27800\Info Row\Du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urvio\AppData\Local\Temp\Rar$DRa8004.27800\Info Row\Durati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anchor>
        </w:drawing>
      </w:r>
      <w:proofErr w:type="spellStart"/>
      <w:r w:rsidR="00632D8E" w:rsidRPr="00D43561">
        <w:rPr>
          <w:rFonts w:cs="Poppins"/>
          <w:sz w:val="36"/>
          <w:szCs w:val="36"/>
        </w:rPr>
        <w:t>Algemeen</w:t>
      </w:r>
      <w:proofErr w:type="spellEnd"/>
    </w:p>
    <w:tbl>
      <w:tblPr>
        <w:tblStyle w:val="Tabelraster"/>
        <w:tblW w:w="0" w:type="auto"/>
        <w:tblBorders>
          <w:top w:val="single" w:sz="4" w:space="0" w:color="E3EBF9"/>
          <w:left w:val="single" w:sz="4" w:space="0" w:color="E3EBF9"/>
          <w:bottom w:val="single" w:sz="4" w:space="0" w:color="E3EBF9"/>
          <w:right w:val="single" w:sz="4" w:space="0" w:color="E3EBF9"/>
          <w:insideH w:val="single" w:sz="4" w:space="0" w:color="E3EBF9"/>
          <w:insideV w:val="single" w:sz="4" w:space="0" w:color="E3EBF9"/>
        </w:tblBorders>
        <w:tblCellMar>
          <w:top w:w="173" w:type="dxa"/>
          <w:left w:w="216" w:type="dxa"/>
          <w:right w:w="288" w:type="dxa"/>
        </w:tblCellMar>
        <w:tblLook w:val="04A0" w:firstRow="1" w:lastRow="0" w:firstColumn="1" w:lastColumn="0" w:noHBand="0" w:noVBand="1"/>
      </w:tblPr>
      <w:tblGrid>
        <w:gridCol w:w="10094"/>
      </w:tblGrid>
      <w:tr w:rsidR="002D2294" w:rsidRPr="00FB28D9" w:rsidTr="00DA6201">
        <w:trPr>
          <w:trHeight w:val="864"/>
        </w:trPr>
        <w:tc>
          <w:tcPr>
            <w:tcW w:w="10094" w:type="dxa"/>
          </w:tcPr>
          <w:p w:rsidR="002D2294" w:rsidRPr="00FB28D9" w:rsidRDefault="005512C0" w:rsidP="003916B1">
            <w:pPr>
              <w:tabs>
                <w:tab w:val="right" w:pos="10080"/>
              </w:tabs>
              <w:spacing w:before="160"/>
              <w:rPr>
                <w:rFonts w:ascii="Arial" w:hAnsi="Arial"/>
                <w:b/>
                <w:bCs/>
                <w:sz w:val="28"/>
                <w:szCs w:val="28"/>
              </w:rPr>
            </w:pPr>
            <w:r w:rsidRPr="00FB28D9">
              <w:rPr>
                <w:rFonts w:ascii="Arial" w:hAnsi="Arial"/>
                <w:bCs/>
                <w:noProof/>
                <w:lang w:val="nl-NL" w:eastAsia="nl-NL"/>
              </w:rPr>
              <w:drawing>
                <wp:anchor distT="0" distB="0" distL="114300" distR="114300" simplePos="0" relativeHeight="251287040" behindDoc="0" locked="0" layoutInCell="1" allowOverlap="1" wp14:anchorId="653D5C70" wp14:editId="673B4AC9">
                  <wp:simplePos x="0" y="0"/>
                  <wp:positionH relativeFrom="column">
                    <wp:posOffset>50800</wp:posOffset>
                  </wp:positionH>
                  <wp:positionV relativeFrom="page">
                    <wp:posOffset>128588</wp:posOffset>
                  </wp:positionV>
                  <wp:extent cx="164592" cy="164592"/>
                  <wp:effectExtent l="0" t="0" r="6985" b="6985"/>
                  <wp:wrapNone/>
                  <wp:docPr id="24" name="Picture 24" descr="C:\Users\survio\AppData\Local\Temp\Rar$DRa2180.5377\Info Row\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rvio\AppData\Local\Temp\Rar$DRa2180.5377\Info Row\Surve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92" cy="164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294" w:rsidRPr="00FB28D9">
              <w:rPr>
                <w:rFonts w:ascii="Arial" w:hAnsi="Arial"/>
                <w:color w:val="8392A2"/>
                <w:sz w:val="26"/>
                <w:szCs w:val="26"/>
              </w:rPr>
              <w:t xml:space="preserve">       </w:t>
            </w:r>
            <w:r w:rsidR="002D2294" w:rsidRPr="00FB28D9">
              <w:rPr>
                <w:rFonts w:ascii="Arial" w:hAnsi="Arial"/>
                <w:color w:val="8392A2"/>
                <w:sz w:val="22"/>
                <w:szCs w:val="22"/>
              </w:rPr>
              <w:t xml:space="preserve"> </w:t>
            </w:r>
            <w:proofErr w:type="spellStart"/>
            <w:r w:rsidR="002D2294" w:rsidRPr="00FB28D9">
              <w:rPr>
                <w:rFonts w:ascii="Arial" w:hAnsi="Arial"/>
                <w:color w:val="8392A2"/>
                <w:sz w:val="23"/>
                <w:szCs w:val="23"/>
              </w:rPr>
              <w:t>Enquête</w:t>
            </w:r>
            <w:proofErr w:type="spellEnd"/>
            <w:r w:rsidR="002D2294" w:rsidRPr="00FB28D9">
              <w:rPr>
                <w:rFonts w:ascii="Arial" w:hAnsi="Arial"/>
                <w:color w:val="8392A2"/>
                <w:sz w:val="23"/>
                <w:szCs w:val="23"/>
              </w:rPr>
              <w:t xml:space="preserve"> </w:t>
            </w:r>
            <w:proofErr w:type="spellStart"/>
            <w:r w:rsidR="002D2294" w:rsidRPr="00FB28D9">
              <w:rPr>
                <w:rFonts w:ascii="Arial" w:hAnsi="Arial"/>
                <w:color w:val="8392A2"/>
                <w:sz w:val="23"/>
                <w:szCs w:val="23"/>
              </w:rPr>
              <w:t>naam</w:t>
            </w:r>
            <w:proofErr w:type="spellEnd"/>
            <w:r w:rsidR="003916B1" w:rsidRPr="00CC6E94">
              <w:rPr>
                <w:rFonts w:ascii="Arial" w:hAnsi="Arial"/>
                <w:color w:val="8392A2"/>
                <w:sz w:val="20"/>
              </w:rPr>
              <w:tab/>
            </w:r>
            <w:proofErr w:type="spellStart"/>
            <w:r w:rsidR="002D2294" w:rsidRPr="00FB28D9">
              <w:rPr>
                <w:sz w:val="24"/>
                <w:szCs w:val="24"/>
              </w:rPr>
              <w:t>Omgevingsvisie</w:t>
            </w:r>
            <w:proofErr w:type="spellEnd"/>
            <w:r w:rsidR="002D2294" w:rsidRPr="00FB28D9">
              <w:rPr>
                <w:sz w:val="24"/>
                <w:szCs w:val="24"/>
              </w:rPr>
              <w:t xml:space="preserve"> Alblasserdam: de 5 </w:t>
            </w:r>
            <w:proofErr w:type="spellStart"/>
            <w:r w:rsidR="002D2294" w:rsidRPr="00FB28D9">
              <w:rPr>
                <w:sz w:val="24"/>
                <w:szCs w:val="24"/>
              </w:rPr>
              <w:t>accenten</w:t>
            </w:r>
            <w:proofErr w:type="spellEnd"/>
          </w:p>
        </w:tc>
      </w:tr>
      <w:tr w:rsidR="002D2294" w:rsidRPr="00FB28D9" w:rsidTr="00DA6201">
        <w:trPr>
          <w:trHeight w:val="864"/>
        </w:trPr>
        <w:tc>
          <w:tcPr>
            <w:tcW w:w="10094" w:type="dxa"/>
          </w:tcPr>
          <w:p w:rsidR="002D2294" w:rsidRPr="00FB28D9" w:rsidRDefault="005512C0" w:rsidP="007B1ECA">
            <w:pPr>
              <w:tabs>
                <w:tab w:val="right" w:pos="10080"/>
              </w:tabs>
              <w:spacing w:before="160"/>
              <w:ind w:left="72"/>
              <w:rPr>
                <w:rFonts w:ascii="Arial" w:hAnsi="Arial"/>
                <w:b/>
                <w:bCs/>
                <w:color w:val="8392A2"/>
                <w:sz w:val="30"/>
                <w:szCs w:val="30"/>
              </w:rPr>
            </w:pPr>
            <w:r w:rsidRPr="00FB28D9">
              <w:rPr>
                <w:rFonts w:ascii="Arial" w:hAnsi="Arial"/>
                <w:bCs/>
                <w:noProof/>
                <w:sz w:val="26"/>
                <w:szCs w:val="26"/>
                <w:lang w:val="nl-NL" w:eastAsia="nl-NL"/>
              </w:rPr>
              <w:drawing>
                <wp:anchor distT="0" distB="0" distL="114300" distR="114300" simplePos="0" relativeHeight="251288064" behindDoc="0" locked="0" layoutInCell="1" allowOverlap="1" wp14:anchorId="6BD9ACD8" wp14:editId="668EFBA6">
                  <wp:simplePos x="0" y="0"/>
                  <wp:positionH relativeFrom="column">
                    <wp:posOffset>52705</wp:posOffset>
                  </wp:positionH>
                  <wp:positionV relativeFrom="page">
                    <wp:posOffset>111443</wp:posOffset>
                  </wp:positionV>
                  <wp:extent cx="164592" cy="164592"/>
                  <wp:effectExtent l="0" t="0" r="6985" b="6985"/>
                  <wp:wrapNone/>
                  <wp:docPr id="25" name="Picture 25" descr="C:\Users\survio\AppData\Local\Temp\Rar$DRa3868.10224\Info Row\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urvio\AppData\Local\Temp\Rar$DRa3868.10224\Info Row\Use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592" cy="164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294" w:rsidRPr="00FB28D9">
              <w:rPr>
                <w:rFonts w:ascii="Arial" w:hAnsi="Arial"/>
                <w:color w:val="8392A2"/>
                <w:sz w:val="26"/>
                <w:szCs w:val="26"/>
              </w:rPr>
              <w:t xml:space="preserve">      </w:t>
            </w:r>
            <w:r w:rsidR="002D2294" w:rsidRPr="00FB28D9">
              <w:rPr>
                <w:rFonts w:ascii="Arial" w:hAnsi="Arial"/>
                <w:color w:val="8392A2"/>
              </w:rPr>
              <w:t xml:space="preserve"> </w:t>
            </w:r>
            <w:r w:rsidR="002D2294" w:rsidRPr="00FB28D9">
              <w:rPr>
                <w:rFonts w:ascii="Arial" w:hAnsi="Arial"/>
                <w:color w:val="8392A2"/>
                <w:sz w:val="26"/>
                <w:szCs w:val="26"/>
              </w:rPr>
              <w:t xml:space="preserve"> </w:t>
            </w:r>
            <w:r w:rsidR="002D2294" w:rsidRPr="00FB28D9">
              <w:rPr>
                <w:rFonts w:ascii="Arial" w:hAnsi="Arial"/>
                <w:color w:val="8392A2"/>
                <w:sz w:val="23"/>
                <w:szCs w:val="23"/>
              </w:rPr>
              <w:t>Auteur</w:t>
            </w:r>
            <w:r w:rsidR="007B1ECA" w:rsidRPr="00FB28D9">
              <w:rPr>
                <w:rFonts w:ascii="Arial" w:hAnsi="Arial"/>
                <w:color w:val="8392A2"/>
                <w:sz w:val="20"/>
              </w:rPr>
              <w:tab/>
            </w:r>
          </w:p>
        </w:tc>
      </w:tr>
      <w:tr w:rsidR="00E41043" w:rsidRPr="00FB28D9" w:rsidTr="00DA6201">
        <w:trPr>
          <w:trHeight w:val="864"/>
        </w:trPr>
        <w:tc>
          <w:tcPr>
            <w:tcW w:w="10094" w:type="dxa"/>
          </w:tcPr>
          <w:tbl>
            <w:tblPr>
              <w:tblStyle w:val="Tabelraster"/>
              <w:tblpPr w:leftFromText="180" w:rightFromText="180" w:vertAnchor="text" w:horzAnchor="page" w:tblpXSpec="right" w:tblpY="-2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1" w:type="dxa"/>
                <w:left w:w="0" w:type="dxa"/>
                <w:right w:w="202" w:type="dxa"/>
              </w:tblCellMar>
              <w:tblLook w:val="04A0" w:firstRow="1" w:lastRow="0" w:firstColumn="1" w:lastColumn="0" w:noHBand="0" w:noVBand="1"/>
            </w:tblPr>
            <w:tblGrid>
              <w:gridCol w:w="208"/>
              <w:gridCol w:w="1677"/>
            </w:tblGrid>
            <w:tr w:rsidR="00EB4BA9" w:rsidRPr="00FB28D9" w:rsidTr="00DA6201">
              <w:trPr>
                <w:trHeight w:val="216"/>
              </w:trPr>
              <w:tc>
                <w:tcPr>
                  <w:tcW w:w="0" w:type="auto"/>
                </w:tcPr>
                <w:p w:rsidR="00EB4BA9" w:rsidRPr="00FB28D9" w:rsidRDefault="00EB4BA9" w:rsidP="00EB4BA9">
                  <w:pPr>
                    <w:tabs>
                      <w:tab w:val="right" w:pos="11520"/>
                    </w:tabs>
                    <w:jc w:val="center"/>
                    <w:rPr>
                      <w:rFonts w:ascii="Arial" w:hAnsi="Arial"/>
                      <w:b/>
                      <w:bCs/>
                      <w:sz w:val="26"/>
                      <w:szCs w:val="26"/>
                    </w:rPr>
                  </w:pPr>
                </w:p>
              </w:tc>
              <w:tc>
                <w:tcPr>
                  <w:tcW w:w="0" w:type="auto"/>
                </w:tcPr>
                <w:p w:rsidR="00EB4BA9" w:rsidRPr="00FB28D9" w:rsidRDefault="00EB4BA9" w:rsidP="00EB4BA9">
                  <w:pPr>
                    <w:tabs>
                      <w:tab w:val="right" w:pos="11520"/>
                    </w:tabs>
                    <w:spacing w:before="30"/>
                    <w:ind w:right="58"/>
                    <w:jc w:val="center"/>
                    <w:rPr>
                      <w:rFonts w:ascii="Arial" w:hAnsi="Arial"/>
                      <w:b/>
                      <w:bCs/>
                      <w:sz w:val="26"/>
                      <w:szCs w:val="26"/>
                    </w:rPr>
                  </w:pPr>
                  <w:proofErr w:type="spellStart"/>
                  <w:r>
                    <w:rPr>
                      <w:rFonts w:ascii="Arial" w:hAnsi="Arial"/>
                      <w:b/>
                      <w:bCs/>
                      <w:sz w:val="26"/>
                      <w:szCs w:val="26"/>
                    </w:rPr>
                    <w:t>Nederlands</w:t>
                  </w:r>
                  <w:proofErr w:type="spellEnd"/>
                </w:p>
              </w:tc>
            </w:tr>
          </w:tbl>
          <w:p w:rsidR="00E41043" w:rsidRPr="00FB28D9" w:rsidRDefault="00E41043" w:rsidP="007D7B73">
            <w:pPr>
              <w:tabs>
                <w:tab w:val="right" w:pos="11520"/>
              </w:tabs>
              <w:spacing w:before="160"/>
              <w:rPr>
                <w:rFonts w:ascii="Arial" w:hAnsi="Arial"/>
                <w:sz w:val="23"/>
                <w:szCs w:val="23"/>
              </w:rPr>
            </w:pPr>
            <w:r w:rsidRPr="00FB28D9">
              <w:rPr>
                <w:rFonts w:ascii="Arial" w:hAnsi="Arial"/>
                <w:bCs/>
                <w:noProof/>
                <w:sz w:val="26"/>
                <w:szCs w:val="26"/>
                <w:lang w:val="nl-NL" w:eastAsia="nl-NL"/>
              </w:rPr>
              <w:drawing>
                <wp:anchor distT="0" distB="0" distL="114300" distR="114300" simplePos="0" relativeHeight="251300352" behindDoc="0" locked="0" layoutInCell="1" allowOverlap="1" wp14:anchorId="7184280E" wp14:editId="6302EB39">
                  <wp:simplePos x="0" y="0"/>
                  <wp:positionH relativeFrom="column">
                    <wp:posOffset>52070</wp:posOffset>
                  </wp:positionH>
                  <wp:positionV relativeFrom="page">
                    <wp:posOffset>93345</wp:posOffset>
                  </wp:positionV>
                  <wp:extent cx="164592" cy="164592"/>
                  <wp:effectExtent l="0" t="0" r="6985" b="6985"/>
                  <wp:wrapNone/>
                  <wp:docPr id="26" name="Picture 26" descr="C:\Users\survio\AppData\Local\Temp\Rar$DRa4912.27182\Info Row\Lang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urvio\AppData\Local\Temp\Rar$DRa4912.27182\Info Row\Langua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92" cy="164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28D9">
              <w:rPr>
                <w:rFonts w:ascii="Arial" w:hAnsi="Arial"/>
                <w:color w:val="8392A2"/>
                <w:sz w:val="26"/>
                <w:szCs w:val="26"/>
              </w:rPr>
              <w:t xml:space="preserve">        </w:t>
            </w:r>
            <w:proofErr w:type="spellStart"/>
            <w:r w:rsidRPr="00FB28D9">
              <w:rPr>
                <w:rFonts w:ascii="Arial" w:hAnsi="Arial"/>
                <w:color w:val="8392A2"/>
                <w:sz w:val="23"/>
                <w:szCs w:val="23"/>
              </w:rPr>
              <w:t>Taal</w:t>
            </w:r>
            <w:proofErr w:type="spellEnd"/>
          </w:p>
        </w:tc>
      </w:tr>
    </w:tbl>
    <w:p w:rsidR="00F05CFB" w:rsidRDefault="00F05CFB"/>
    <w:tbl>
      <w:tblPr>
        <w:tblStyle w:val="Tabelraster"/>
        <w:tblpPr w:leftFromText="180" w:rightFromText="180" w:vertAnchor="text" w:horzAnchor="margin" w:tblpY="555"/>
        <w:tblW w:w="0" w:type="auto"/>
        <w:tblBorders>
          <w:top w:val="single" w:sz="4" w:space="0" w:color="E3EBF9"/>
          <w:left w:val="single" w:sz="4" w:space="0" w:color="E3EBF9"/>
          <w:bottom w:val="single" w:sz="4" w:space="0" w:color="E3EBF9"/>
          <w:right w:val="single" w:sz="4" w:space="0" w:color="E3EBF9"/>
          <w:insideH w:val="single" w:sz="4" w:space="0" w:color="E3EBF9"/>
          <w:insideV w:val="single" w:sz="4" w:space="0" w:color="E3EBF9"/>
        </w:tblBorders>
        <w:tblLayout w:type="fixed"/>
        <w:tblCellMar>
          <w:top w:w="115" w:type="dxa"/>
          <w:left w:w="216" w:type="dxa"/>
          <w:right w:w="288" w:type="dxa"/>
        </w:tblCellMar>
        <w:tblLook w:val="04A0" w:firstRow="1" w:lastRow="0" w:firstColumn="1" w:lastColumn="0" w:noHBand="0" w:noVBand="1"/>
      </w:tblPr>
      <w:tblGrid>
        <w:gridCol w:w="10094"/>
      </w:tblGrid>
      <w:tr w:rsidR="003B176F" w:rsidRPr="00FB28D9" w:rsidTr="004E4FA8">
        <w:trPr>
          <w:trHeight w:val="619"/>
        </w:trPr>
        <w:tc>
          <w:tcPr>
            <w:tcW w:w="10094" w:type="dxa"/>
          </w:tcPr>
          <w:p w:rsidR="003B176F" w:rsidRPr="00FB28D9" w:rsidRDefault="003B176F" w:rsidP="00261DEA">
            <w:pPr>
              <w:tabs>
                <w:tab w:val="right" w:pos="10080"/>
              </w:tabs>
              <w:spacing w:before="100"/>
              <w:rPr>
                <w:rFonts w:ascii="Arial" w:hAnsi="Arial"/>
                <w:b/>
                <w:bCs/>
                <w:sz w:val="22"/>
                <w:szCs w:val="22"/>
              </w:rPr>
            </w:pPr>
            <w:r w:rsidRPr="00FB28D9">
              <w:rPr>
                <w:rFonts w:ascii="Arial" w:hAnsi="Arial"/>
                <w:noProof/>
                <w:sz w:val="22"/>
                <w:szCs w:val="22"/>
                <w:lang w:val="nl-NL" w:eastAsia="nl-NL"/>
              </w:rPr>
              <w:drawing>
                <wp:anchor distT="0" distB="0" distL="114300" distR="114300" simplePos="0" relativeHeight="251296256" behindDoc="0" locked="0" layoutInCell="1" allowOverlap="1" wp14:anchorId="6984A026" wp14:editId="281DD043">
                  <wp:simplePos x="0" y="0"/>
                  <wp:positionH relativeFrom="column">
                    <wp:posOffset>51435</wp:posOffset>
                  </wp:positionH>
                  <wp:positionV relativeFrom="paragraph">
                    <wp:posOffset>49530</wp:posOffset>
                  </wp:positionV>
                  <wp:extent cx="164465" cy="164465"/>
                  <wp:effectExtent l="0" t="0" r="6985" b="6985"/>
                  <wp:wrapNone/>
                  <wp:docPr id="9" name="Picture 9"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14:sizeRelH relativeFrom="page">
                    <wp14:pctWidth>0</wp14:pctWidth>
                  </wp14:sizeRelH>
                  <wp14:sizeRelV relativeFrom="page">
                    <wp14:pctHeight>0</wp14:pctHeight>
                  </wp14:sizeRelV>
                </wp:anchor>
              </w:drawing>
            </w:r>
            <w:r w:rsidRPr="00FB28D9">
              <w:rPr>
                <w:rFonts w:ascii="Arial" w:hAnsi="Arial"/>
                <w:color w:val="8392A2"/>
                <w:sz w:val="22"/>
                <w:szCs w:val="22"/>
              </w:rPr>
              <w:t xml:space="preserve">      </w:t>
            </w:r>
            <w:r w:rsidR="009D7A6C" w:rsidRPr="00FB28D9">
              <w:rPr>
                <w:rFonts w:ascii="Arial" w:hAnsi="Arial"/>
                <w:color w:val="8392A2"/>
                <w:sz w:val="22"/>
                <w:szCs w:val="22"/>
              </w:rPr>
              <w:t xml:space="preserve"> </w:t>
            </w:r>
            <w:r w:rsidRPr="00FB28D9">
              <w:rPr>
                <w:rFonts w:ascii="Arial" w:hAnsi="Arial"/>
                <w:color w:val="8392A2"/>
                <w:sz w:val="22"/>
                <w:szCs w:val="22"/>
              </w:rPr>
              <w:t xml:space="preserve">  </w:t>
            </w:r>
            <w:proofErr w:type="spellStart"/>
            <w:r w:rsidRPr="00FB28D9">
              <w:rPr>
                <w:rFonts w:ascii="Arial" w:hAnsi="Arial"/>
                <w:color w:val="8392A2"/>
                <w:sz w:val="22"/>
                <w:szCs w:val="22"/>
              </w:rPr>
              <w:t>Enquête</w:t>
            </w:r>
            <w:proofErr w:type="spellEnd"/>
            <w:r w:rsidRPr="00FB28D9">
              <w:rPr>
                <w:rFonts w:ascii="Arial" w:hAnsi="Arial"/>
                <w:color w:val="8392A2"/>
                <w:sz w:val="22"/>
                <w:szCs w:val="22"/>
              </w:rPr>
              <w:t xml:space="preserve"> URL</w:t>
            </w:r>
            <w:r w:rsidRPr="00FB28D9">
              <w:rPr>
                <w:rFonts w:ascii="Arial" w:hAnsi="Arial"/>
                <w:color w:val="8392A2"/>
                <w:sz w:val="22"/>
                <w:szCs w:val="22"/>
              </w:rPr>
              <w:tab/>
            </w:r>
            <w:r w:rsidRPr="00FB28D9">
              <w:rPr>
                <w:rFonts w:ascii="Arial" w:hAnsi="Arial"/>
                <w:sz w:val="22"/>
                <w:szCs w:val="22"/>
              </w:rPr>
              <w:t>https://www.survio.com/survey/d/H5P9H5N7A6M3J0G6P</w:t>
            </w:r>
          </w:p>
        </w:tc>
      </w:tr>
      <w:tr w:rsidR="003B176F" w:rsidRPr="00FB28D9" w:rsidTr="004E4FA8">
        <w:trPr>
          <w:trHeight w:val="1109"/>
        </w:trPr>
        <w:tc>
          <w:tcPr>
            <w:tcW w:w="10094" w:type="dxa"/>
          </w:tcPr>
          <w:p w:rsidR="003B176F" w:rsidRPr="00A91C5F" w:rsidRDefault="003B176F" w:rsidP="00261DEA">
            <w:pPr>
              <w:tabs>
                <w:tab w:val="right" w:pos="11520"/>
              </w:tabs>
              <w:spacing w:before="140"/>
              <w:ind w:left="72"/>
              <w:rPr>
                <w:rFonts w:ascii="Arial" w:hAnsi="Arial"/>
                <w:sz w:val="22"/>
                <w:szCs w:val="22"/>
              </w:rPr>
            </w:pPr>
            <w:r w:rsidRPr="00FB28D9">
              <w:rPr>
                <w:rFonts w:ascii="Arial" w:hAnsi="Arial"/>
                <w:noProof/>
                <w:color w:val="8392A2"/>
                <w:sz w:val="22"/>
                <w:szCs w:val="22"/>
                <w:lang w:val="nl-NL" w:eastAsia="nl-NL"/>
              </w:rPr>
              <w:drawing>
                <wp:anchor distT="0" distB="0" distL="114300" distR="114300" simplePos="0" relativeHeight="251297280" behindDoc="0" locked="0" layoutInCell="1" allowOverlap="1" wp14:anchorId="58D07C0E" wp14:editId="51340B10">
                  <wp:simplePos x="0" y="0"/>
                  <wp:positionH relativeFrom="column">
                    <wp:posOffset>52070</wp:posOffset>
                  </wp:positionH>
                  <wp:positionV relativeFrom="paragraph">
                    <wp:posOffset>81280</wp:posOffset>
                  </wp:positionV>
                  <wp:extent cx="164592" cy="164592"/>
                  <wp:effectExtent l="0" t="0" r="6985" b="6985"/>
                  <wp:wrapNone/>
                  <wp:docPr id="14" name="Picture 14" descr="C:\Users\survio\AppData\Local\Temp\Rar$DRa6188.17618\Info Row\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rvio\AppData\Local\Temp\Rar$DRa6188.17618\Info Row\dat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592" cy="164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28D9">
              <w:rPr>
                <w:rFonts w:ascii="Arial" w:hAnsi="Arial"/>
                <w:color w:val="8392A2"/>
                <w:sz w:val="22"/>
                <w:szCs w:val="22"/>
              </w:rPr>
              <w:t xml:space="preserve">         </w:t>
            </w:r>
            <w:proofErr w:type="spellStart"/>
            <w:r w:rsidRPr="00FB28D9">
              <w:rPr>
                <w:rFonts w:ascii="Arial" w:hAnsi="Arial"/>
                <w:color w:val="8392A2"/>
                <w:sz w:val="22"/>
                <w:szCs w:val="22"/>
              </w:rPr>
              <w:t>Eerste</w:t>
            </w:r>
            <w:proofErr w:type="spellEnd"/>
            <w:r w:rsidRPr="00FB28D9">
              <w:rPr>
                <w:rFonts w:ascii="Arial" w:hAnsi="Arial"/>
                <w:color w:val="8392A2"/>
                <w:sz w:val="22"/>
                <w:szCs w:val="22"/>
              </w:rPr>
              <w:t xml:space="preserve"> </w:t>
            </w:r>
            <w:proofErr w:type="spellStart"/>
            <w:r w:rsidRPr="00FB28D9">
              <w:rPr>
                <w:rFonts w:ascii="Arial" w:hAnsi="Arial"/>
                <w:color w:val="8392A2"/>
                <w:sz w:val="22"/>
                <w:szCs w:val="22"/>
              </w:rPr>
              <w:t>antwoord</w:t>
            </w:r>
            <w:proofErr w:type="spellEnd"/>
            <w:r w:rsidRPr="00FB28D9">
              <w:rPr>
                <w:rFonts w:ascii="Arial" w:hAnsi="Arial"/>
                <w:color w:val="8392A2"/>
                <w:sz w:val="22"/>
                <w:szCs w:val="22"/>
              </w:rPr>
              <w:tab/>
            </w:r>
            <w:r w:rsidRPr="00FB28D9">
              <w:rPr>
                <w:rFonts w:ascii="Arial" w:hAnsi="Arial"/>
                <w:sz w:val="22"/>
                <w:szCs w:val="22"/>
              </w:rPr>
              <w:t xml:space="preserve">1 </w:t>
            </w:r>
            <w:proofErr w:type="spellStart"/>
            <w:r w:rsidRPr="00FB28D9">
              <w:rPr>
                <w:rFonts w:ascii="Arial" w:hAnsi="Arial"/>
                <w:sz w:val="22"/>
                <w:szCs w:val="22"/>
              </w:rPr>
              <w:t>Juni</w:t>
            </w:r>
            <w:proofErr w:type="spellEnd"/>
            <w:r w:rsidRPr="00FB28D9">
              <w:rPr>
                <w:rFonts w:ascii="Arial" w:hAnsi="Arial"/>
                <w:sz w:val="22"/>
                <w:szCs w:val="22"/>
              </w:rPr>
              <w:t xml:space="preserve"> 2021</w:t>
            </w:r>
          </w:p>
          <w:p w:rsidR="003B176F" w:rsidRPr="00FB28D9" w:rsidRDefault="003B176F" w:rsidP="00261DEA">
            <w:pPr>
              <w:tabs>
                <w:tab w:val="right" w:pos="11520"/>
              </w:tabs>
              <w:spacing w:before="120"/>
              <w:ind w:left="72"/>
              <w:rPr>
                <w:rFonts w:ascii="Arial" w:hAnsi="Arial"/>
                <w:b/>
                <w:bCs/>
                <w:sz w:val="22"/>
                <w:szCs w:val="22"/>
              </w:rPr>
            </w:pPr>
            <w:r w:rsidRPr="00FB28D9">
              <w:rPr>
                <w:rFonts w:ascii="Arial" w:hAnsi="Arial"/>
                <w:color w:val="8392A2"/>
                <w:sz w:val="22"/>
                <w:szCs w:val="22"/>
              </w:rPr>
              <w:t xml:space="preserve">         </w:t>
            </w:r>
            <w:proofErr w:type="spellStart"/>
            <w:r w:rsidRPr="00FB28D9">
              <w:rPr>
                <w:rFonts w:ascii="Arial" w:hAnsi="Arial"/>
                <w:color w:val="8392A2"/>
                <w:sz w:val="22"/>
                <w:szCs w:val="22"/>
              </w:rPr>
              <w:t>Laatste</w:t>
            </w:r>
            <w:proofErr w:type="spellEnd"/>
            <w:r w:rsidRPr="00FB28D9">
              <w:rPr>
                <w:rFonts w:ascii="Arial" w:hAnsi="Arial"/>
                <w:color w:val="8392A2"/>
                <w:sz w:val="22"/>
                <w:szCs w:val="22"/>
              </w:rPr>
              <w:t xml:space="preserve"> </w:t>
            </w:r>
            <w:proofErr w:type="spellStart"/>
            <w:r w:rsidRPr="00FB28D9">
              <w:rPr>
                <w:rFonts w:ascii="Arial" w:hAnsi="Arial"/>
                <w:color w:val="8392A2"/>
                <w:sz w:val="22"/>
                <w:szCs w:val="22"/>
              </w:rPr>
              <w:t>antwoord</w:t>
            </w:r>
            <w:proofErr w:type="spellEnd"/>
            <w:r w:rsidRPr="00FB28D9">
              <w:rPr>
                <w:rFonts w:ascii="Arial" w:hAnsi="Arial"/>
                <w:color w:val="8392A2"/>
                <w:sz w:val="22"/>
                <w:szCs w:val="22"/>
              </w:rPr>
              <w:tab/>
            </w:r>
            <w:r w:rsidRPr="00FB28D9">
              <w:rPr>
                <w:rFonts w:ascii="Arial" w:hAnsi="Arial"/>
                <w:sz w:val="22"/>
                <w:szCs w:val="22"/>
              </w:rPr>
              <w:t xml:space="preserve">31 </w:t>
            </w:r>
            <w:proofErr w:type="spellStart"/>
            <w:r w:rsidRPr="00FB28D9">
              <w:rPr>
                <w:rFonts w:ascii="Arial" w:hAnsi="Arial"/>
                <w:sz w:val="22"/>
                <w:szCs w:val="22"/>
              </w:rPr>
              <w:t>Juli</w:t>
            </w:r>
            <w:proofErr w:type="spellEnd"/>
            <w:r w:rsidRPr="00FB28D9">
              <w:rPr>
                <w:rFonts w:ascii="Arial" w:hAnsi="Arial"/>
                <w:sz w:val="22"/>
                <w:szCs w:val="22"/>
              </w:rPr>
              <w:t xml:space="preserve"> 2021</w:t>
            </w:r>
          </w:p>
        </w:tc>
      </w:tr>
      <w:tr w:rsidR="003B176F" w:rsidRPr="00FB28D9" w:rsidTr="004E4FA8">
        <w:trPr>
          <w:trHeight w:val="619"/>
        </w:trPr>
        <w:tc>
          <w:tcPr>
            <w:tcW w:w="10094" w:type="dxa"/>
          </w:tcPr>
          <w:p w:rsidR="003B176F" w:rsidRPr="00FB28D9" w:rsidRDefault="003B176F" w:rsidP="00261DEA">
            <w:pPr>
              <w:tabs>
                <w:tab w:val="right" w:pos="11520"/>
              </w:tabs>
              <w:spacing w:before="100"/>
              <w:ind w:left="72"/>
              <w:rPr>
                <w:rFonts w:ascii="Arial" w:hAnsi="Arial"/>
                <w:b/>
                <w:bCs/>
                <w:color w:val="8392A2"/>
                <w:sz w:val="22"/>
                <w:szCs w:val="22"/>
              </w:rPr>
            </w:pPr>
            <w:r w:rsidRPr="00FB28D9">
              <w:rPr>
                <w:rFonts w:ascii="Arial" w:hAnsi="Arial"/>
                <w:noProof/>
                <w:color w:val="8392A2"/>
                <w:sz w:val="22"/>
                <w:szCs w:val="22"/>
                <w:lang w:val="nl-NL" w:eastAsia="nl-NL"/>
              </w:rPr>
              <w:drawing>
                <wp:anchor distT="0" distB="0" distL="114300" distR="114300" simplePos="0" relativeHeight="251298304" behindDoc="0" locked="0" layoutInCell="1" allowOverlap="1" wp14:anchorId="549946D1" wp14:editId="0F754C74">
                  <wp:simplePos x="0" y="0"/>
                  <wp:positionH relativeFrom="column">
                    <wp:posOffset>53975</wp:posOffset>
                  </wp:positionH>
                  <wp:positionV relativeFrom="paragraph">
                    <wp:posOffset>59055</wp:posOffset>
                  </wp:positionV>
                  <wp:extent cx="164592" cy="164592"/>
                  <wp:effectExtent l="0" t="0" r="6985" b="6985"/>
                  <wp:wrapNone/>
                  <wp:docPr id="16" name="Picture 16" descr="C:\Users\survio\AppData\Local\Temp\Rar$DRa1580.27723\Info Row\Du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rvio\AppData\Local\Temp\Rar$DRa1580.27723\Info Row\Durat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92" cy="164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28D9">
              <w:rPr>
                <w:rFonts w:ascii="Arial" w:hAnsi="Arial"/>
                <w:color w:val="8392A2"/>
                <w:sz w:val="22"/>
                <w:szCs w:val="22"/>
              </w:rPr>
              <w:t xml:space="preserve">        </w:t>
            </w:r>
            <w:proofErr w:type="spellStart"/>
            <w:r w:rsidRPr="00FB28D9">
              <w:rPr>
                <w:rFonts w:ascii="Arial" w:hAnsi="Arial"/>
                <w:color w:val="8392A2"/>
                <w:sz w:val="22"/>
                <w:szCs w:val="22"/>
              </w:rPr>
              <w:t>Duur</w:t>
            </w:r>
            <w:proofErr w:type="spellEnd"/>
            <w:r w:rsidRPr="00FB28D9">
              <w:rPr>
                <w:rFonts w:ascii="Arial" w:hAnsi="Arial"/>
                <w:color w:val="8392A2"/>
                <w:sz w:val="22"/>
                <w:szCs w:val="22"/>
              </w:rPr>
              <w:tab/>
            </w:r>
            <w:r w:rsidRPr="00FB28D9">
              <w:rPr>
                <w:rFonts w:ascii="Arial" w:hAnsi="Arial"/>
                <w:sz w:val="22"/>
                <w:szCs w:val="22"/>
              </w:rPr>
              <w:t xml:space="preserve">61 </w:t>
            </w:r>
            <w:proofErr w:type="spellStart"/>
            <w:r w:rsidRPr="00FB28D9">
              <w:rPr>
                <w:rFonts w:ascii="Arial" w:hAnsi="Arial"/>
                <w:sz w:val="22"/>
                <w:szCs w:val="22"/>
              </w:rPr>
              <w:t>dagen</w:t>
            </w:r>
            <w:proofErr w:type="spellEnd"/>
          </w:p>
        </w:tc>
      </w:tr>
      <w:tr w:rsidR="003B176F" w:rsidRPr="00FB28D9" w:rsidTr="004E4FA8">
        <w:trPr>
          <w:trHeight w:val="619"/>
        </w:trPr>
        <w:tc>
          <w:tcPr>
            <w:tcW w:w="10094" w:type="dxa"/>
          </w:tcPr>
          <w:p w:rsidR="003B176F" w:rsidRPr="00FB28D9" w:rsidRDefault="003B176F" w:rsidP="00261DEA">
            <w:pPr>
              <w:tabs>
                <w:tab w:val="right" w:pos="11520"/>
              </w:tabs>
              <w:spacing w:before="100"/>
              <w:rPr>
                <w:rFonts w:ascii="Arial" w:hAnsi="Arial"/>
                <w:b/>
                <w:bCs/>
                <w:color w:val="8392A2"/>
                <w:sz w:val="22"/>
                <w:szCs w:val="22"/>
              </w:rPr>
            </w:pPr>
            <w:r w:rsidRPr="00FB28D9">
              <w:rPr>
                <w:rFonts w:ascii="Arial" w:hAnsi="Arial"/>
                <w:noProof/>
                <w:color w:val="8392A2"/>
                <w:sz w:val="22"/>
                <w:szCs w:val="22"/>
                <w:lang w:val="nl-NL" w:eastAsia="nl-NL"/>
              </w:rPr>
              <w:drawing>
                <wp:anchor distT="0" distB="0" distL="114300" distR="114300" simplePos="0" relativeHeight="251299328" behindDoc="0" locked="0" layoutInCell="1" allowOverlap="1" wp14:anchorId="5AFC1F13" wp14:editId="76A8B13D">
                  <wp:simplePos x="0" y="0"/>
                  <wp:positionH relativeFrom="column">
                    <wp:posOffset>50800</wp:posOffset>
                  </wp:positionH>
                  <wp:positionV relativeFrom="paragraph">
                    <wp:posOffset>48895</wp:posOffset>
                  </wp:positionV>
                  <wp:extent cx="164592" cy="164592"/>
                  <wp:effectExtent l="0" t="0" r="6985" b="6985"/>
                  <wp:wrapNone/>
                  <wp:docPr id="18" name="Picture 18" descr="C:\Users\survio\AppData\Local\Temp\Rar$DRa4292.35541\Info Row\Individual respon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rvio\AppData\Local\Temp\Rar$DRa4292.35541\Info Row\Individual respons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92" cy="164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28D9">
              <w:rPr>
                <w:rFonts w:ascii="Arial" w:hAnsi="Arial"/>
                <w:color w:val="8392A2"/>
                <w:sz w:val="22"/>
                <w:szCs w:val="22"/>
              </w:rPr>
              <w:t xml:space="preserve">        </w:t>
            </w:r>
            <w:r w:rsidR="009D7A6C" w:rsidRPr="00FB28D9">
              <w:rPr>
                <w:rFonts w:ascii="Arial" w:hAnsi="Arial"/>
                <w:color w:val="8392A2"/>
                <w:sz w:val="22"/>
                <w:szCs w:val="22"/>
              </w:rPr>
              <w:t xml:space="preserve"> </w:t>
            </w:r>
            <w:proofErr w:type="spellStart"/>
            <w:r w:rsidRPr="00FB28D9">
              <w:rPr>
                <w:rFonts w:ascii="Arial" w:hAnsi="Arial"/>
                <w:color w:val="8392A2"/>
                <w:sz w:val="22"/>
                <w:szCs w:val="22"/>
              </w:rPr>
              <w:t>Totaal</w:t>
            </w:r>
            <w:proofErr w:type="spellEnd"/>
            <w:r w:rsidRPr="00FB28D9">
              <w:rPr>
                <w:rFonts w:ascii="Arial" w:hAnsi="Arial"/>
                <w:color w:val="8392A2"/>
                <w:sz w:val="22"/>
                <w:szCs w:val="22"/>
              </w:rPr>
              <w:t xml:space="preserve"> </w:t>
            </w:r>
            <w:proofErr w:type="spellStart"/>
            <w:r w:rsidRPr="00FB28D9">
              <w:rPr>
                <w:rFonts w:ascii="Arial" w:hAnsi="Arial"/>
                <w:color w:val="8392A2"/>
                <w:sz w:val="22"/>
                <w:szCs w:val="22"/>
              </w:rPr>
              <w:t>antwoorden</w:t>
            </w:r>
            <w:proofErr w:type="spellEnd"/>
            <w:r w:rsidRPr="00FB28D9">
              <w:rPr>
                <w:rFonts w:ascii="Arial" w:hAnsi="Arial"/>
                <w:color w:val="8392A2"/>
                <w:sz w:val="22"/>
                <w:szCs w:val="22"/>
              </w:rPr>
              <w:tab/>
            </w:r>
            <w:r w:rsidRPr="00FB28D9">
              <w:rPr>
                <w:rFonts w:ascii="Arial" w:hAnsi="Arial"/>
                <w:sz w:val="22"/>
                <w:szCs w:val="22"/>
              </w:rPr>
              <w:t>229</w:t>
            </w:r>
          </w:p>
        </w:tc>
      </w:tr>
    </w:tbl>
    <w:p w:rsidR="003B176F" w:rsidRPr="002918A2" w:rsidRDefault="003B176F" w:rsidP="003B176F">
      <w:pPr>
        <w:pStyle w:val="Time"/>
        <w:jc w:val="left"/>
        <w:rPr>
          <w:rFonts w:cs="Poppins"/>
          <w:bCs/>
          <w:color w:val="252359"/>
          <w:sz w:val="44"/>
          <w:szCs w:val="44"/>
        </w:rPr>
      </w:pPr>
      <w:r w:rsidRPr="00051873">
        <w:rPr>
          <w:rFonts w:cs="Poppins"/>
          <w:sz w:val="44"/>
          <w:szCs w:val="44"/>
        </w:rPr>
        <w:br w:type="page"/>
      </w:r>
    </w:p>
    <w:p w:rsidR="00F1137D" w:rsidRPr="008705C4" w:rsidRDefault="00D71039" w:rsidP="005E674B">
      <w:pPr>
        <w:spacing w:after="240"/>
        <w:rPr>
          <w:rFonts w:cs="Poppins"/>
          <w:bCs/>
          <w:sz w:val="54"/>
          <w:szCs w:val="54"/>
        </w:rPr>
      </w:pPr>
      <w:proofErr w:type="spellStart"/>
      <w:r w:rsidRPr="008705C4">
        <w:rPr>
          <w:rFonts w:cs="Poppins"/>
          <w:sz w:val="54"/>
          <w:szCs w:val="54"/>
        </w:rPr>
        <w:t>Enquête</w:t>
      </w:r>
      <w:proofErr w:type="spellEnd"/>
      <w:r w:rsidRPr="008705C4">
        <w:rPr>
          <w:rFonts w:cs="Poppins"/>
          <w:sz w:val="54"/>
          <w:szCs w:val="54"/>
        </w:rPr>
        <w:t xml:space="preserve"> </w:t>
      </w:r>
      <w:proofErr w:type="spellStart"/>
      <w:r w:rsidRPr="008705C4">
        <w:rPr>
          <w:rFonts w:cs="Poppins"/>
          <w:sz w:val="54"/>
          <w:szCs w:val="54"/>
        </w:rPr>
        <w:t>bezoeken</w:t>
      </w:r>
      <w:proofErr w:type="spellEnd"/>
    </w:p>
    <w:tbl>
      <w:tblPr>
        <w:tblStyle w:val="Tabelraster"/>
        <w:tblW w:w="100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16"/>
        <w:gridCol w:w="2016"/>
        <w:gridCol w:w="2016"/>
        <w:gridCol w:w="2016"/>
        <w:gridCol w:w="2016"/>
      </w:tblGrid>
      <w:tr w:rsidR="003362DE" w:rsidRPr="00683853" w:rsidTr="005B4838">
        <w:tc>
          <w:tcPr>
            <w:tcW w:w="2016" w:type="dxa"/>
          </w:tcPr>
          <w:p w:rsidR="000752B3" w:rsidRPr="008705C4" w:rsidRDefault="000752B3" w:rsidP="000752B3">
            <w:pPr>
              <w:rPr>
                <w:rFonts w:cs="Poppins"/>
                <w:bCs/>
                <w:sz w:val="36"/>
                <w:szCs w:val="36"/>
              </w:rPr>
            </w:pPr>
            <w:r w:rsidRPr="008705C4">
              <w:rPr>
                <w:rFonts w:cs="Poppins"/>
                <w:sz w:val="36"/>
                <w:szCs w:val="36"/>
              </w:rPr>
              <w:t>540</w:t>
            </w:r>
          </w:p>
        </w:tc>
        <w:tc>
          <w:tcPr>
            <w:tcW w:w="2016" w:type="dxa"/>
          </w:tcPr>
          <w:p w:rsidR="000752B3" w:rsidRPr="008705C4" w:rsidRDefault="000752B3" w:rsidP="000752B3">
            <w:pPr>
              <w:rPr>
                <w:rFonts w:cs="Poppins"/>
                <w:bCs/>
                <w:sz w:val="36"/>
                <w:szCs w:val="36"/>
              </w:rPr>
            </w:pPr>
            <w:r w:rsidRPr="008705C4">
              <w:rPr>
                <w:rFonts w:cs="Poppins"/>
                <w:sz w:val="36"/>
                <w:szCs w:val="36"/>
              </w:rPr>
              <w:t>229</w:t>
            </w:r>
          </w:p>
        </w:tc>
        <w:tc>
          <w:tcPr>
            <w:tcW w:w="2016" w:type="dxa"/>
          </w:tcPr>
          <w:p w:rsidR="000752B3" w:rsidRPr="008705C4" w:rsidRDefault="000752B3" w:rsidP="000752B3">
            <w:pPr>
              <w:rPr>
                <w:rFonts w:cs="Poppins"/>
                <w:bCs/>
                <w:sz w:val="36"/>
                <w:szCs w:val="36"/>
              </w:rPr>
            </w:pPr>
            <w:r w:rsidRPr="008705C4">
              <w:rPr>
                <w:rFonts w:cs="Poppins"/>
                <w:sz w:val="36"/>
                <w:szCs w:val="36"/>
              </w:rPr>
              <w:t>0</w:t>
            </w:r>
          </w:p>
        </w:tc>
        <w:tc>
          <w:tcPr>
            <w:tcW w:w="2016" w:type="dxa"/>
          </w:tcPr>
          <w:p w:rsidR="000752B3" w:rsidRPr="008705C4" w:rsidRDefault="000752B3" w:rsidP="000752B3">
            <w:pPr>
              <w:rPr>
                <w:rFonts w:cs="Poppins"/>
                <w:bCs/>
                <w:sz w:val="36"/>
                <w:szCs w:val="36"/>
              </w:rPr>
            </w:pPr>
            <w:r w:rsidRPr="008705C4">
              <w:rPr>
                <w:rFonts w:cs="Poppins"/>
                <w:sz w:val="36"/>
                <w:szCs w:val="36"/>
              </w:rPr>
              <w:t>311</w:t>
            </w:r>
          </w:p>
        </w:tc>
        <w:tc>
          <w:tcPr>
            <w:tcW w:w="2016" w:type="dxa"/>
          </w:tcPr>
          <w:p w:rsidR="000752B3" w:rsidRPr="008705C4" w:rsidRDefault="000752B3" w:rsidP="000752B3">
            <w:pPr>
              <w:rPr>
                <w:rFonts w:cs="Poppins"/>
                <w:bCs/>
                <w:color w:val="5F56F2"/>
                <w:sz w:val="36"/>
                <w:szCs w:val="36"/>
              </w:rPr>
            </w:pPr>
            <w:r w:rsidRPr="008705C4">
              <w:rPr>
                <w:rFonts w:cs="Poppins"/>
                <w:color w:val="5F56F2"/>
                <w:sz w:val="36"/>
                <w:szCs w:val="36"/>
              </w:rPr>
              <w:t>42,4%</w:t>
            </w:r>
          </w:p>
        </w:tc>
      </w:tr>
      <w:tr w:rsidR="003362DE" w:rsidRPr="00051873" w:rsidTr="005B4838">
        <w:tc>
          <w:tcPr>
            <w:tcW w:w="2016" w:type="dxa"/>
          </w:tcPr>
          <w:p w:rsidR="000752B3" w:rsidRPr="00FB28D9" w:rsidRDefault="000752B3" w:rsidP="000752B3">
            <w:pPr>
              <w:rPr>
                <w:rFonts w:ascii="Arial" w:hAnsi="Arial"/>
                <w:b/>
                <w:bCs/>
                <w:sz w:val="22"/>
                <w:szCs w:val="4"/>
              </w:rPr>
            </w:pPr>
            <w:proofErr w:type="spellStart"/>
            <w:r w:rsidRPr="00FB28D9">
              <w:rPr>
                <w:rFonts w:ascii="Arial" w:hAnsi="Arial"/>
                <w:color w:val="8392A2"/>
                <w:sz w:val="22"/>
                <w:szCs w:val="4"/>
              </w:rPr>
              <w:t>Totaal</w:t>
            </w:r>
            <w:proofErr w:type="spellEnd"/>
            <w:r w:rsidRPr="00FB28D9">
              <w:rPr>
                <w:rFonts w:ascii="Arial" w:hAnsi="Arial"/>
                <w:color w:val="8392A2"/>
                <w:sz w:val="22"/>
                <w:szCs w:val="4"/>
              </w:rPr>
              <w:t xml:space="preserve">   </w:t>
            </w:r>
            <w:proofErr w:type="spellStart"/>
            <w:r w:rsidRPr="00FB28D9">
              <w:rPr>
                <w:rFonts w:ascii="Arial" w:hAnsi="Arial"/>
                <w:color w:val="8392A2"/>
                <w:sz w:val="22"/>
                <w:szCs w:val="4"/>
              </w:rPr>
              <w:t>bezoeken</w:t>
            </w:r>
            <w:proofErr w:type="spellEnd"/>
          </w:p>
        </w:tc>
        <w:tc>
          <w:tcPr>
            <w:tcW w:w="2016" w:type="dxa"/>
          </w:tcPr>
          <w:p w:rsidR="000752B3" w:rsidRPr="00FB28D9" w:rsidRDefault="000752B3" w:rsidP="000752B3">
            <w:pPr>
              <w:rPr>
                <w:rFonts w:ascii="Arial" w:hAnsi="Arial"/>
                <w:b/>
                <w:bCs/>
                <w:sz w:val="22"/>
                <w:szCs w:val="4"/>
              </w:rPr>
            </w:pPr>
            <w:proofErr w:type="spellStart"/>
            <w:r w:rsidRPr="00FB28D9">
              <w:rPr>
                <w:rFonts w:ascii="Arial" w:hAnsi="Arial"/>
                <w:color w:val="8392A2"/>
                <w:sz w:val="22"/>
                <w:szCs w:val="4"/>
              </w:rPr>
              <w:t>Afgewerkte</w:t>
            </w:r>
            <w:proofErr w:type="spellEnd"/>
            <w:r w:rsidRPr="00FB28D9">
              <w:rPr>
                <w:rFonts w:ascii="Arial" w:hAnsi="Arial"/>
                <w:color w:val="8392A2"/>
                <w:sz w:val="22"/>
                <w:szCs w:val="4"/>
              </w:rPr>
              <w:t xml:space="preserve"> </w:t>
            </w:r>
            <w:proofErr w:type="spellStart"/>
            <w:r w:rsidRPr="00FB28D9">
              <w:rPr>
                <w:rFonts w:ascii="Arial" w:hAnsi="Arial"/>
                <w:color w:val="8392A2"/>
                <w:sz w:val="22"/>
                <w:szCs w:val="4"/>
              </w:rPr>
              <w:t>antwoorden</w:t>
            </w:r>
            <w:proofErr w:type="spellEnd"/>
          </w:p>
        </w:tc>
        <w:tc>
          <w:tcPr>
            <w:tcW w:w="2016" w:type="dxa"/>
          </w:tcPr>
          <w:p w:rsidR="000752B3" w:rsidRPr="00FB28D9" w:rsidRDefault="000752B3" w:rsidP="000752B3">
            <w:pPr>
              <w:rPr>
                <w:rFonts w:ascii="Arial" w:hAnsi="Arial"/>
                <w:b/>
                <w:bCs/>
                <w:sz w:val="22"/>
                <w:szCs w:val="4"/>
              </w:rPr>
            </w:pPr>
            <w:proofErr w:type="spellStart"/>
            <w:r w:rsidRPr="00FB28D9">
              <w:rPr>
                <w:rFonts w:ascii="Arial" w:hAnsi="Arial"/>
                <w:color w:val="8392A2"/>
                <w:sz w:val="22"/>
                <w:szCs w:val="4"/>
              </w:rPr>
              <w:t>Onvolledige</w:t>
            </w:r>
            <w:proofErr w:type="spellEnd"/>
            <w:r w:rsidRPr="00FB28D9">
              <w:rPr>
                <w:rFonts w:ascii="Arial" w:hAnsi="Arial"/>
                <w:color w:val="8392A2"/>
                <w:sz w:val="22"/>
                <w:szCs w:val="4"/>
              </w:rPr>
              <w:t xml:space="preserve"> </w:t>
            </w:r>
            <w:proofErr w:type="spellStart"/>
            <w:r w:rsidRPr="00FB28D9">
              <w:rPr>
                <w:rFonts w:ascii="Arial" w:hAnsi="Arial"/>
                <w:color w:val="8392A2"/>
                <w:sz w:val="22"/>
                <w:szCs w:val="4"/>
              </w:rPr>
              <w:t>antwoorden</w:t>
            </w:r>
            <w:proofErr w:type="spellEnd"/>
          </w:p>
        </w:tc>
        <w:tc>
          <w:tcPr>
            <w:tcW w:w="2016" w:type="dxa"/>
          </w:tcPr>
          <w:p w:rsidR="000752B3" w:rsidRPr="00FB28D9" w:rsidRDefault="000752B3" w:rsidP="000752B3">
            <w:pPr>
              <w:rPr>
                <w:rFonts w:ascii="Arial" w:hAnsi="Arial"/>
                <w:b/>
                <w:bCs/>
                <w:sz w:val="22"/>
                <w:szCs w:val="4"/>
              </w:rPr>
            </w:pPr>
            <w:proofErr w:type="spellStart"/>
            <w:r w:rsidRPr="00FB28D9">
              <w:rPr>
                <w:rFonts w:ascii="Arial" w:hAnsi="Arial"/>
                <w:color w:val="8392A2"/>
                <w:sz w:val="22"/>
                <w:szCs w:val="4"/>
              </w:rPr>
              <w:t>Slechts</w:t>
            </w:r>
            <w:proofErr w:type="spellEnd"/>
            <w:r w:rsidRPr="00FB28D9">
              <w:rPr>
                <w:rFonts w:ascii="Arial" w:hAnsi="Arial"/>
                <w:color w:val="8392A2"/>
                <w:sz w:val="22"/>
                <w:szCs w:val="4"/>
              </w:rPr>
              <w:t xml:space="preserve"> </w:t>
            </w:r>
            <w:proofErr w:type="spellStart"/>
            <w:r w:rsidRPr="00FB28D9">
              <w:rPr>
                <w:rFonts w:ascii="Arial" w:hAnsi="Arial"/>
                <w:color w:val="8392A2"/>
                <w:sz w:val="22"/>
                <w:szCs w:val="4"/>
              </w:rPr>
              <w:t>getoond</w:t>
            </w:r>
            <w:proofErr w:type="spellEnd"/>
          </w:p>
        </w:tc>
        <w:tc>
          <w:tcPr>
            <w:tcW w:w="2016" w:type="dxa"/>
          </w:tcPr>
          <w:p w:rsidR="000752B3" w:rsidRPr="00FB28D9" w:rsidRDefault="000752B3" w:rsidP="000752B3">
            <w:pPr>
              <w:rPr>
                <w:rFonts w:ascii="Arial" w:hAnsi="Arial"/>
                <w:b/>
                <w:bCs/>
                <w:color w:val="5F56F2"/>
                <w:sz w:val="22"/>
                <w:szCs w:val="4"/>
              </w:rPr>
            </w:pPr>
            <w:proofErr w:type="spellStart"/>
            <w:r w:rsidRPr="00FB28D9">
              <w:rPr>
                <w:rFonts w:ascii="Arial" w:hAnsi="Arial"/>
                <w:color w:val="5F56F2"/>
                <w:sz w:val="22"/>
                <w:szCs w:val="4"/>
              </w:rPr>
              <w:t>Totale</w:t>
            </w:r>
            <w:proofErr w:type="spellEnd"/>
            <w:r w:rsidRPr="00FB28D9">
              <w:rPr>
                <w:rFonts w:ascii="Arial" w:hAnsi="Arial"/>
                <w:color w:val="5F56F2"/>
                <w:sz w:val="22"/>
                <w:szCs w:val="4"/>
              </w:rPr>
              <w:t xml:space="preserve"> </w:t>
            </w:r>
            <w:proofErr w:type="spellStart"/>
            <w:r w:rsidRPr="00FB28D9">
              <w:rPr>
                <w:rFonts w:ascii="Arial" w:hAnsi="Arial"/>
                <w:color w:val="5F56F2"/>
                <w:sz w:val="22"/>
                <w:szCs w:val="4"/>
              </w:rPr>
              <w:t>succespercentage</w:t>
            </w:r>
            <w:proofErr w:type="spellEnd"/>
          </w:p>
        </w:tc>
      </w:tr>
    </w:tbl>
    <w:p w:rsidR="000752B3" w:rsidRPr="00683853" w:rsidRDefault="000752B3" w:rsidP="0032259F">
      <w:pPr>
        <w:rPr>
          <w:sz w:val="24"/>
          <w:szCs w:val="24"/>
        </w:rPr>
      </w:pPr>
    </w:p>
    <w:p w:rsidR="00F1137D" w:rsidRPr="00683853" w:rsidRDefault="00F1137D" w:rsidP="00E02A79">
      <w:pPr>
        <w:spacing w:before="400"/>
        <w:rPr>
          <w:color w:val="8392A2"/>
          <w:sz w:val="26"/>
          <w:szCs w:val="26"/>
        </w:rPr>
      </w:pPr>
      <w:proofErr w:type="spellStart"/>
      <w:r w:rsidRPr="008705C4">
        <w:rPr>
          <w:rFonts w:cs="Poppins"/>
          <w:sz w:val="28"/>
          <w:szCs w:val="28"/>
        </w:rPr>
        <w:t>Bezoek</w:t>
      </w:r>
      <w:proofErr w:type="spellEnd"/>
      <w:r w:rsidRPr="008705C4">
        <w:rPr>
          <w:rFonts w:cs="Poppins"/>
          <w:sz w:val="28"/>
          <w:szCs w:val="28"/>
        </w:rPr>
        <w:t xml:space="preserve"> </w:t>
      </w:r>
      <w:proofErr w:type="spellStart"/>
      <w:r w:rsidRPr="008705C4">
        <w:rPr>
          <w:rFonts w:cs="Poppins"/>
          <w:sz w:val="28"/>
          <w:szCs w:val="28"/>
        </w:rPr>
        <w:t>Geschiedenis</w:t>
      </w:r>
      <w:proofErr w:type="spellEnd"/>
      <w:r w:rsidR="00051873" w:rsidRPr="00FB28D9">
        <w:rPr>
          <w:rFonts w:ascii="Arial" w:hAnsi="Arial"/>
          <w:b/>
          <w:bCs/>
          <w:sz w:val="23"/>
          <w:szCs w:val="23"/>
        </w:rPr>
        <w:t xml:space="preserve">    </w:t>
      </w:r>
      <w:r w:rsidRPr="00FB28D9">
        <w:rPr>
          <w:rFonts w:ascii="Arial" w:hAnsi="Arial"/>
          <w:b/>
          <w:bCs/>
          <w:color w:val="8392A2"/>
          <w:sz w:val="23"/>
          <w:szCs w:val="23"/>
        </w:rPr>
        <w:t xml:space="preserve">1 </w:t>
      </w:r>
      <w:proofErr w:type="spellStart"/>
      <w:r w:rsidRPr="00FB28D9">
        <w:rPr>
          <w:rFonts w:ascii="Arial" w:hAnsi="Arial"/>
          <w:b/>
          <w:bCs/>
          <w:color w:val="8392A2"/>
          <w:sz w:val="23"/>
          <w:szCs w:val="23"/>
        </w:rPr>
        <w:t>Juni</w:t>
      </w:r>
      <w:proofErr w:type="spellEnd"/>
      <w:r w:rsidRPr="00FB28D9">
        <w:rPr>
          <w:rFonts w:ascii="Arial" w:hAnsi="Arial"/>
          <w:b/>
          <w:bCs/>
          <w:color w:val="8392A2"/>
          <w:sz w:val="23"/>
          <w:szCs w:val="23"/>
        </w:rPr>
        <w:t xml:space="preserve"> 2021 - 31 </w:t>
      </w:r>
      <w:proofErr w:type="spellStart"/>
      <w:r w:rsidRPr="00FB28D9">
        <w:rPr>
          <w:rFonts w:ascii="Arial" w:hAnsi="Arial"/>
          <w:b/>
          <w:bCs/>
          <w:color w:val="8392A2"/>
          <w:sz w:val="23"/>
          <w:szCs w:val="23"/>
        </w:rPr>
        <w:t>Juli</w:t>
      </w:r>
      <w:proofErr w:type="spellEnd"/>
      <w:r w:rsidRPr="00FB28D9">
        <w:rPr>
          <w:rFonts w:ascii="Arial" w:hAnsi="Arial"/>
          <w:b/>
          <w:bCs/>
          <w:color w:val="8392A2"/>
          <w:sz w:val="23"/>
          <w:szCs w:val="23"/>
        </w:rPr>
        <w:t xml:space="preserve"> 2021</w:t>
      </w:r>
    </w:p>
    <w:p w:rsidR="00CA5224" w:rsidRPr="00CA5224" w:rsidRDefault="00D00D89" w:rsidP="0023000D">
      <w:pPr>
        <w:spacing w:after="0" w:line="240" w:lineRule="auto"/>
        <w:rPr>
          <w:sz w:val="34"/>
          <w:szCs w:val="34"/>
        </w:rPr>
      </w:pPr>
      <w:r w:rsidRPr="00683853">
        <w:rPr>
          <w:noProof/>
          <w:color w:val="8392A2"/>
          <w:sz w:val="26"/>
          <w:szCs w:val="26"/>
          <w:lang w:val="nl-NL" w:eastAsia="nl-NL"/>
        </w:rPr>
        <w:drawing>
          <wp:inline distT="0" distB="0" distL="0" distR="0" wp14:anchorId="425388EC" wp14:editId="5B859EE8">
            <wp:extent cx="6391656" cy="1975104"/>
            <wp:effectExtent l="0" t="0" r="0" b="635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656" cy="1975104"/>
                    </a:xfrm>
                    <a:prstGeom prst="rect">
                      <a:avLst/>
                    </a:prstGeom>
                    <a:noFill/>
                    <a:ln>
                      <a:noFill/>
                    </a:ln>
                  </pic:spPr>
                </pic:pic>
              </a:graphicData>
            </a:graphic>
          </wp:inline>
        </w:drawing>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15" w:type="dxa"/>
          <w:right w:w="115" w:type="dxa"/>
        </w:tblCellMar>
        <w:tblLook w:val="04A0" w:firstRow="1" w:lastRow="0" w:firstColumn="1" w:lastColumn="0" w:noHBand="0" w:noVBand="1"/>
      </w:tblPr>
      <w:tblGrid>
        <w:gridCol w:w="2028"/>
        <w:gridCol w:w="1906"/>
      </w:tblGrid>
      <w:tr w:rsidR="004035E9" w:rsidRPr="00FB28D9" w:rsidTr="003430A1">
        <w:tc>
          <w:tcPr>
            <w:tcW w:w="0" w:type="auto"/>
          </w:tcPr>
          <w:p w:rsidR="00CA5224" w:rsidRPr="00FB28D9" w:rsidRDefault="004035E9" w:rsidP="0032259F">
            <w:pPr>
              <w:rPr>
                <w:rFonts w:ascii="Arial" w:hAnsi="Arial"/>
                <w:sz w:val="22"/>
                <w:szCs w:val="4"/>
              </w:rPr>
            </w:pPr>
            <w:r w:rsidRPr="00FB28D9">
              <w:rPr>
                <w:rFonts w:ascii="Arial" w:hAnsi="Arial"/>
                <w:b/>
                <w:bCs/>
                <w:noProof/>
                <w:color w:val="FFFFFF" w:themeColor="background1"/>
                <w:sz w:val="22"/>
                <w:szCs w:val="4"/>
                <w:lang w:val="nl-NL" w:eastAsia="nl-NL"/>
              </w:rPr>
              <mc:AlternateContent>
                <mc:Choice Requires="wps">
                  <w:drawing>
                    <wp:anchor distT="0" distB="0" distL="114300" distR="114300" simplePos="0" relativeHeight="251293184" behindDoc="0" locked="0" layoutInCell="1" allowOverlap="1" wp14:anchorId="277587A2" wp14:editId="487511C1">
                      <wp:simplePos x="0" y="0"/>
                      <wp:positionH relativeFrom="column">
                        <wp:posOffset>-8255</wp:posOffset>
                      </wp:positionH>
                      <wp:positionV relativeFrom="paragraph">
                        <wp:posOffset>15875</wp:posOffset>
                      </wp:positionV>
                      <wp:extent cx="118745" cy="118745"/>
                      <wp:effectExtent l="0" t="0" r="0" b="0"/>
                      <wp:wrapNone/>
                      <wp:docPr id="2" name="Oval 2"/>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47D8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7DDA439" id="Oval 2" o:spid="_x0000_s1026" style="position:absolute;margin-left:-.65pt;margin-top:1.25pt;width:9.35pt;height: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" fillcolor="#47d869" stroked="f" strokeweight="1pt">
                      <v:stroke joinstyle="miter"/>
                    </v:oval>
                  </w:pict>
                </mc:Fallback>
              </mc:AlternateContent>
            </w:r>
            <w:r w:rsidR="007A1829" w:rsidRPr="00FB28D9">
              <w:rPr>
                <w:rFonts w:ascii="Arial" w:hAnsi="Arial"/>
                <w:sz w:val="22"/>
                <w:szCs w:val="4"/>
              </w:rPr>
              <w:t xml:space="preserve">     </w:t>
            </w:r>
            <w:proofErr w:type="spellStart"/>
            <w:r w:rsidR="00CA5224" w:rsidRPr="00FB28D9">
              <w:rPr>
                <w:rFonts w:ascii="Arial" w:hAnsi="Arial"/>
                <w:sz w:val="22"/>
                <w:szCs w:val="4"/>
              </w:rPr>
              <w:t>Bezoeken</w:t>
            </w:r>
            <w:proofErr w:type="spellEnd"/>
            <w:r w:rsidR="00CA5224" w:rsidRPr="00FB28D9">
              <w:rPr>
                <w:rFonts w:ascii="Arial" w:hAnsi="Arial"/>
                <w:sz w:val="22"/>
                <w:szCs w:val="4"/>
              </w:rPr>
              <w:t xml:space="preserve">(540) </w:t>
            </w:r>
          </w:p>
        </w:tc>
        <w:tc>
          <w:tcPr>
            <w:tcW w:w="0" w:type="auto"/>
          </w:tcPr>
          <w:p w:rsidR="00CA5224" w:rsidRPr="00FB28D9" w:rsidRDefault="008705C4" w:rsidP="0032259F">
            <w:pPr>
              <w:rPr>
                <w:rFonts w:ascii="Arial" w:hAnsi="Arial"/>
                <w:b/>
                <w:bCs/>
                <w:sz w:val="22"/>
                <w:szCs w:val="4"/>
              </w:rPr>
            </w:pPr>
            <w:r w:rsidRPr="00FB28D9">
              <w:rPr>
                <w:rFonts w:ascii="Arial" w:hAnsi="Arial"/>
                <w:b/>
                <w:bCs/>
                <w:noProof/>
                <w:color w:val="8392A2"/>
                <w:sz w:val="22"/>
                <w:szCs w:val="4"/>
                <w:lang w:val="nl-NL" w:eastAsia="nl-NL"/>
              </w:rPr>
              <mc:AlternateContent>
                <mc:Choice Requires="wps">
                  <w:drawing>
                    <wp:anchor distT="0" distB="0" distL="114300" distR="114300" simplePos="0" relativeHeight="251286016" behindDoc="0" locked="0" layoutInCell="1" allowOverlap="1" wp14:anchorId="4C9EB4B8" wp14:editId="14BCB2AB">
                      <wp:simplePos x="0" y="0"/>
                      <wp:positionH relativeFrom="margin">
                        <wp:posOffset>10160</wp:posOffset>
                      </wp:positionH>
                      <wp:positionV relativeFrom="paragraph">
                        <wp:posOffset>14605</wp:posOffset>
                      </wp:positionV>
                      <wp:extent cx="118745" cy="118745"/>
                      <wp:effectExtent l="0" t="0" r="0" b="0"/>
                      <wp:wrapNone/>
                      <wp:docPr id="4" name="Oval 4"/>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8A9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3162E9" id="Oval 4" o:spid="_x0000_s1026" style="position:absolute;margin-left:.8pt;margin-top:1.15pt;width:9.35pt;height:9.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" fillcolor="#f8a9e9" stroked="f" strokeweight="1pt">
                      <v:stroke joinstyle="miter"/>
                      <w10:wrap anchorx="margin"/>
                    </v:oval>
                  </w:pict>
                </mc:Fallback>
              </mc:AlternateContent>
            </w:r>
            <w:r w:rsidR="007A1829" w:rsidRPr="00FB28D9">
              <w:rPr>
                <w:rFonts w:ascii="Arial" w:hAnsi="Arial"/>
                <w:sz w:val="22"/>
                <w:szCs w:val="4"/>
              </w:rPr>
              <w:t xml:space="preserve">      </w:t>
            </w:r>
            <w:proofErr w:type="spellStart"/>
            <w:r w:rsidR="00CA5224" w:rsidRPr="00FB28D9">
              <w:rPr>
                <w:rFonts w:ascii="Arial" w:hAnsi="Arial"/>
                <w:sz w:val="22"/>
                <w:szCs w:val="4"/>
              </w:rPr>
              <w:t>Voltooid</w:t>
            </w:r>
            <w:proofErr w:type="spellEnd"/>
            <w:r w:rsidR="00CA5224" w:rsidRPr="00FB28D9">
              <w:rPr>
                <w:rFonts w:ascii="Arial" w:hAnsi="Arial"/>
                <w:sz w:val="22"/>
                <w:szCs w:val="4"/>
              </w:rPr>
              <w:t>(229)</w:t>
            </w:r>
          </w:p>
        </w:tc>
      </w:tr>
    </w:tbl>
    <w:p w:rsidR="00A93E8F" w:rsidRPr="003C23EB" w:rsidRDefault="00A93E8F" w:rsidP="0032259F">
      <w:pPr>
        <w:rPr>
          <w:rFonts w:ascii="Poppins Light" w:hAnsi="Poppins Light" w:cs="Poppins Light"/>
          <w:b/>
          <w:bCs/>
        </w:rPr>
      </w:pPr>
    </w:p>
    <w:p w:rsidR="000F060B" w:rsidRPr="001C1228" w:rsidRDefault="000F060B" w:rsidP="00824413">
      <w:pPr>
        <w:rPr>
          <w:sz w:val="12"/>
        </w:rPr>
      </w:pPr>
    </w:p>
    <w:tbl>
      <w:tblPr>
        <w:tblStyle w:val="Tabelraster"/>
        <w:tblW w:w="10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341"/>
        <w:gridCol w:w="216"/>
        <w:gridCol w:w="72"/>
        <w:gridCol w:w="3269"/>
        <w:gridCol w:w="216"/>
        <w:gridCol w:w="261"/>
        <w:gridCol w:w="3080"/>
        <w:gridCol w:w="216"/>
      </w:tblGrid>
      <w:tr w:rsidR="00EE5406" w:rsidRPr="00683853" w:rsidTr="00E6350D">
        <w:trPr>
          <w:gridAfter w:val="1"/>
          <w:wAfter w:w="216" w:type="dxa"/>
        </w:trPr>
        <w:tc>
          <w:tcPr>
            <w:tcW w:w="3341" w:type="dxa"/>
          </w:tcPr>
          <w:p w:rsidR="00EE5406" w:rsidRPr="00852B50" w:rsidRDefault="00EE5406" w:rsidP="00512097">
            <w:pPr>
              <w:jc w:val="center"/>
              <w:rPr>
                <w:rFonts w:cs="Poppins"/>
                <w:bCs/>
                <w:sz w:val="22"/>
                <w:szCs w:val="22"/>
              </w:rPr>
            </w:pPr>
            <w:proofErr w:type="spellStart"/>
            <w:r w:rsidRPr="00852B50">
              <w:rPr>
                <w:rFonts w:cs="Poppins"/>
                <w:sz w:val="22"/>
                <w:szCs w:val="22"/>
              </w:rPr>
              <w:t>Totaal</w:t>
            </w:r>
            <w:proofErr w:type="spellEnd"/>
            <w:r w:rsidRPr="00852B50">
              <w:rPr>
                <w:rFonts w:cs="Poppins"/>
                <w:sz w:val="22"/>
                <w:szCs w:val="22"/>
              </w:rPr>
              <w:t xml:space="preserve"> </w:t>
            </w:r>
            <w:proofErr w:type="spellStart"/>
            <w:r w:rsidRPr="00852B50">
              <w:rPr>
                <w:rFonts w:cs="Poppins"/>
                <w:sz w:val="22"/>
                <w:szCs w:val="22"/>
              </w:rPr>
              <w:t>Bezoeken</w:t>
            </w:r>
            <w:proofErr w:type="spellEnd"/>
          </w:p>
        </w:tc>
        <w:tc>
          <w:tcPr>
            <w:tcW w:w="216" w:type="dxa"/>
          </w:tcPr>
          <w:p w:rsidR="00EE5406" w:rsidRPr="00852B50" w:rsidRDefault="00EE5406" w:rsidP="00512097">
            <w:pPr>
              <w:jc w:val="center"/>
              <w:rPr>
                <w:rFonts w:cs="Poppins"/>
                <w:bCs/>
                <w:sz w:val="22"/>
                <w:szCs w:val="22"/>
              </w:rPr>
            </w:pPr>
          </w:p>
        </w:tc>
        <w:tc>
          <w:tcPr>
            <w:tcW w:w="3341" w:type="dxa"/>
            <w:gridSpan w:val="2"/>
          </w:tcPr>
          <w:p w:rsidR="00EE5406" w:rsidRPr="00852B50" w:rsidRDefault="00EE5406" w:rsidP="005D7E22">
            <w:pPr>
              <w:jc w:val="center"/>
              <w:rPr>
                <w:rFonts w:cs="Poppins"/>
                <w:bCs/>
                <w:sz w:val="22"/>
                <w:szCs w:val="22"/>
              </w:rPr>
            </w:pPr>
            <w:proofErr w:type="spellStart"/>
            <w:r w:rsidRPr="00852B50">
              <w:rPr>
                <w:rFonts w:cs="Poppins"/>
                <w:sz w:val="22"/>
                <w:szCs w:val="22"/>
              </w:rPr>
              <w:t>Bezoek</w:t>
            </w:r>
            <w:proofErr w:type="spellEnd"/>
            <w:r w:rsidRPr="00852B50">
              <w:rPr>
                <w:rFonts w:cs="Poppins"/>
                <w:sz w:val="22"/>
                <w:szCs w:val="22"/>
              </w:rPr>
              <w:t xml:space="preserve"> </w:t>
            </w:r>
            <w:proofErr w:type="spellStart"/>
            <w:r w:rsidRPr="00852B50">
              <w:rPr>
                <w:rFonts w:cs="Poppins"/>
                <w:sz w:val="22"/>
                <w:szCs w:val="22"/>
              </w:rPr>
              <w:t>bronnen</w:t>
            </w:r>
            <w:proofErr w:type="spellEnd"/>
          </w:p>
        </w:tc>
        <w:tc>
          <w:tcPr>
            <w:tcW w:w="216" w:type="dxa"/>
          </w:tcPr>
          <w:p w:rsidR="00EE5406" w:rsidRPr="00852B50" w:rsidRDefault="00EE5406" w:rsidP="00512097">
            <w:pPr>
              <w:jc w:val="center"/>
              <w:rPr>
                <w:rFonts w:cs="Poppins"/>
                <w:bCs/>
                <w:sz w:val="22"/>
                <w:szCs w:val="22"/>
              </w:rPr>
            </w:pPr>
          </w:p>
        </w:tc>
        <w:tc>
          <w:tcPr>
            <w:tcW w:w="3341" w:type="dxa"/>
            <w:gridSpan w:val="2"/>
          </w:tcPr>
          <w:p w:rsidR="00EE5406" w:rsidRPr="00852B50" w:rsidRDefault="00EE5406" w:rsidP="00512097">
            <w:pPr>
              <w:jc w:val="center"/>
              <w:rPr>
                <w:rFonts w:cs="Poppins"/>
                <w:bCs/>
                <w:sz w:val="22"/>
                <w:szCs w:val="22"/>
              </w:rPr>
            </w:pPr>
            <w:proofErr w:type="spellStart"/>
            <w:r w:rsidRPr="00852B50">
              <w:rPr>
                <w:rFonts w:cs="Poppins"/>
                <w:sz w:val="22"/>
                <w:szCs w:val="22"/>
              </w:rPr>
              <w:t>Gemiddelde</w:t>
            </w:r>
            <w:proofErr w:type="spellEnd"/>
            <w:r w:rsidRPr="00852B50">
              <w:rPr>
                <w:rFonts w:cs="Poppins"/>
                <w:sz w:val="22"/>
                <w:szCs w:val="22"/>
              </w:rPr>
              <w:t xml:space="preserve"> </w:t>
            </w:r>
            <w:proofErr w:type="spellStart"/>
            <w:r w:rsidRPr="00852B50">
              <w:rPr>
                <w:rFonts w:cs="Poppins"/>
                <w:sz w:val="22"/>
                <w:szCs w:val="22"/>
              </w:rPr>
              <w:t>tijd</w:t>
            </w:r>
            <w:proofErr w:type="spellEnd"/>
            <w:r w:rsidRPr="00852B50">
              <w:rPr>
                <w:rFonts w:cs="Poppins"/>
                <w:sz w:val="22"/>
                <w:szCs w:val="22"/>
              </w:rPr>
              <w:t xml:space="preserve"> </w:t>
            </w:r>
            <w:proofErr w:type="spellStart"/>
            <w:r w:rsidRPr="00852B50">
              <w:rPr>
                <w:rFonts w:cs="Poppins"/>
                <w:sz w:val="22"/>
                <w:szCs w:val="22"/>
              </w:rPr>
              <w:t>voor</w:t>
            </w:r>
            <w:proofErr w:type="spellEnd"/>
            <w:r w:rsidRPr="00852B50">
              <w:rPr>
                <w:rFonts w:cs="Poppins"/>
                <w:sz w:val="22"/>
                <w:szCs w:val="22"/>
              </w:rPr>
              <w:t xml:space="preserve"> </w:t>
            </w:r>
            <w:proofErr w:type="spellStart"/>
            <w:r w:rsidRPr="00852B50">
              <w:rPr>
                <w:rFonts w:cs="Poppins"/>
                <w:sz w:val="22"/>
                <w:szCs w:val="22"/>
              </w:rPr>
              <w:t>voltooiing</w:t>
            </w:r>
            <w:proofErr w:type="spellEnd"/>
            <w:r w:rsidRPr="00852B50">
              <w:rPr>
                <w:rFonts w:cs="Poppins"/>
                <w:sz w:val="22"/>
                <w:szCs w:val="22"/>
              </w:rPr>
              <w:t xml:space="preserve"> </w:t>
            </w:r>
          </w:p>
        </w:tc>
      </w:tr>
      <w:tr w:rsidR="00EE5406" w:rsidRPr="00683853" w:rsidTr="00E6350D">
        <w:trPr>
          <w:gridAfter w:val="1"/>
          <w:wAfter w:w="216" w:type="dxa"/>
          <w:trHeight w:val="2592"/>
        </w:trPr>
        <w:tc>
          <w:tcPr>
            <w:tcW w:w="3341" w:type="dxa"/>
          </w:tcPr>
          <w:p w:rsidR="00EE5406" w:rsidRPr="00683853" w:rsidRDefault="00EE5406" w:rsidP="00512097">
            <w:pPr>
              <w:jc w:val="center"/>
              <w:rPr>
                <w:b/>
                <w:bCs/>
                <w:sz w:val="44"/>
                <w:szCs w:val="44"/>
              </w:rPr>
            </w:pPr>
            <w:r w:rsidRPr="00683853">
              <w:rPr>
                <w:b/>
                <w:bCs/>
                <w:noProof/>
                <w:sz w:val="28"/>
                <w:szCs w:val="28"/>
                <w:lang w:val="nl-NL" w:eastAsia="nl-NL"/>
              </w:rPr>
              <w:drawing>
                <wp:inline distT="0" distB="0" distL="0" distR="0" wp14:anchorId="4DCB8AE1" wp14:editId="464E83F9">
                  <wp:extent cx="182880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216" w:type="dxa"/>
          </w:tcPr>
          <w:p w:rsidR="00EE5406" w:rsidRPr="00683853" w:rsidRDefault="00EE5406" w:rsidP="00512097">
            <w:pPr>
              <w:jc w:val="center"/>
              <w:rPr>
                <w:b/>
                <w:bCs/>
                <w:noProof/>
                <w:sz w:val="28"/>
                <w:szCs w:val="28"/>
              </w:rPr>
            </w:pPr>
          </w:p>
        </w:tc>
        <w:tc>
          <w:tcPr>
            <w:tcW w:w="3341" w:type="dxa"/>
            <w:gridSpan w:val="2"/>
          </w:tcPr>
          <w:p w:rsidR="00EE5406" w:rsidRPr="00683853" w:rsidRDefault="00EE5406" w:rsidP="00512097">
            <w:pPr>
              <w:jc w:val="center"/>
              <w:rPr>
                <w:b/>
                <w:bCs/>
                <w:sz w:val="44"/>
                <w:szCs w:val="44"/>
              </w:rPr>
            </w:pPr>
            <w:r w:rsidRPr="00683853">
              <w:rPr>
                <w:b/>
                <w:bCs/>
                <w:noProof/>
                <w:sz w:val="28"/>
                <w:szCs w:val="28"/>
                <w:lang w:val="nl-NL" w:eastAsia="nl-NL"/>
              </w:rPr>
              <w:drawing>
                <wp:inline distT="0" distB="0" distL="0" distR="0" wp14:anchorId="5E339EF5" wp14:editId="3E17A7CD">
                  <wp:extent cx="182880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216" w:type="dxa"/>
          </w:tcPr>
          <w:p w:rsidR="00EE5406" w:rsidRPr="00683853" w:rsidRDefault="00EE5406" w:rsidP="00512097">
            <w:pPr>
              <w:jc w:val="center"/>
              <w:rPr>
                <w:b/>
                <w:bCs/>
                <w:noProof/>
                <w:sz w:val="28"/>
                <w:szCs w:val="28"/>
              </w:rPr>
            </w:pPr>
          </w:p>
        </w:tc>
        <w:tc>
          <w:tcPr>
            <w:tcW w:w="3341" w:type="dxa"/>
            <w:gridSpan w:val="2"/>
          </w:tcPr>
          <w:p w:rsidR="00EE5406" w:rsidRPr="00683853" w:rsidRDefault="00EE5406" w:rsidP="00512097">
            <w:pPr>
              <w:jc w:val="center"/>
              <w:rPr>
                <w:b/>
                <w:bCs/>
                <w:sz w:val="44"/>
                <w:szCs w:val="44"/>
              </w:rPr>
            </w:pPr>
            <w:r w:rsidRPr="00683853">
              <w:rPr>
                <w:b/>
                <w:bCs/>
                <w:noProof/>
                <w:sz w:val="28"/>
                <w:szCs w:val="28"/>
                <w:lang w:val="nl-NL" w:eastAsia="nl-NL"/>
              </w:rPr>
              <w:drawing>
                <wp:inline distT="0" distB="0" distL="0" distR="0" wp14:anchorId="51FE7DDC" wp14:editId="6C672056">
                  <wp:extent cx="1828800"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5D7E22" w:rsidRPr="00683853" w:rsidTr="00E6350D">
        <w:tblPrEx>
          <w:tblLook w:val="0000" w:firstRow="0" w:lastRow="0" w:firstColumn="0" w:lastColumn="0" w:noHBand="0" w:noVBand="0"/>
        </w:tblPrEx>
        <w:trPr>
          <w:trHeight w:val="602"/>
        </w:trPr>
        <w:tc>
          <w:tcPr>
            <w:tcW w:w="3629" w:type="dxa"/>
            <w:gridSpan w:val="3"/>
          </w:tcPr>
          <w:p w:rsidR="00F05CFB" w:rsidRDefault="008C200A">
            <w:pPr>
              <w:spacing w:line="320" w:lineRule="auto"/>
              <w:rPr>
                <w:rFonts w:ascii="Arial" w:hAnsi="Arial"/>
                <w:sz w:val="22"/>
                <w:szCs w:val="22"/>
              </w:rPr>
            </w:pPr>
            <w:r>
              <w:pict w14:anchorId="283CDB41">
                <v:oval id="_x0000_s1738" style="position:absolute;margin-left:22pt;margin-top:2.2pt;width:9pt;height:9pt;z-index:251437568;mso-position-horizontal-relative:text;mso-position-vertical-relative:text" fillcolor="#63bbf5" strokecolor="#63bbf5"/>
              </w:pict>
            </w:r>
            <w:r w:rsidR="00512097">
              <w:rPr>
                <w:rFonts w:ascii="Arial" w:hAnsi="Arial"/>
                <w:sz w:val="22"/>
                <w:szCs w:val="22"/>
              </w:rPr>
              <w:t xml:space="preserve">            </w:t>
            </w:r>
            <w:proofErr w:type="spellStart"/>
            <w:r w:rsidR="00512097">
              <w:rPr>
                <w:rFonts w:ascii="Arial" w:hAnsi="Arial"/>
                <w:sz w:val="22"/>
                <w:szCs w:val="22"/>
              </w:rPr>
              <w:t>Slechts</w:t>
            </w:r>
            <w:proofErr w:type="spellEnd"/>
            <w:r w:rsidR="00512097">
              <w:rPr>
                <w:rFonts w:ascii="Arial" w:hAnsi="Arial"/>
                <w:sz w:val="22"/>
                <w:szCs w:val="22"/>
              </w:rPr>
              <w:t xml:space="preserve"> </w:t>
            </w:r>
            <w:proofErr w:type="spellStart"/>
            <w:r w:rsidR="00512097">
              <w:rPr>
                <w:rFonts w:ascii="Arial" w:hAnsi="Arial"/>
                <w:sz w:val="22"/>
                <w:szCs w:val="22"/>
              </w:rPr>
              <w:t>getoond</w:t>
            </w:r>
            <w:proofErr w:type="spellEnd"/>
            <w:r w:rsidR="00512097">
              <w:rPr>
                <w:rFonts w:ascii="Arial" w:hAnsi="Arial"/>
                <w:sz w:val="22"/>
                <w:szCs w:val="22"/>
              </w:rPr>
              <w:t xml:space="preserve"> (57,6%)</w:t>
            </w:r>
          </w:p>
          <w:p w:rsidR="00F05CFB" w:rsidRDefault="008C200A">
            <w:pPr>
              <w:spacing w:line="320" w:lineRule="auto"/>
              <w:rPr>
                <w:rFonts w:ascii="Arial" w:hAnsi="Arial"/>
                <w:sz w:val="22"/>
                <w:szCs w:val="22"/>
              </w:rPr>
            </w:pPr>
            <w:r>
              <w:pict w14:anchorId="348220DA">
                <v:oval id="_x0000_s1737" style="position:absolute;margin-left:22pt;margin-top:2.2pt;width:9pt;height:9pt;z-index:251840000" fillcolor="#008cff" strokecolor="#008cff"/>
              </w:pict>
            </w:r>
            <w:r w:rsidR="00512097">
              <w:rPr>
                <w:rFonts w:ascii="Arial" w:hAnsi="Arial"/>
                <w:sz w:val="22"/>
                <w:szCs w:val="22"/>
              </w:rPr>
              <w:t xml:space="preserve">            </w:t>
            </w:r>
            <w:proofErr w:type="spellStart"/>
            <w:r w:rsidR="00512097">
              <w:rPr>
                <w:rFonts w:ascii="Arial" w:hAnsi="Arial"/>
                <w:sz w:val="22"/>
                <w:szCs w:val="22"/>
              </w:rPr>
              <w:t>Voltooid</w:t>
            </w:r>
            <w:proofErr w:type="spellEnd"/>
            <w:r w:rsidR="00512097">
              <w:rPr>
                <w:rFonts w:ascii="Arial" w:hAnsi="Arial"/>
                <w:sz w:val="22"/>
                <w:szCs w:val="22"/>
              </w:rPr>
              <w:t xml:space="preserve"> (42,4%)</w:t>
            </w:r>
          </w:p>
          <w:p w:rsidR="00F05CFB" w:rsidRDefault="008C200A">
            <w:pPr>
              <w:spacing w:line="320" w:lineRule="auto"/>
              <w:rPr>
                <w:rFonts w:ascii="Arial" w:hAnsi="Arial"/>
                <w:sz w:val="22"/>
                <w:szCs w:val="22"/>
              </w:rPr>
            </w:pPr>
            <w:r>
              <w:pict w14:anchorId="719676D7">
                <v:oval id="_x0000_s1736" style="position:absolute;margin-left:22pt;margin-top:2.2pt;width:9pt;height:9pt;z-index:251451904" fillcolor="#47d869" strokecolor="#47d869"/>
              </w:pict>
            </w:r>
            <w:r w:rsidR="00512097">
              <w:rPr>
                <w:rFonts w:ascii="Arial" w:hAnsi="Arial"/>
                <w:sz w:val="22"/>
                <w:szCs w:val="22"/>
              </w:rPr>
              <w:t xml:space="preserve">            </w:t>
            </w:r>
            <w:proofErr w:type="spellStart"/>
            <w:r w:rsidR="00512097">
              <w:rPr>
                <w:rFonts w:ascii="Arial" w:hAnsi="Arial"/>
                <w:sz w:val="22"/>
                <w:szCs w:val="22"/>
              </w:rPr>
              <w:t>Onvolledig</w:t>
            </w:r>
            <w:proofErr w:type="spellEnd"/>
            <w:r w:rsidR="00512097">
              <w:rPr>
                <w:rFonts w:ascii="Arial" w:hAnsi="Arial"/>
                <w:sz w:val="22"/>
                <w:szCs w:val="22"/>
              </w:rPr>
              <w:t xml:space="preserve"> (0,0%)</w:t>
            </w:r>
          </w:p>
        </w:tc>
        <w:tc>
          <w:tcPr>
            <w:tcW w:w="3746" w:type="dxa"/>
            <w:gridSpan w:val="3"/>
            <w:shd w:val="clear" w:color="auto" w:fill="auto"/>
          </w:tcPr>
          <w:p w:rsidR="00F05CFB" w:rsidRDefault="008C200A">
            <w:pPr>
              <w:spacing w:line="320" w:lineRule="auto"/>
              <w:rPr>
                <w:rFonts w:ascii="Arial" w:hAnsi="Arial"/>
                <w:sz w:val="22"/>
                <w:szCs w:val="22"/>
              </w:rPr>
            </w:pPr>
            <w:r>
              <w:pict w14:anchorId="44E8C31E">
                <v:oval id="_x0000_s1735" style="position:absolute;margin-left:18pt;margin-top:2.2pt;width:9pt;height:9pt;z-index:251376128;mso-position-horizontal-relative:text;mso-position-vertical-relative:text" fillcolor="#63bbf5" strokecolor="#63bbf5"/>
              </w:pict>
            </w:r>
            <w:r w:rsidR="00512097">
              <w:rPr>
                <w:rFonts w:ascii="Arial" w:hAnsi="Arial"/>
                <w:sz w:val="22"/>
                <w:szCs w:val="22"/>
              </w:rPr>
              <w:t xml:space="preserve">           </w:t>
            </w:r>
            <w:proofErr w:type="spellStart"/>
            <w:r w:rsidR="00512097">
              <w:rPr>
                <w:rFonts w:ascii="Arial" w:hAnsi="Arial"/>
                <w:sz w:val="22"/>
                <w:szCs w:val="22"/>
              </w:rPr>
              <w:t>Directe</w:t>
            </w:r>
            <w:proofErr w:type="spellEnd"/>
            <w:r w:rsidR="00512097">
              <w:rPr>
                <w:rFonts w:ascii="Arial" w:hAnsi="Arial"/>
                <w:sz w:val="22"/>
                <w:szCs w:val="22"/>
              </w:rPr>
              <w:t xml:space="preserve"> link (100,0%)</w:t>
            </w:r>
          </w:p>
        </w:tc>
        <w:tc>
          <w:tcPr>
            <w:tcW w:w="3296" w:type="dxa"/>
            <w:gridSpan w:val="2"/>
            <w:shd w:val="clear" w:color="auto" w:fill="auto"/>
          </w:tcPr>
          <w:p w:rsidR="00F05CFB" w:rsidRDefault="008C200A">
            <w:pPr>
              <w:spacing w:line="320" w:lineRule="auto"/>
              <w:rPr>
                <w:rFonts w:ascii="Arial" w:hAnsi="Arial"/>
                <w:sz w:val="22"/>
                <w:szCs w:val="22"/>
              </w:rPr>
            </w:pPr>
            <w:r>
              <w:pict w14:anchorId="3A923D76">
                <v:oval id="_x0000_s1734" style="position:absolute;margin-left:10pt;margin-top:2.2pt;width:9pt;height:9pt;z-index:251788800;mso-position-horizontal-relative:text;mso-position-vertical-relative:text" fillcolor="#63bbf5" strokecolor="#63bbf5"/>
              </w:pict>
            </w:r>
            <w:r w:rsidR="00512097">
              <w:rPr>
                <w:rFonts w:ascii="Arial" w:hAnsi="Arial"/>
                <w:sz w:val="22"/>
                <w:szCs w:val="22"/>
              </w:rPr>
              <w:t xml:space="preserve">        1-2 min. (0,4%)</w:t>
            </w:r>
          </w:p>
          <w:p w:rsidR="00F05CFB" w:rsidRDefault="008C200A">
            <w:pPr>
              <w:spacing w:line="320" w:lineRule="auto"/>
              <w:rPr>
                <w:rFonts w:ascii="Arial" w:hAnsi="Arial"/>
                <w:sz w:val="22"/>
                <w:szCs w:val="22"/>
              </w:rPr>
            </w:pPr>
            <w:r>
              <w:pict w14:anchorId="18A196C4">
                <v:oval id="_x0000_s1733" style="position:absolute;margin-left:10pt;margin-top:2.2pt;width:9pt;height:9pt;z-index:251723264" fillcolor="#008cff" strokecolor="#008cff"/>
              </w:pict>
            </w:r>
            <w:r w:rsidR="00512097">
              <w:rPr>
                <w:rFonts w:ascii="Arial" w:hAnsi="Arial"/>
                <w:sz w:val="22"/>
                <w:szCs w:val="22"/>
              </w:rPr>
              <w:t xml:space="preserve">        2-5 min. (7,9%)</w:t>
            </w:r>
          </w:p>
          <w:p w:rsidR="00F05CFB" w:rsidRDefault="008C200A">
            <w:pPr>
              <w:spacing w:line="320" w:lineRule="auto"/>
              <w:rPr>
                <w:rFonts w:ascii="Arial" w:hAnsi="Arial"/>
                <w:sz w:val="22"/>
                <w:szCs w:val="22"/>
              </w:rPr>
            </w:pPr>
            <w:r>
              <w:pict w14:anchorId="4BD4E140">
                <v:oval id="_x0000_s1732" style="position:absolute;margin-left:10pt;margin-top:2.2pt;width:9pt;height:9pt;z-index:251772416" fillcolor="#47d869" strokecolor="#47d869"/>
              </w:pict>
            </w:r>
            <w:r w:rsidR="00512097">
              <w:rPr>
                <w:rFonts w:ascii="Arial" w:hAnsi="Arial"/>
                <w:sz w:val="22"/>
                <w:szCs w:val="22"/>
              </w:rPr>
              <w:t xml:space="preserve">        5-10 min. (33,6%)</w:t>
            </w:r>
          </w:p>
          <w:p w:rsidR="00F05CFB" w:rsidRDefault="008C200A">
            <w:pPr>
              <w:spacing w:line="320" w:lineRule="auto"/>
              <w:rPr>
                <w:rFonts w:ascii="Arial" w:hAnsi="Arial"/>
                <w:sz w:val="22"/>
                <w:szCs w:val="22"/>
              </w:rPr>
            </w:pPr>
            <w:r>
              <w:pict w14:anchorId="48D167A3">
                <v:oval id="_x0000_s1731" style="position:absolute;margin-left:10pt;margin-top:2.2pt;width:9pt;height:9pt;z-index:251702784" fillcolor="#e5547a" strokecolor="#e5547a"/>
              </w:pict>
            </w:r>
            <w:r w:rsidR="00512097">
              <w:rPr>
                <w:rFonts w:ascii="Arial" w:hAnsi="Arial"/>
                <w:sz w:val="22"/>
                <w:szCs w:val="22"/>
              </w:rPr>
              <w:t xml:space="preserve">        10-30 min. (49,8%)</w:t>
            </w:r>
          </w:p>
          <w:p w:rsidR="00F05CFB" w:rsidRDefault="008C200A">
            <w:pPr>
              <w:spacing w:line="320" w:lineRule="auto"/>
              <w:rPr>
                <w:rFonts w:ascii="Arial" w:hAnsi="Arial"/>
                <w:sz w:val="22"/>
                <w:szCs w:val="22"/>
              </w:rPr>
            </w:pPr>
            <w:r>
              <w:pict w14:anchorId="54CF0155">
                <v:oval id="_x0000_s1730" style="position:absolute;margin-left:10pt;margin-top:2.2pt;width:9pt;height:9pt;z-index:251611648" fillcolor="#f8a9e9" strokecolor="#f8a9e9"/>
              </w:pict>
            </w:r>
            <w:r w:rsidR="00512097">
              <w:rPr>
                <w:rFonts w:ascii="Arial" w:hAnsi="Arial"/>
                <w:sz w:val="22"/>
                <w:szCs w:val="22"/>
              </w:rPr>
              <w:t xml:space="preserve">        30-60 min. (6,1%)</w:t>
            </w:r>
          </w:p>
          <w:p w:rsidR="00F05CFB" w:rsidRDefault="008C200A">
            <w:pPr>
              <w:spacing w:line="320" w:lineRule="auto"/>
              <w:rPr>
                <w:rFonts w:ascii="Arial" w:hAnsi="Arial"/>
                <w:sz w:val="22"/>
                <w:szCs w:val="22"/>
              </w:rPr>
            </w:pPr>
            <w:r>
              <w:pict w14:anchorId="57BB02A4">
                <v:oval id="_x0000_s1729" style="position:absolute;margin-left:10pt;margin-top:2.2pt;width:9pt;height:9pt;z-index:251383296" fillcolor="#f7ccb3" strokecolor="#f7ccb3"/>
              </w:pict>
            </w:r>
            <w:r w:rsidR="00512097">
              <w:rPr>
                <w:rFonts w:ascii="Arial" w:hAnsi="Arial"/>
                <w:sz w:val="22"/>
                <w:szCs w:val="22"/>
              </w:rPr>
              <w:t xml:space="preserve">        &gt;60 min. (2,2%)</w:t>
            </w:r>
          </w:p>
        </w:tc>
      </w:tr>
    </w:tbl>
    <w:p w:rsidR="0015799A" w:rsidRPr="005D7E22" w:rsidRDefault="0015799A">
      <w:r>
        <w:br w:type="page"/>
      </w:r>
    </w:p>
    <w:p w:rsidR="0015799A" w:rsidRPr="00683853" w:rsidRDefault="0015799A" w:rsidP="00C2183A"/>
    <w:p w:rsidR="00F05CFB" w:rsidRDefault="00512097">
      <w:pPr>
        <w:rPr>
          <w:sz w:val="27"/>
          <w:szCs w:val="27"/>
        </w:rPr>
      </w:pPr>
      <w:r>
        <w:rPr>
          <w:sz w:val="27"/>
          <w:szCs w:val="27"/>
        </w:rPr>
        <w:t xml:space="preserve">1. Wat is </w:t>
      </w:r>
      <w:proofErr w:type="spellStart"/>
      <w:r>
        <w:rPr>
          <w:sz w:val="27"/>
          <w:szCs w:val="27"/>
        </w:rPr>
        <w:t>uw</w:t>
      </w:r>
      <w:proofErr w:type="spellEnd"/>
      <w:r>
        <w:rPr>
          <w:sz w:val="27"/>
          <w:szCs w:val="27"/>
        </w:rPr>
        <w:t xml:space="preserve"> </w:t>
      </w:r>
      <w:proofErr w:type="spellStart"/>
      <w:r>
        <w:rPr>
          <w:sz w:val="27"/>
          <w:szCs w:val="27"/>
        </w:rPr>
        <w:t>leeftijd</w:t>
      </w:r>
      <w:proofErr w:type="spellEnd"/>
      <w:r>
        <w:rPr>
          <w:sz w:val="27"/>
          <w:szCs w:val="27"/>
        </w:rPr>
        <w:t xml:space="preserve">? </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459"/>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Enkele</w:t>
            </w:r>
            <w:proofErr w:type="spellEnd"/>
            <w:r>
              <w:rPr>
                <w:rFonts w:ascii="Arial" w:hAnsi="Arial"/>
                <w:color w:val="8392A2"/>
                <w:sz w:val="22"/>
                <w:szCs w:val="22"/>
              </w:rPr>
              <w:t xml:space="preserve"> </w:t>
            </w:r>
            <w:proofErr w:type="spellStart"/>
            <w:r>
              <w:rPr>
                <w:rFonts w:ascii="Arial" w:hAnsi="Arial"/>
                <w:color w:val="8392A2"/>
                <w:sz w:val="22"/>
                <w:szCs w:val="22"/>
              </w:rPr>
              <w:t>keuze</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3700"/>
        <w:gridCol w:w="6400"/>
      </w:tblGrid>
      <w:tr w:rsidR="00F05CFB">
        <w:tc>
          <w:tcPr>
            <w:tcW w:w="3700" w:type="dxa"/>
          </w:tcPr>
          <w:p w:rsidR="00F05CFB" w:rsidRDefault="00512097">
            <w:r>
              <w:rPr>
                <w:noProof/>
                <w:lang w:val="nl-NL" w:eastAsia="nl-NL"/>
              </w:rPr>
              <w:drawing>
                <wp:inline distT="0" distB="0" distL="0" distR="0">
                  <wp:extent cx="2145792" cy="2235200"/>
                  <wp:effectExtent l="0" t="0" r="0" b="0"/>
                  <wp:docPr id="220432753" name="Picture 1" descr="/domains1/vx3674800/public/www_root/tmp/PNG-GwAO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GwAO0t.png"/>
                          <pic:cNvPicPr/>
                        </pic:nvPicPr>
                        <pic:blipFill>
                          <a:blip r:embed="rId23" cstate="print"/>
                          <a:stretch>
                            <a:fillRect/>
                          </a:stretch>
                        </pic:blipFill>
                        <pic:spPr>
                          <a:xfrm>
                            <a:off x="0" y="0"/>
                            <a:ext cx="2145792" cy="2235200"/>
                          </a:xfrm>
                          <a:prstGeom prst="rect">
                            <a:avLst/>
                          </a:prstGeom>
                        </pic:spPr>
                      </pic:pic>
                    </a:graphicData>
                  </a:graphic>
                </wp:inline>
              </w:drawing>
            </w:r>
          </w:p>
        </w:tc>
        <w:tc>
          <w:tcPr>
            <w:tcW w:w="6400" w:type="dxa"/>
          </w:tcPr>
          <w:p w:rsidR="00F05CFB" w:rsidRDefault="008C200A">
            <w:pPr>
              <w:spacing w:line="280" w:lineRule="auto"/>
              <w:rPr>
                <w:rFonts w:ascii="Arial" w:hAnsi="Arial"/>
                <w:sz w:val="22"/>
                <w:szCs w:val="22"/>
              </w:rPr>
            </w:pPr>
            <w:r>
              <w:pict w14:anchorId="7FB71461">
                <v:oval id="_x0000_s1728" style="position:absolute;margin-left:0;margin-top:2.2pt;width:9pt;height:9pt;z-index:251614720;mso-position-horizontal-relative:text;mso-position-vertical-relative:text" fillcolor="#63bbf5" strokecolor="#63bbf5"/>
              </w:pict>
            </w:r>
            <w:r w:rsidR="00512097">
              <w:rPr>
                <w:rFonts w:ascii="Arial" w:hAnsi="Arial"/>
                <w:sz w:val="22"/>
                <w:szCs w:val="22"/>
              </w:rPr>
              <w:t xml:space="preserve">      </w:t>
            </w:r>
            <w:proofErr w:type="spellStart"/>
            <w:r w:rsidR="00512097">
              <w:rPr>
                <w:rFonts w:ascii="Arial" w:hAnsi="Arial"/>
                <w:sz w:val="22"/>
                <w:szCs w:val="22"/>
              </w:rPr>
              <w:t>Jonger</w:t>
            </w:r>
            <w:proofErr w:type="spellEnd"/>
            <w:r w:rsidR="00512097">
              <w:rPr>
                <w:rFonts w:ascii="Arial" w:hAnsi="Arial"/>
                <w:sz w:val="22"/>
                <w:szCs w:val="22"/>
              </w:rPr>
              <w:t xml:space="preserve"> </w:t>
            </w:r>
            <w:proofErr w:type="spellStart"/>
            <w:r w:rsidR="00512097">
              <w:rPr>
                <w:rFonts w:ascii="Arial" w:hAnsi="Arial"/>
                <w:sz w:val="22"/>
                <w:szCs w:val="22"/>
              </w:rPr>
              <w:t>dan</w:t>
            </w:r>
            <w:proofErr w:type="spellEnd"/>
            <w:r w:rsidR="00512097">
              <w:rPr>
                <w:rFonts w:ascii="Arial" w:hAnsi="Arial"/>
                <w:sz w:val="22"/>
                <w:szCs w:val="22"/>
              </w:rPr>
              <w:t xml:space="preserve"> 25 </w:t>
            </w:r>
            <w:proofErr w:type="spellStart"/>
            <w:r w:rsidR="00512097">
              <w:rPr>
                <w:rFonts w:ascii="Arial" w:hAnsi="Arial"/>
                <w:sz w:val="22"/>
                <w:szCs w:val="22"/>
              </w:rPr>
              <w:t>jaar</w:t>
            </w:r>
            <w:proofErr w:type="spellEnd"/>
          </w:p>
          <w:p w:rsidR="00F05CFB" w:rsidRDefault="008C200A">
            <w:pPr>
              <w:spacing w:line="280" w:lineRule="auto"/>
              <w:rPr>
                <w:rFonts w:ascii="Arial" w:hAnsi="Arial"/>
                <w:sz w:val="22"/>
                <w:szCs w:val="22"/>
              </w:rPr>
            </w:pPr>
            <w:r>
              <w:pict w14:anchorId="5C73E199">
                <v:oval id="_x0000_s1727" style="position:absolute;margin-left:0;margin-top:2.2pt;width:9pt;height:9pt;z-index:251369984" fillcolor="#008cff" strokecolor="#008cff"/>
              </w:pict>
            </w:r>
            <w:r w:rsidR="00512097">
              <w:rPr>
                <w:rFonts w:ascii="Arial" w:hAnsi="Arial"/>
                <w:sz w:val="22"/>
                <w:szCs w:val="22"/>
              </w:rPr>
              <w:t xml:space="preserve">      25 - 34 </w:t>
            </w:r>
            <w:proofErr w:type="spellStart"/>
            <w:r w:rsidR="00512097">
              <w:rPr>
                <w:rFonts w:ascii="Arial" w:hAnsi="Arial"/>
                <w:sz w:val="22"/>
                <w:szCs w:val="22"/>
              </w:rPr>
              <w:t>jaar</w:t>
            </w:r>
            <w:proofErr w:type="spellEnd"/>
          </w:p>
          <w:p w:rsidR="00F05CFB" w:rsidRDefault="008C200A">
            <w:pPr>
              <w:spacing w:line="280" w:lineRule="auto"/>
              <w:rPr>
                <w:rFonts w:ascii="Arial" w:hAnsi="Arial"/>
                <w:sz w:val="22"/>
                <w:szCs w:val="22"/>
              </w:rPr>
            </w:pPr>
            <w:r>
              <w:pict w14:anchorId="7E3D3F46">
                <v:oval id="_x0000_s1726" style="position:absolute;margin-left:0;margin-top:2.2pt;width:9pt;height:9pt;z-index:251802112" fillcolor="#47d869" strokecolor="#47d869"/>
              </w:pict>
            </w:r>
            <w:r w:rsidR="00512097">
              <w:rPr>
                <w:rFonts w:ascii="Arial" w:hAnsi="Arial"/>
                <w:sz w:val="22"/>
                <w:szCs w:val="22"/>
              </w:rPr>
              <w:t xml:space="preserve">      35-44 </w:t>
            </w:r>
            <w:proofErr w:type="spellStart"/>
            <w:r w:rsidR="00512097">
              <w:rPr>
                <w:rFonts w:ascii="Arial" w:hAnsi="Arial"/>
                <w:sz w:val="22"/>
                <w:szCs w:val="22"/>
              </w:rPr>
              <w:t>jaar</w:t>
            </w:r>
            <w:proofErr w:type="spellEnd"/>
          </w:p>
          <w:p w:rsidR="00F05CFB" w:rsidRDefault="008C200A">
            <w:pPr>
              <w:spacing w:line="280" w:lineRule="auto"/>
              <w:rPr>
                <w:rFonts w:ascii="Arial" w:hAnsi="Arial"/>
                <w:sz w:val="22"/>
                <w:szCs w:val="22"/>
              </w:rPr>
            </w:pPr>
            <w:r>
              <w:pict w14:anchorId="6D8A44B8">
                <v:oval id="_x0000_s1725" style="position:absolute;margin-left:0;margin-top:2.2pt;width:9pt;height:9pt;z-index:251939328" fillcolor="#e5547a" strokecolor="#e5547a"/>
              </w:pict>
            </w:r>
            <w:r w:rsidR="00512097">
              <w:rPr>
                <w:rFonts w:ascii="Arial" w:hAnsi="Arial"/>
                <w:sz w:val="22"/>
                <w:szCs w:val="22"/>
              </w:rPr>
              <w:t xml:space="preserve">      45 - 54 </w:t>
            </w:r>
            <w:proofErr w:type="spellStart"/>
            <w:r w:rsidR="00512097">
              <w:rPr>
                <w:rFonts w:ascii="Arial" w:hAnsi="Arial"/>
                <w:sz w:val="22"/>
                <w:szCs w:val="22"/>
              </w:rPr>
              <w:t>jaar</w:t>
            </w:r>
            <w:proofErr w:type="spellEnd"/>
          </w:p>
          <w:p w:rsidR="00F05CFB" w:rsidRDefault="008C200A">
            <w:pPr>
              <w:spacing w:line="280" w:lineRule="auto"/>
              <w:rPr>
                <w:rFonts w:ascii="Arial" w:hAnsi="Arial"/>
                <w:sz w:val="22"/>
                <w:szCs w:val="22"/>
              </w:rPr>
            </w:pPr>
            <w:r>
              <w:pict w14:anchorId="77AD46D3">
                <v:oval id="_x0000_s1724" style="position:absolute;margin-left:0;margin-top:2.2pt;width:9pt;height:9pt;z-index:251658752" fillcolor="#f8a9e9" strokecolor="#f8a9e9"/>
              </w:pict>
            </w:r>
            <w:r w:rsidR="00512097">
              <w:rPr>
                <w:rFonts w:ascii="Arial" w:hAnsi="Arial"/>
                <w:sz w:val="22"/>
                <w:szCs w:val="22"/>
              </w:rPr>
              <w:t xml:space="preserve">      55 - 64 </w:t>
            </w:r>
            <w:proofErr w:type="spellStart"/>
            <w:r w:rsidR="00512097">
              <w:rPr>
                <w:rFonts w:ascii="Arial" w:hAnsi="Arial"/>
                <w:sz w:val="22"/>
                <w:szCs w:val="22"/>
              </w:rPr>
              <w:t>jaar</w:t>
            </w:r>
            <w:proofErr w:type="spellEnd"/>
          </w:p>
          <w:p w:rsidR="00F05CFB" w:rsidRDefault="008C200A">
            <w:pPr>
              <w:spacing w:line="280" w:lineRule="auto"/>
              <w:rPr>
                <w:rFonts w:ascii="Arial" w:hAnsi="Arial"/>
                <w:sz w:val="22"/>
                <w:szCs w:val="22"/>
              </w:rPr>
            </w:pPr>
            <w:r>
              <w:pict w14:anchorId="06458A95">
                <v:oval id="_x0000_s1723" style="position:absolute;margin-left:0;margin-top:2.2pt;width:9pt;height:9pt;z-index:251308544" fillcolor="#f7ccb3" strokecolor="#f7ccb3"/>
              </w:pict>
            </w:r>
            <w:r w:rsidR="00512097">
              <w:rPr>
                <w:rFonts w:ascii="Arial" w:hAnsi="Arial"/>
                <w:sz w:val="22"/>
                <w:szCs w:val="22"/>
              </w:rPr>
              <w:t xml:space="preserve">      65 </w:t>
            </w:r>
            <w:proofErr w:type="spellStart"/>
            <w:r w:rsidR="00512097">
              <w:rPr>
                <w:rFonts w:ascii="Arial" w:hAnsi="Arial"/>
                <w:sz w:val="22"/>
                <w:szCs w:val="22"/>
              </w:rPr>
              <w:t>jaar</w:t>
            </w:r>
            <w:proofErr w:type="spellEnd"/>
            <w:r w:rsidR="00512097">
              <w:rPr>
                <w:rFonts w:ascii="Arial" w:hAnsi="Arial"/>
                <w:sz w:val="22"/>
                <w:szCs w:val="22"/>
              </w:rPr>
              <w:t xml:space="preserve"> of </w:t>
            </w:r>
            <w:proofErr w:type="spellStart"/>
            <w:r w:rsidR="00512097">
              <w:rPr>
                <w:rFonts w:ascii="Arial" w:hAnsi="Arial"/>
                <w:sz w:val="22"/>
                <w:szCs w:val="22"/>
              </w:rPr>
              <w:t>ouder</w:t>
            </w:r>
            <w:proofErr w:type="spellEnd"/>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Jonger</w:t>
            </w:r>
            <w:proofErr w:type="spellEnd"/>
            <w:r>
              <w:rPr>
                <w:rFonts w:ascii="Arial" w:hAnsi="Arial"/>
                <w:sz w:val="22"/>
                <w:szCs w:val="22"/>
              </w:rPr>
              <w:t xml:space="preserve"> </w:t>
            </w:r>
            <w:proofErr w:type="spellStart"/>
            <w:r>
              <w:rPr>
                <w:rFonts w:ascii="Arial" w:hAnsi="Arial"/>
                <w:sz w:val="22"/>
                <w:szCs w:val="22"/>
              </w:rPr>
              <w:t>dan</w:t>
            </w:r>
            <w:proofErr w:type="spellEnd"/>
            <w:r>
              <w:rPr>
                <w:rFonts w:ascii="Arial" w:hAnsi="Arial"/>
                <w:sz w:val="22"/>
                <w:szCs w:val="22"/>
              </w:rPr>
              <w:t xml:space="preserve"> 25 </w:t>
            </w:r>
            <w:proofErr w:type="spellStart"/>
            <w:r>
              <w:rPr>
                <w:rFonts w:ascii="Arial" w:hAnsi="Arial"/>
                <w:sz w:val="22"/>
                <w:szCs w:val="22"/>
              </w:rPr>
              <w:t>jaar</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0,4%</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r>
              <w:rPr>
                <w:rFonts w:ascii="Arial" w:hAnsi="Arial"/>
                <w:sz w:val="22"/>
                <w:szCs w:val="22"/>
              </w:rPr>
              <w:t xml:space="preserve">25 - 34 </w:t>
            </w:r>
            <w:proofErr w:type="spellStart"/>
            <w:r>
              <w:rPr>
                <w:rFonts w:ascii="Arial" w:hAnsi="Arial"/>
                <w:sz w:val="22"/>
                <w:szCs w:val="22"/>
              </w:rPr>
              <w:t>jaar</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20</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8,7%</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r>
              <w:rPr>
                <w:rFonts w:ascii="Arial" w:hAnsi="Arial"/>
                <w:sz w:val="22"/>
                <w:szCs w:val="22"/>
              </w:rPr>
              <w:t xml:space="preserve">35-44 </w:t>
            </w:r>
            <w:proofErr w:type="spellStart"/>
            <w:r>
              <w:rPr>
                <w:rFonts w:ascii="Arial" w:hAnsi="Arial"/>
                <w:sz w:val="22"/>
                <w:szCs w:val="22"/>
              </w:rPr>
              <w:t>jaar</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36</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15,7%</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r>
              <w:rPr>
                <w:rFonts w:ascii="Arial" w:hAnsi="Arial"/>
                <w:sz w:val="22"/>
                <w:szCs w:val="22"/>
              </w:rPr>
              <w:t xml:space="preserve">45 - 54 </w:t>
            </w:r>
            <w:proofErr w:type="spellStart"/>
            <w:r>
              <w:rPr>
                <w:rFonts w:ascii="Arial" w:hAnsi="Arial"/>
                <w:sz w:val="22"/>
                <w:szCs w:val="22"/>
              </w:rPr>
              <w:t>jaar</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55</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24,0%</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r>
              <w:rPr>
                <w:rFonts w:ascii="Arial" w:hAnsi="Arial"/>
                <w:sz w:val="22"/>
                <w:szCs w:val="22"/>
              </w:rPr>
              <w:t xml:space="preserve">55 - 64 </w:t>
            </w:r>
            <w:proofErr w:type="spellStart"/>
            <w:r>
              <w:rPr>
                <w:rFonts w:ascii="Arial" w:hAnsi="Arial"/>
                <w:sz w:val="22"/>
                <w:szCs w:val="22"/>
              </w:rPr>
              <w:t>jaar</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64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27,9%</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r>
              <w:rPr>
                <w:rFonts w:ascii="Arial" w:hAnsi="Arial"/>
                <w:sz w:val="22"/>
                <w:szCs w:val="22"/>
              </w:rPr>
              <w:t xml:space="preserve">65 </w:t>
            </w:r>
            <w:proofErr w:type="spellStart"/>
            <w:r>
              <w:rPr>
                <w:rFonts w:ascii="Arial" w:hAnsi="Arial"/>
                <w:sz w:val="22"/>
                <w:szCs w:val="22"/>
              </w:rPr>
              <w:t>jaar</w:t>
            </w:r>
            <w:proofErr w:type="spellEnd"/>
            <w:r>
              <w:rPr>
                <w:rFonts w:ascii="Arial" w:hAnsi="Arial"/>
                <w:sz w:val="22"/>
                <w:szCs w:val="22"/>
              </w:rPr>
              <w:t xml:space="preserve"> of </w:t>
            </w:r>
            <w:proofErr w:type="spellStart"/>
            <w:r>
              <w:rPr>
                <w:rFonts w:ascii="Arial" w:hAnsi="Arial"/>
                <w:sz w:val="22"/>
                <w:szCs w:val="22"/>
              </w:rPr>
              <w:t>ouder</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53</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23,1%</w:t>
            </w:r>
          </w:p>
        </w:tc>
      </w:tr>
    </w:tbl>
    <w:p w:rsidR="00F05CFB" w:rsidRDefault="00512097">
      <w:r>
        <w:rPr>
          <w:noProof/>
          <w:lang w:val="nl-NL" w:eastAsia="nl-NL"/>
        </w:rPr>
        <mc:AlternateContent>
          <mc:Choice Requires="wps">
            <w:drawing>
              <wp:anchor distT="45720" distB="45720" distL="114300" distR="114300" simplePos="0" relativeHeight="252032512" behindDoc="0" locked="0" layoutInCell="1" allowOverlap="1" wp14:anchorId="1AFBEF87" wp14:editId="7415065D">
                <wp:simplePos x="0" y="0"/>
                <wp:positionH relativeFrom="column">
                  <wp:posOffset>-95885</wp:posOffset>
                </wp:positionH>
                <wp:positionV relativeFrom="paragraph">
                  <wp:posOffset>3237230</wp:posOffset>
                </wp:positionV>
                <wp:extent cx="6867525" cy="2400300"/>
                <wp:effectExtent l="0" t="0" r="28575"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400300"/>
                        </a:xfrm>
                        <a:prstGeom prst="rect">
                          <a:avLst/>
                        </a:prstGeom>
                        <a:solidFill>
                          <a:srgbClr val="FFFFFF"/>
                        </a:solidFill>
                        <a:ln w="9525">
                          <a:solidFill>
                            <a:srgbClr val="000000"/>
                          </a:solidFill>
                          <a:miter lim="800000"/>
                          <a:headEnd/>
                          <a:tailEnd/>
                        </a:ln>
                      </wps:spPr>
                      <wps:txbx>
                        <w:txbxContent>
                          <w:p w:rsidR="00FF5B93" w:rsidRPr="00EF0FB4" w:rsidRDefault="00FF5B93">
                            <w:pPr>
                              <w:rPr>
                                <w:rFonts w:ascii="Arial" w:hAnsi="Arial"/>
                                <w:b/>
                                <w:bCs/>
                                <w:color w:val="2E74B5" w:themeColor="accent5" w:themeShade="BF"/>
                                <w:sz w:val="22"/>
                                <w:szCs w:val="22"/>
                                <w:lang w:val="nl-NL"/>
                              </w:rPr>
                            </w:pPr>
                            <w:r w:rsidRPr="00EF0FB4">
                              <w:rPr>
                                <w:rFonts w:ascii="Arial" w:hAnsi="Arial"/>
                                <w:b/>
                                <w:bCs/>
                                <w:color w:val="2E74B5" w:themeColor="accent5" w:themeShade="BF"/>
                                <w:sz w:val="22"/>
                                <w:szCs w:val="22"/>
                                <w:lang w:val="nl-NL"/>
                              </w:rPr>
                              <w:t>Conclusie</w:t>
                            </w:r>
                          </w:p>
                          <w:p w:rsidR="00FF5B93" w:rsidRPr="00EF0FB4" w:rsidRDefault="00FF5B93" w:rsidP="008C200A">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 xml:space="preserve">Bij het definitieve stemmen is het belangrijk dat we alle leeftijdsgroepen meenemen. Voor de enquête is dat minder van belang, omdat het vooral een aanscherping betreft.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BEF87" id="_x0000_t202" coordsize="21600,21600" o:spt="202" path="m,l,21600r21600,l21600,xe">
                <v:stroke joinstyle="miter"/>
                <v:path gradientshapeok="t" o:connecttype="rect"/>
              </v:shapetype>
              <v:shape id="Tekstvak 2" o:spid="_x0000_s1028" type="#_x0000_t202" style="position:absolute;margin-left:-7.55pt;margin-top:254.9pt;width:540.75pt;height:189pt;z-index:25203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">
                <v:textbox>
                  <w:txbxContent>
                    <w:p w:rsidR="00FF5B93" w:rsidRPr="00EF0FB4" w:rsidRDefault="00FF5B93">
                      <w:pPr>
                        <w:rPr>
                          <w:rFonts w:ascii="Arial" w:hAnsi="Arial"/>
                          <w:b/>
                          <w:bCs/>
                          <w:color w:val="2E74B5" w:themeColor="accent5" w:themeShade="BF"/>
                          <w:sz w:val="22"/>
                          <w:szCs w:val="22"/>
                          <w:lang w:val="nl-NL"/>
                        </w:rPr>
                      </w:pPr>
                      <w:r w:rsidRPr="00EF0FB4">
                        <w:rPr>
                          <w:rFonts w:ascii="Arial" w:hAnsi="Arial"/>
                          <w:b/>
                          <w:bCs/>
                          <w:color w:val="2E74B5" w:themeColor="accent5" w:themeShade="BF"/>
                          <w:sz w:val="22"/>
                          <w:szCs w:val="22"/>
                          <w:lang w:val="nl-NL"/>
                        </w:rPr>
                        <w:t>Conclusie</w:t>
                      </w:r>
                    </w:p>
                    <w:p w:rsidR="00FF5B93" w:rsidRPr="00EF0FB4" w:rsidRDefault="00FF5B93" w:rsidP="008C200A">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 xml:space="preserve">Bij het definitieve stemmen is het belangrijk dat we alle leeftijdsgroepen meenemen. Voor de enquête is dat minder van belang, omdat het vooral een aanscherping betreft. </w:t>
                      </w:r>
                    </w:p>
                  </w:txbxContent>
                </v:textbox>
                <w10:wrap type="square"/>
              </v:shape>
            </w:pict>
          </mc:Fallback>
        </mc:AlternateContent>
      </w:r>
      <w:r>
        <w:br w:type="page"/>
      </w:r>
    </w:p>
    <w:p w:rsidR="00F05CFB" w:rsidRDefault="00512097">
      <w:pPr>
        <w:rPr>
          <w:sz w:val="27"/>
          <w:szCs w:val="27"/>
        </w:rPr>
      </w:pPr>
      <w:r>
        <w:rPr>
          <w:sz w:val="27"/>
          <w:szCs w:val="27"/>
        </w:rPr>
        <w:t xml:space="preserve">2. In </w:t>
      </w:r>
      <w:proofErr w:type="spellStart"/>
      <w:r>
        <w:rPr>
          <w:sz w:val="27"/>
          <w:szCs w:val="27"/>
        </w:rPr>
        <w:t>welke</w:t>
      </w:r>
      <w:proofErr w:type="spellEnd"/>
      <w:r>
        <w:rPr>
          <w:sz w:val="27"/>
          <w:szCs w:val="27"/>
        </w:rPr>
        <w:t xml:space="preserve"> </w:t>
      </w:r>
      <w:proofErr w:type="spellStart"/>
      <w:r>
        <w:rPr>
          <w:sz w:val="27"/>
          <w:szCs w:val="27"/>
        </w:rPr>
        <w:t>wijk</w:t>
      </w:r>
      <w:proofErr w:type="spellEnd"/>
      <w:r>
        <w:rPr>
          <w:sz w:val="27"/>
          <w:szCs w:val="27"/>
        </w:rPr>
        <w:t xml:space="preserve"> </w:t>
      </w:r>
      <w:proofErr w:type="spellStart"/>
      <w:r>
        <w:rPr>
          <w:sz w:val="27"/>
          <w:szCs w:val="27"/>
        </w:rPr>
        <w:t>woont</w:t>
      </w:r>
      <w:proofErr w:type="spellEnd"/>
      <w:r>
        <w:rPr>
          <w:sz w:val="27"/>
          <w:szCs w:val="27"/>
        </w:rPr>
        <w:t xml:space="preserve"> u?</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459"/>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Enkele</w:t>
            </w:r>
            <w:proofErr w:type="spellEnd"/>
            <w:r>
              <w:rPr>
                <w:rFonts w:ascii="Arial" w:hAnsi="Arial"/>
                <w:color w:val="8392A2"/>
                <w:sz w:val="22"/>
                <w:szCs w:val="22"/>
              </w:rPr>
              <w:t xml:space="preserve"> </w:t>
            </w:r>
            <w:proofErr w:type="spellStart"/>
            <w:r>
              <w:rPr>
                <w:rFonts w:ascii="Arial" w:hAnsi="Arial"/>
                <w:color w:val="8392A2"/>
                <w:sz w:val="22"/>
                <w:szCs w:val="22"/>
              </w:rPr>
              <w:t>keuze</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3700"/>
        <w:gridCol w:w="6400"/>
      </w:tblGrid>
      <w:tr w:rsidR="00F05CFB">
        <w:tc>
          <w:tcPr>
            <w:tcW w:w="3700" w:type="dxa"/>
          </w:tcPr>
          <w:p w:rsidR="00F05CFB" w:rsidRDefault="00512097">
            <w:r>
              <w:rPr>
                <w:noProof/>
                <w:lang w:val="nl-NL" w:eastAsia="nl-NL"/>
              </w:rPr>
              <w:drawing>
                <wp:inline distT="0" distB="0" distL="0" distR="0">
                  <wp:extent cx="2145792" cy="2235200"/>
                  <wp:effectExtent l="0" t="0" r="0" b="0"/>
                  <wp:docPr id="688172773" name="Picture 1" descr="/domains1/vx3674800/public/www_root/tmp/PNG-GadJ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GadJlW.png"/>
                          <pic:cNvPicPr/>
                        </pic:nvPicPr>
                        <pic:blipFill>
                          <a:blip r:embed="rId24" cstate="print"/>
                          <a:stretch>
                            <a:fillRect/>
                          </a:stretch>
                        </pic:blipFill>
                        <pic:spPr>
                          <a:xfrm>
                            <a:off x="0" y="0"/>
                            <a:ext cx="2145792" cy="2235200"/>
                          </a:xfrm>
                          <a:prstGeom prst="rect">
                            <a:avLst/>
                          </a:prstGeom>
                        </pic:spPr>
                      </pic:pic>
                    </a:graphicData>
                  </a:graphic>
                </wp:inline>
              </w:drawing>
            </w:r>
          </w:p>
        </w:tc>
        <w:tc>
          <w:tcPr>
            <w:tcW w:w="6400" w:type="dxa"/>
          </w:tcPr>
          <w:p w:rsidR="00F05CFB" w:rsidRDefault="008C200A">
            <w:pPr>
              <w:spacing w:line="280" w:lineRule="auto"/>
              <w:rPr>
                <w:rFonts w:ascii="Arial" w:hAnsi="Arial"/>
                <w:sz w:val="22"/>
                <w:szCs w:val="22"/>
              </w:rPr>
            </w:pPr>
            <w:r>
              <w:pict w14:anchorId="7214244E">
                <v:oval id="_x0000_s1722" style="position:absolute;margin-left:0;margin-top:2.2pt;width:9pt;height:9pt;z-index:251438592;mso-position-horizontal-relative:text;mso-position-vertical-relative:text" fillcolor="#63bbf5" strokecolor="#63bbf5"/>
              </w:pict>
            </w:r>
            <w:r w:rsidR="00512097">
              <w:rPr>
                <w:rFonts w:ascii="Arial" w:hAnsi="Arial"/>
                <w:sz w:val="22"/>
                <w:szCs w:val="22"/>
              </w:rPr>
              <w:t xml:space="preserve">      Centrum</w:t>
            </w:r>
          </w:p>
          <w:p w:rsidR="00F05CFB" w:rsidRDefault="008C200A">
            <w:pPr>
              <w:spacing w:line="280" w:lineRule="auto"/>
              <w:rPr>
                <w:rFonts w:ascii="Arial" w:hAnsi="Arial"/>
                <w:sz w:val="22"/>
                <w:szCs w:val="22"/>
              </w:rPr>
            </w:pPr>
            <w:r>
              <w:pict w14:anchorId="35313BCC">
                <v:oval id="_x0000_s1721" style="position:absolute;margin-left:0;margin-top:2.2pt;width:9pt;height:9pt;z-index:251973120" fillcolor="#008cff" strokecolor="#008cff"/>
              </w:pict>
            </w:r>
            <w:r w:rsidR="00512097">
              <w:rPr>
                <w:rFonts w:ascii="Arial" w:hAnsi="Arial"/>
                <w:sz w:val="22"/>
                <w:szCs w:val="22"/>
              </w:rPr>
              <w:t xml:space="preserve">      </w:t>
            </w:r>
            <w:proofErr w:type="spellStart"/>
            <w:r w:rsidR="00512097">
              <w:rPr>
                <w:rFonts w:ascii="Arial" w:hAnsi="Arial"/>
                <w:sz w:val="22"/>
                <w:szCs w:val="22"/>
              </w:rPr>
              <w:t>Kinderdijk</w:t>
            </w:r>
            <w:proofErr w:type="spellEnd"/>
          </w:p>
          <w:p w:rsidR="00F05CFB" w:rsidRDefault="008C200A">
            <w:pPr>
              <w:spacing w:line="280" w:lineRule="auto"/>
              <w:rPr>
                <w:rFonts w:ascii="Arial" w:hAnsi="Arial"/>
                <w:sz w:val="22"/>
                <w:szCs w:val="22"/>
              </w:rPr>
            </w:pPr>
            <w:r>
              <w:pict w14:anchorId="18CEBE80">
                <v:oval id="_x0000_s1720" style="position:absolute;margin-left:0;margin-top:2.2pt;width:9pt;height:9pt;z-index:251425280" fillcolor="#47d869" strokecolor="#47d869"/>
              </w:pict>
            </w:r>
            <w:r w:rsidR="00512097">
              <w:rPr>
                <w:rFonts w:ascii="Arial" w:hAnsi="Arial"/>
                <w:sz w:val="22"/>
                <w:szCs w:val="22"/>
              </w:rPr>
              <w:t xml:space="preserve">      </w:t>
            </w:r>
            <w:proofErr w:type="spellStart"/>
            <w:r w:rsidR="00512097">
              <w:rPr>
                <w:rFonts w:ascii="Arial" w:hAnsi="Arial"/>
                <w:sz w:val="22"/>
                <w:szCs w:val="22"/>
              </w:rPr>
              <w:t>Blokweer</w:t>
            </w:r>
            <w:proofErr w:type="spellEnd"/>
          </w:p>
          <w:p w:rsidR="00F05CFB" w:rsidRDefault="008C200A">
            <w:pPr>
              <w:spacing w:line="280" w:lineRule="auto"/>
              <w:rPr>
                <w:rFonts w:ascii="Arial" w:hAnsi="Arial"/>
                <w:sz w:val="22"/>
                <w:szCs w:val="22"/>
              </w:rPr>
            </w:pPr>
            <w:r>
              <w:pict w14:anchorId="7887AE56">
                <v:oval id="_x0000_s1719" style="position:absolute;margin-left:0;margin-top:2.2pt;width:9pt;height:9pt;z-index:251324928" fillcolor="#e5547a" strokecolor="#e5547a"/>
              </w:pict>
            </w:r>
            <w:r w:rsidR="00512097">
              <w:rPr>
                <w:rFonts w:ascii="Arial" w:hAnsi="Arial"/>
                <w:sz w:val="22"/>
                <w:szCs w:val="22"/>
              </w:rPr>
              <w:t xml:space="preserve">      </w:t>
            </w:r>
            <w:proofErr w:type="spellStart"/>
            <w:r w:rsidR="00512097">
              <w:rPr>
                <w:rFonts w:ascii="Arial" w:hAnsi="Arial"/>
                <w:sz w:val="22"/>
                <w:szCs w:val="22"/>
              </w:rPr>
              <w:t>Souburgh</w:t>
            </w:r>
            <w:proofErr w:type="spellEnd"/>
          </w:p>
          <w:p w:rsidR="00F05CFB" w:rsidRDefault="008C200A">
            <w:pPr>
              <w:spacing w:line="280" w:lineRule="auto"/>
              <w:rPr>
                <w:rFonts w:ascii="Arial" w:hAnsi="Arial"/>
                <w:sz w:val="22"/>
                <w:szCs w:val="22"/>
              </w:rPr>
            </w:pPr>
            <w:r>
              <w:pict w14:anchorId="2B6FC912">
                <v:oval id="_x0000_s1718" style="position:absolute;margin-left:0;margin-top:2.2pt;width:9pt;height:9pt;z-index:251385344" fillcolor="#f8a9e9" strokecolor="#f8a9e9"/>
              </w:pict>
            </w:r>
            <w:r w:rsidR="00512097">
              <w:rPr>
                <w:rFonts w:ascii="Arial" w:hAnsi="Arial"/>
                <w:sz w:val="22"/>
                <w:szCs w:val="22"/>
              </w:rPr>
              <w:t xml:space="preserve">      </w:t>
            </w:r>
            <w:proofErr w:type="spellStart"/>
            <w:r w:rsidR="00512097">
              <w:rPr>
                <w:rFonts w:ascii="Arial" w:hAnsi="Arial"/>
                <w:sz w:val="22"/>
                <w:szCs w:val="22"/>
              </w:rPr>
              <w:t>Bedrijventerrein</w:t>
            </w:r>
            <w:proofErr w:type="spellEnd"/>
          </w:p>
          <w:p w:rsidR="00F05CFB" w:rsidRDefault="008C200A">
            <w:pPr>
              <w:spacing w:line="280" w:lineRule="auto"/>
              <w:rPr>
                <w:rFonts w:ascii="Arial" w:hAnsi="Arial"/>
                <w:sz w:val="22"/>
                <w:szCs w:val="22"/>
              </w:rPr>
            </w:pPr>
            <w:r>
              <w:pict w14:anchorId="27C39500">
                <v:oval id="_x0000_s1717" style="position:absolute;margin-left:0;margin-top:2.2pt;width:9pt;height:9pt;z-index:251603456" fillcolor="#f7ccb3" strokecolor="#f7ccb3"/>
              </w:pict>
            </w:r>
            <w:r w:rsidR="00512097">
              <w:rPr>
                <w:rFonts w:ascii="Arial" w:hAnsi="Arial"/>
                <w:sz w:val="22"/>
                <w:szCs w:val="22"/>
              </w:rPr>
              <w:t xml:space="preserve">      </w:t>
            </w:r>
            <w:proofErr w:type="spellStart"/>
            <w:r w:rsidR="00512097">
              <w:rPr>
                <w:rFonts w:ascii="Arial" w:hAnsi="Arial"/>
                <w:sz w:val="22"/>
                <w:szCs w:val="22"/>
              </w:rPr>
              <w:t>Landelijk</w:t>
            </w:r>
            <w:proofErr w:type="spellEnd"/>
            <w:r w:rsidR="00512097">
              <w:rPr>
                <w:rFonts w:ascii="Arial" w:hAnsi="Arial"/>
                <w:sz w:val="22"/>
                <w:szCs w:val="22"/>
              </w:rPr>
              <w:t xml:space="preserve"> </w:t>
            </w:r>
            <w:proofErr w:type="spellStart"/>
            <w:r w:rsidR="00512097">
              <w:rPr>
                <w:rFonts w:ascii="Arial" w:hAnsi="Arial"/>
                <w:sz w:val="22"/>
                <w:szCs w:val="22"/>
              </w:rPr>
              <w:t>gebied</w:t>
            </w:r>
            <w:proofErr w:type="spellEnd"/>
          </w:p>
          <w:p w:rsidR="00F05CFB" w:rsidRDefault="008C200A">
            <w:pPr>
              <w:spacing w:line="280" w:lineRule="auto"/>
              <w:rPr>
                <w:rFonts w:ascii="Arial" w:hAnsi="Arial"/>
                <w:sz w:val="22"/>
                <w:szCs w:val="22"/>
              </w:rPr>
            </w:pPr>
            <w:r>
              <w:pict w14:anchorId="0D96A258">
                <v:oval id="_x0000_s1716" style="position:absolute;margin-left:0;margin-top:2.2pt;width:9pt;height:9pt;z-index:251489792" fillcolor="#f5ab7e" strokecolor="#f5ab7e"/>
              </w:pict>
            </w:r>
            <w:r w:rsidR="00512097">
              <w:rPr>
                <w:rFonts w:ascii="Arial" w:hAnsi="Arial"/>
                <w:sz w:val="22"/>
                <w:szCs w:val="22"/>
              </w:rPr>
              <w:t xml:space="preserve">      </w:t>
            </w:r>
            <w:proofErr w:type="spellStart"/>
            <w:r w:rsidR="00512097">
              <w:rPr>
                <w:rFonts w:ascii="Arial" w:hAnsi="Arial"/>
                <w:sz w:val="22"/>
                <w:szCs w:val="22"/>
              </w:rPr>
              <w:t>Weet</w:t>
            </w:r>
            <w:proofErr w:type="spellEnd"/>
            <w:r w:rsidR="00512097">
              <w:rPr>
                <w:rFonts w:ascii="Arial" w:hAnsi="Arial"/>
                <w:sz w:val="22"/>
                <w:szCs w:val="22"/>
              </w:rPr>
              <w:t xml:space="preserve"> </w:t>
            </w:r>
            <w:proofErr w:type="spellStart"/>
            <w:r w:rsidR="00512097">
              <w:rPr>
                <w:rFonts w:ascii="Arial" w:hAnsi="Arial"/>
                <w:sz w:val="22"/>
                <w:szCs w:val="22"/>
              </w:rPr>
              <w:t>ik</w:t>
            </w:r>
            <w:proofErr w:type="spellEnd"/>
            <w:r w:rsidR="00512097">
              <w:rPr>
                <w:rFonts w:ascii="Arial" w:hAnsi="Arial"/>
                <w:sz w:val="22"/>
                <w:szCs w:val="22"/>
              </w:rPr>
              <w:t xml:space="preserve"> </w:t>
            </w:r>
            <w:proofErr w:type="spellStart"/>
            <w:r w:rsidR="00512097">
              <w:rPr>
                <w:rFonts w:ascii="Arial" w:hAnsi="Arial"/>
                <w:sz w:val="22"/>
                <w:szCs w:val="22"/>
              </w:rPr>
              <w:t>niet</w:t>
            </w:r>
            <w:proofErr w:type="spellEnd"/>
          </w:p>
          <w:p w:rsidR="00F05CFB" w:rsidRDefault="008C200A">
            <w:pPr>
              <w:spacing w:line="280" w:lineRule="auto"/>
              <w:rPr>
                <w:rFonts w:ascii="Arial" w:hAnsi="Arial"/>
                <w:sz w:val="22"/>
                <w:szCs w:val="22"/>
              </w:rPr>
            </w:pPr>
            <w:r>
              <w:pict w14:anchorId="73557EB1">
                <v:oval id="_x0000_s1715" style="position:absolute;margin-left:0;margin-top:2.2pt;width:9pt;height:9pt;z-index:251879936" fillcolor="#5f56f2" strokecolor="#5f56f2"/>
              </w:pict>
            </w:r>
            <w:r w:rsidR="00512097">
              <w:rPr>
                <w:rFonts w:ascii="Arial" w:hAnsi="Arial"/>
                <w:sz w:val="22"/>
                <w:szCs w:val="22"/>
              </w:rPr>
              <w:t xml:space="preserve">      </w:t>
            </w:r>
            <w:proofErr w:type="spellStart"/>
            <w:r w:rsidR="00512097">
              <w:rPr>
                <w:rFonts w:ascii="Arial" w:hAnsi="Arial"/>
                <w:sz w:val="22"/>
                <w:szCs w:val="22"/>
              </w:rPr>
              <w:t>Ik</w:t>
            </w:r>
            <w:proofErr w:type="spellEnd"/>
            <w:r w:rsidR="00512097">
              <w:rPr>
                <w:rFonts w:ascii="Arial" w:hAnsi="Arial"/>
                <w:sz w:val="22"/>
                <w:szCs w:val="22"/>
              </w:rPr>
              <w:t xml:space="preserve"> </w:t>
            </w:r>
            <w:proofErr w:type="spellStart"/>
            <w:r w:rsidR="00512097">
              <w:rPr>
                <w:rFonts w:ascii="Arial" w:hAnsi="Arial"/>
                <w:sz w:val="22"/>
                <w:szCs w:val="22"/>
              </w:rPr>
              <w:t>woon</w:t>
            </w:r>
            <w:proofErr w:type="spellEnd"/>
            <w:r w:rsidR="00512097">
              <w:rPr>
                <w:rFonts w:ascii="Arial" w:hAnsi="Arial"/>
                <w:sz w:val="22"/>
                <w:szCs w:val="22"/>
              </w:rPr>
              <w:t xml:space="preserve"> </w:t>
            </w:r>
            <w:proofErr w:type="spellStart"/>
            <w:r w:rsidR="00512097">
              <w:rPr>
                <w:rFonts w:ascii="Arial" w:hAnsi="Arial"/>
                <w:sz w:val="22"/>
                <w:szCs w:val="22"/>
              </w:rPr>
              <w:t>niet</w:t>
            </w:r>
            <w:proofErr w:type="spellEnd"/>
            <w:r w:rsidR="00512097">
              <w:rPr>
                <w:rFonts w:ascii="Arial" w:hAnsi="Arial"/>
                <w:sz w:val="22"/>
                <w:szCs w:val="22"/>
              </w:rPr>
              <w:t xml:space="preserve"> in Alblasserdam, maar </w:t>
            </w:r>
            <w:proofErr w:type="spellStart"/>
            <w:r w:rsidR="00512097">
              <w:rPr>
                <w:rFonts w:ascii="Arial" w:hAnsi="Arial"/>
                <w:sz w:val="22"/>
                <w:szCs w:val="22"/>
              </w:rPr>
              <w:t>ik</w:t>
            </w:r>
            <w:proofErr w:type="spellEnd"/>
            <w:r w:rsidR="00512097">
              <w:rPr>
                <w:rFonts w:ascii="Arial" w:hAnsi="Arial"/>
                <w:sz w:val="22"/>
                <w:szCs w:val="22"/>
              </w:rPr>
              <w:t xml:space="preserve"> ben </w:t>
            </w:r>
            <w:proofErr w:type="spellStart"/>
            <w:r w:rsidR="00512097">
              <w:rPr>
                <w:rFonts w:ascii="Arial" w:hAnsi="Arial"/>
                <w:sz w:val="22"/>
                <w:szCs w:val="22"/>
              </w:rPr>
              <w:t>wel</w:t>
            </w:r>
            <w:proofErr w:type="spellEnd"/>
            <w:r w:rsidR="00512097">
              <w:rPr>
                <w:rFonts w:ascii="Arial" w:hAnsi="Arial"/>
                <w:sz w:val="22"/>
                <w:szCs w:val="22"/>
              </w:rPr>
              <w:t xml:space="preserve"> </w:t>
            </w:r>
            <w:proofErr w:type="spellStart"/>
            <w:r w:rsidR="00512097">
              <w:rPr>
                <w:rFonts w:ascii="Arial" w:hAnsi="Arial"/>
                <w:sz w:val="22"/>
                <w:szCs w:val="22"/>
              </w:rPr>
              <w:t>een</w:t>
            </w:r>
            <w:proofErr w:type="spellEnd"/>
            <w:r w:rsidR="00512097">
              <w:rPr>
                <w:rFonts w:ascii="Arial" w:hAnsi="Arial"/>
                <w:sz w:val="22"/>
                <w:szCs w:val="22"/>
              </w:rPr>
              <w:t xml:space="preserve"> </w:t>
            </w:r>
            <w:proofErr w:type="spellStart"/>
            <w:r w:rsidR="00512097">
              <w:rPr>
                <w:rFonts w:ascii="Arial" w:hAnsi="Arial"/>
                <w:sz w:val="22"/>
                <w:szCs w:val="22"/>
              </w:rPr>
              <w:t>professionele</w:t>
            </w:r>
            <w:proofErr w:type="spellEnd"/>
            <w:r w:rsidR="00512097">
              <w:rPr>
                <w:rFonts w:ascii="Arial" w:hAnsi="Arial"/>
                <w:sz w:val="22"/>
                <w:szCs w:val="22"/>
              </w:rPr>
              <w:t xml:space="preserve"> partner</w:t>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57"/>
        <w:gridCol w:w="2168"/>
        <w:gridCol w:w="1175"/>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r>
              <w:rPr>
                <w:rFonts w:ascii="Arial" w:hAnsi="Arial"/>
                <w:sz w:val="22"/>
                <w:szCs w:val="22"/>
              </w:rPr>
              <w:t>Centrum</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78</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34,1%</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Kinderdijk</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45</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19,7%</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Blokweer</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55</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24,0%</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Souburgh</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36</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15,7%</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Bedrijventerrein</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2</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0,9%</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Landelijk</w:t>
            </w:r>
            <w:proofErr w:type="spellEnd"/>
            <w:r>
              <w:rPr>
                <w:rFonts w:ascii="Arial" w:hAnsi="Arial"/>
                <w:sz w:val="22"/>
                <w:szCs w:val="22"/>
              </w:rPr>
              <w:t xml:space="preserve"> </w:t>
            </w:r>
            <w:proofErr w:type="spellStart"/>
            <w:r>
              <w:rPr>
                <w:rFonts w:ascii="Arial" w:hAnsi="Arial"/>
                <w:sz w:val="22"/>
                <w:szCs w:val="22"/>
              </w:rPr>
              <w:t>gebied</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8</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3,5%</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Weet</w:t>
            </w:r>
            <w:proofErr w:type="spellEnd"/>
            <w:r>
              <w:rPr>
                <w:rFonts w:ascii="Arial" w:hAnsi="Arial"/>
                <w:sz w:val="22"/>
                <w:szCs w:val="22"/>
              </w:rPr>
              <w:t xml:space="preserve"> </w:t>
            </w:r>
            <w:proofErr w:type="spellStart"/>
            <w:r>
              <w:rPr>
                <w:rFonts w:ascii="Arial" w:hAnsi="Arial"/>
                <w:sz w:val="22"/>
                <w:szCs w:val="22"/>
              </w:rPr>
              <w:t>ik</w:t>
            </w:r>
            <w:proofErr w:type="spellEnd"/>
            <w:r>
              <w:rPr>
                <w:rFonts w:ascii="Arial" w:hAnsi="Arial"/>
                <w:sz w:val="22"/>
                <w:szCs w:val="22"/>
              </w:rPr>
              <w:t xml:space="preserve"> </w:t>
            </w:r>
            <w:proofErr w:type="spellStart"/>
            <w:r>
              <w:rPr>
                <w:rFonts w:ascii="Arial" w:hAnsi="Arial"/>
                <w:sz w:val="22"/>
                <w:szCs w:val="22"/>
              </w:rPr>
              <w:t>niet</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0</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0,0%</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Ik</w:t>
            </w:r>
            <w:proofErr w:type="spellEnd"/>
            <w:r>
              <w:rPr>
                <w:rFonts w:ascii="Arial" w:hAnsi="Arial"/>
                <w:sz w:val="22"/>
                <w:szCs w:val="22"/>
              </w:rPr>
              <w:t xml:space="preserve"> </w:t>
            </w:r>
            <w:proofErr w:type="spellStart"/>
            <w:r>
              <w:rPr>
                <w:rFonts w:ascii="Arial" w:hAnsi="Arial"/>
                <w:sz w:val="22"/>
                <w:szCs w:val="22"/>
              </w:rPr>
              <w:t>woon</w:t>
            </w:r>
            <w:proofErr w:type="spellEnd"/>
            <w:r>
              <w:rPr>
                <w:rFonts w:ascii="Arial" w:hAnsi="Arial"/>
                <w:sz w:val="22"/>
                <w:szCs w:val="22"/>
              </w:rPr>
              <w:t xml:space="preserve"> </w:t>
            </w:r>
            <w:proofErr w:type="spellStart"/>
            <w:r>
              <w:rPr>
                <w:rFonts w:ascii="Arial" w:hAnsi="Arial"/>
                <w:sz w:val="22"/>
                <w:szCs w:val="22"/>
              </w:rPr>
              <w:t>niet</w:t>
            </w:r>
            <w:proofErr w:type="spellEnd"/>
            <w:r>
              <w:rPr>
                <w:rFonts w:ascii="Arial" w:hAnsi="Arial"/>
                <w:sz w:val="22"/>
                <w:szCs w:val="22"/>
              </w:rPr>
              <w:t xml:space="preserve"> in Alblasserdam, maar </w:t>
            </w:r>
            <w:proofErr w:type="spellStart"/>
            <w:r>
              <w:rPr>
                <w:rFonts w:ascii="Arial" w:hAnsi="Arial"/>
                <w:sz w:val="22"/>
                <w:szCs w:val="22"/>
              </w:rPr>
              <w:t>ik</w:t>
            </w:r>
            <w:proofErr w:type="spellEnd"/>
            <w:r>
              <w:rPr>
                <w:rFonts w:ascii="Arial" w:hAnsi="Arial"/>
                <w:sz w:val="22"/>
                <w:szCs w:val="22"/>
              </w:rPr>
              <w:t xml:space="preserve"> ben </w:t>
            </w:r>
            <w:proofErr w:type="spellStart"/>
            <w:r>
              <w:rPr>
                <w:rFonts w:ascii="Arial" w:hAnsi="Arial"/>
                <w:sz w:val="22"/>
                <w:szCs w:val="22"/>
              </w:rPr>
              <w:t>wel</w:t>
            </w:r>
            <w:proofErr w:type="spellEnd"/>
            <w:r>
              <w:rPr>
                <w:rFonts w:ascii="Arial" w:hAnsi="Arial"/>
                <w:sz w:val="22"/>
                <w:szCs w:val="22"/>
              </w:rPr>
              <w:t xml:space="preserve"> </w:t>
            </w:r>
            <w:proofErr w:type="spellStart"/>
            <w:r>
              <w:rPr>
                <w:rFonts w:ascii="Arial" w:hAnsi="Arial"/>
                <w:sz w:val="22"/>
                <w:szCs w:val="22"/>
              </w:rPr>
              <w:t>een</w:t>
            </w:r>
            <w:proofErr w:type="spellEnd"/>
            <w:r>
              <w:rPr>
                <w:rFonts w:ascii="Arial" w:hAnsi="Arial"/>
                <w:sz w:val="22"/>
                <w:szCs w:val="22"/>
              </w:rPr>
              <w:t xml:space="preserve"> </w:t>
            </w:r>
            <w:proofErr w:type="spellStart"/>
            <w:r>
              <w:rPr>
                <w:rFonts w:ascii="Arial" w:hAnsi="Arial"/>
                <w:sz w:val="22"/>
                <w:szCs w:val="22"/>
              </w:rPr>
              <w:t>professionele</w:t>
            </w:r>
            <w:proofErr w:type="spellEnd"/>
            <w:r>
              <w:rPr>
                <w:rFonts w:ascii="Arial" w:hAnsi="Arial"/>
                <w:sz w:val="22"/>
                <w:szCs w:val="22"/>
              </w:rPr>
              <w:t xml:space="preserve"> partner</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5</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2,2%</w:t>
            </w:r>
          </w:p>
        </w:tc>
      </w:tr>
    </w:tbl>
    <w:p w:rsidR="002E0FA6" w:rsidRDefault="00512097">
      <w:r>
        <w:br w:type="page"/>
      </w:r>
    </w:p>
    <w:p w:rsidR="002E0FA6" w:rsidRPr="002E0FA6" w:rsidRDefault="002E0FA6" w:rsidP="002E0FA6">
      <w:pPr>
        <w:jc w:val="center"/>
        <w:rPr>
          <w:rFonts w:asciiTheme="minorHAnsi" w:hAnsiTheme="minorHAnsi" w:cstheme="minorHAnsi"/>
          <w:b/>
          <w:sz w:val="28"/>
          <w:szCs w:val="22"/>
        </w:rPr>
      </w:pPr>
      <w:proofErr w:type="spellStart"/>
      <w:r w:rsidRPr="002E0FA6">
        <w:rPr>
          <w:rFonts w:asciiTheme="minorHAnsi" w:hAnsiTheme="minorHAnsi" w:cstheme="minorHAnsi"/>
          <w:b/>
          <w:sz w:val="28"/>
          <w:szCs w:val="22"/>
        </w:rPr>
        <w:t>Identiteit</w:t>
      </w:r>
      <w:proofErr w:type="spellEnd"/>
    </w:p>
    <w:p w:rsidR="002E0FA6" w:rsidRPr="002D1D29" w:rsidRDefault="002E0FA6">
      <w:pPr>
        <w:rPr>
          <w:rFonts w:ascii="Arial" w:hAnsi="Arial"/>
          <w:sz w:val="22"/>
          <w:szCs w:val="22"/>
        </w:rPr>
      </w:pPr>
      <w:proofErr w:type="spellStart"/>
      <w:r w:rsidRPr="002D1D29">
        <w:rPr>
          <w:rFonts w:ascii="Arial" w:hAnsi="Arial"/>
          <w:sz w:val="22"/>
          <w:szCs w:val="22"/>
        </w:rPr>
        <w:t>Beschrijving</w:t>
      </w:r>
      <w:proofErr w:type="spellEnd"/>
      <w:r w:rsidRPr="002D1D29">
        <w:rPr>
          <w:rFonts w:ascii="Arial" w:hAnsi="Arial"/>
          <w:sz w:val="22"/>
          <w:szCs w:val="22"/>
        </w:rPr>
        <w:t xml:space="preserve"> van Alblasserdam:</w:t>
      </w:r>
    </w:p>
    <w:p w:rsidR="002E0FA6" w:rsidRPr="002D1D29" w:rsidRDefault="002E0FA6">
      <w:pPr>
        <w:rPr>
          <w:rFonts w:ascii="Arial" w:hAnsi="Arial"/>
          <w:sz w:val="22"/>
          <w:szCs w:val="22"/>
        </w:rPr>
      </w:pPr>
      <w:r w:rsidRPr="002D1D29">
        <w:rPr>
          <w:rFonts w:ascii="Arial" w:hAnsi="Arial"/>
        </w:rPr>
        <w:t xml:space="preserve"> </w:t>
      </w:r>
      <w:r w:rsidRPr="002D1D29">
        <w:rPr>
          <w:rFonts w:ascii="Arial" w:hAnsi="Arial"/>
          <w:sz w:val="22"/>
          <w:szCs w:val="22"/>
        </w:rPr>
        <w:t xml:space="preserve">Alblasserdam is </w:t>
      </w:r>
      <w:proofErr w:type="spellStart"/>
      <w:r w:rsidRPr="002D1D29">
        <w:rPr>
          <w:rFonts w:ascii="Arial" w:hAnsi="Arial"/>
          <w:sz w:val="22"/>
          <w:szCs w:val="22"/>
        </w:rPr>
        <w:t>een</w:t>
      </w:r>
      <w:proofErr w:type="spellEnd"/>
      <w:r w:rsidRPr="002D1D29">
        <w:rPr>
          <w:rFonts w:ascii="Arial" w:hAnsi="Arial"/>
          <w:sz w:val="22"/>
          <w:szCs w:val="22"/>
        </w:rPr>
        <w:t xml:space="preserve"> </w:t>
      </w:r>
      <w:proofErr w:type="spellStart"/>
      <w:r w:rsidRPr="002D1D29">
        <w:rPr>
          <w:rFonts w:ascii="Arial" w:hAnsi="Arial"/>
          <w:sz w:val="22"/>
          <w:szCs w:val="22"/>
        </w:rPr>
        <w:t>bedrijvig</w:t>
      </w:r>
      <w:proofErr w:type="spellEnd"/>
      <w:r w:rsidRPr="002D1D29">
        <w:rPr>
          <w:rFonts w:ascii="Arial" w:hAnsi="Arial"/>
          <w:sz w:val="22"/>
          <w:szCs w:val="22"/>
        </w:rPr>
        <w:t xml:space="preserve"> en </w:t>
      </w:r>
      <w:proofErr w:type="spellStart"/>
      <w:r w:rsidRPr="002D1D29">
        <w:rPr>
          <w:rFonts w:ascii="Arial" w:hAnsi="Arial"/>
          <w:sz w:val="22"/>
          <w:szCs w:val="22"/>
        </w:rPr>
        <w:t>ook</w:t>
      </w:r>
      <w:proofErr w:type="spellEnd"/>
      <w:r w:rsidRPr="002D1D29">
        <w:rPr>
          <w:rFonts w:ascii="Arial" w:hAnsi="Arial"/>
          <w:sz w:val="22"/>
          <w:szCs w:val="22"/>
        </w:rPr>
        <w:t xml:space="preserve"> </w:t>
      </w:r>
      <w:proofErr w:type="spellStart"/>
      <w:r w:rsidRPr="002D1D29">
        <w:rPr>
          <w:rFonts w:ascii="Arial" w:hAnsi="Arial"/>
          <w:sz w:val="22"/>
          <w:szCs w:val="22"/>
        </w:rPr>
        <w:t>historisch</w:t>
      </w:r>
      <w:proofErr w:type="spellEnd"/>
      <w:r w:rsidRPr="002D1D29">
        <w:rPr>
          <w:rFonts w:ascii="Arial" w:hAnsi="Arial"/>
          <w:sz w:val="22"/>
          <w:szCs w:val="22"/>
        </w:rPr>
        <w:t xml:space="preserve"> </w:t>
      </w:r>
      <w:proofErr w:type="spellStart"/>
      <w:r w:rsidRPr="002D1D29">
        <w:rPr>
          <w:rFonts w:ascii="Arial" w:hAnsi="Arial"/>
          <w:sz w:val="22"/>
          <w:szCs w:val="22"/>
        </w:rPr>
        <w:t>dijkdorp</w:t>
      </w:r>
      <w:proofErr w:type="spellEnd"/>
      <w:r w:rsidRPr="002D1D29">
        <w:rPr>
          <w:rFonts w:ascii="Arial" w:hAnsi="Arial"/>
          <w:sz w:val="22"/>
          <w:szCs w:val="22"/>
        </w:rPr>
        <w:t xml:space="preserve"> met </w:t>
      </w:r>
      <w:proofErr w:type="spellStart"/>
      <w:r w:rsidRPr="002D1D29">
        <w:rPr>
          <w:rFonts w:ascii="Arial" w:hAnsi="Arial"/>
          <w:sz w:val="22"/>
          <w:szCs w:val="22"/>
        </w:rPr>
        <w:t>een</w:t>
      </w:r>
      <w:proofErr w:type="spellEnd"/>
      <w:r w:rsidRPr="002D1D29">
        <w:rPr>
          <w:rFonts w:ascii="Arial" w:hAnsi="Arial"/>
          <w:sz w:val="22"/>
          <w:szCs w:val="22"/>
        </w:rPr>
        <w:t xml:space="preserve"> </w:t>
      </w:r>
      <w:proofErr w:type="spellStart"/>
      <w:r w:rsidRPr="002D1D29">
        <w:rPr>
          <w:rFonts w:ascii="Arial" w:hAnsi="Arial"/>
          <w:sz w:val="22"/>
          <w:szCs w:val="22"/>
        </w:rPr>
        <w:t>maritiem</w:t>
      </w:r>
      <w:proofErr w:type="spellEnd"/>
      <w:r w:rsidRPr="002D1D29">
        <w:rPr>
          <w:rFonts w:ascii="Arial" w:hAnsi="Arial"/>
          <w:sz w:val="22"/>
          <w:szCs w:val="22"/>
        </w:rPr>
        <w:t xml:space="preserve"> </w:t>
      </w:r>
      <w:proofErr w:type="spellStart"/>
      <w:r w:rsidRPr="002D1D29">
        <w:rPr>
          <w:rFonts w:ascii="Arial" w:hAnsi="Arial"/>
          <w:sz w:val="22"/>
          <w:szCs w:val="22"/>
        </w:rPr>
        <w:t>verleden</w:t>
      </w:r>
      <w:proofErr w:type="spellEnd"/>
      <w:r w:rsidRPr="002D1D29">
        <w:rPr>
          <w:rFonts w:ascii="Arial" w:hAnsi="Arial"/>
          <w:sz w:val="22"/>
          <w:szCs w:val="22"/>
        </w:rPr>
        <w:t xml:space="preserve">. </w:t>
      </w:r>
      <w:proofErr w:type="spellStart"/>
      <w:r w:rsidRPr="002D1D29">
        <w:rPr>
          <w:rFonts w:ascii="Arial" w:hAnsi="Arial"/>
          <w:sz w:val="22"/>
          <w:szCs w:val="22"/>
        </w:rPr>
        <w:t>Waar</w:t>
      </w:r>
      <w:proofErr w:type="spellEnd"/>
      <w:r w:rsidRPr="002D1D29">
        <w:rPr>
          <w:rFonts w:ascii="Arial" w:hAnsi="Arial"/>
          <w:sz w:val="22"/>
          <w:szCs w:val="22"/>
        </w:rPr>
        <w:t xml:space="preserve"> de </w:t>
      </w:r>
      <w:proofErr w:type="spellStart"/>
      <w:r w:rsidRPr="002D1D29">
        <w:rPr>
          <w:rFonts w:ascii="Arial" w:hAnsi="Arial"/>
          <w:sz w:val="22"/>
          <w:szCs w:val="22"/>
        </w:rPr>
        <w:t>mensen</w:t>
      </w:r>
      <w:proofErr w:type="spellEnd"/>
      <w:r w:rsidRPr="002D1D29">
        <w:rPr>
          <w:rFonts w:ascii="Arial" w:hAnsi="Arial"/>
          <w:sz w:val="22"/>
          <w:szCs w:val="22"/>
        </w:rPr>
        <w:t xml:space="preserve"> </w:t>
      </w:r>
      <w:proofErr w:type="spellStart"/>
      <w:r w:rsidRPr="002D1D29">
        <w:rPr>
          <w:rFonts w:ascii="Arial" w:hAnsi="Arial"/>
          <w:sz w:val="22"/>
          <w:szCs w:val="22"/>
        </w:rPr>
        <w:t>samen</w:t>
      </w:r>
      <w:proofErr w:type="spellEnd"/>
      <w:r w:rsidRPr="002D1D29">
        <w:rPr>
          <w:rFonts w:ascii="Arial" w:hAnsi="Arial"/>
          <w:sz w:val="22"/>
          <w:szCs w:val="22"/>
        </w:rPr>
        <w:t xml:space="preserve"> </w:t>
      </w:r>
      <w:proofErr w:type="spellStart"/>
      <w:r w:rsidRPr="002D1D29">
        <w:rPr>
          <w:rFonts w:ascii="Arial" w:hAnsi="Arial"/>
          <w:sz w:val="22"/>
          <w:szCs w:val="22"/>
        </w:rPr>
        <w:t>leven</w:t>
      </w:r>
      <w:proofErr w:type="spellEnd"/>
      <w:r w:rsidRPr="002D1D29">
        <w:rPr>
          <w:rFonts w:ascii="Arial" w:hAnsi="Arial"/>
          <w:sz w:val="22"/>
          <w:szCs w:val="22"/>
        </w:rPr>
        <w:t xml:space="preserve">, </w:t>
      </w:r>
      <w:proofErr w:type="spellStart"/>
      <w:r w:rsidRPr="002D1D29">
        <w:rPr>
          <w:rFonts w:ascii="Arial" w:hAnsi="Arial"/>
          <w:sz w:val="22"/>
          <w:szCs w:val="22"/>
        </w:rPr>
        <w:t>elkaar</w:t>
      </w:r>
      <w:proofErr w:type="spellEnd"/>
      <w:r w:rsidRPr="002D1D29">
        <w:rPr>
          <w:rFonts w:ascii="Arial" w:hAnsi="Arial"/>
          <w:sz w:val="22"/>
          <w:szCs w:val="22"/>
        </w:rPr>
        <w:t xml:space="preserve"> </w:t>
      </w:r>
      <w:proofErr w:type="spellStart"/>
      <w:r w:rsidRPr="002D1D29">
        <w:rPr>
          <w:rFonts w:ascii="Arial" w:hAnsi="Arial"/>
          <w:sz w:val="22"/>
          <w:szCs w:val="22"/>
        </w:rPr>
        <w:t>kennen</w:t>
      </w:r>
      <w:proofErr w:type="spellEnd"/>
      <w:r w:rsidRPr="002D1D29">
        <w:rPr>
          <w:rFonts w:ascii="Arial" w:hAnsi="Arial"/>
          <w:sz w:val="22"/>
          <w:szCs w:val="22"/>
        </w:rPr>
        <w:t xml:space="preserve"> en </w:t>
      </w:r>
      <w:proofErr w:type="spellStart"/>
      <w:r w:rsidRPr="002D1D29">
        <w:rPr>
          <w:rFonts w:ascii="Arial" w:hAnsi="Arial"/>
          <w:sz w:val="22"/>
          <w:szCs w:val="22"/>
        </w:rPr>
        <w:t>voor</w:t>
      </w:r>
      <w:proofErr w:type="spellEnd"/>
      <w:r w:rsidRPr="002D1D29">
        <w:rPr>
          <w:rFonts w:ascii="Arial" w:hAnsi="Arial"/>
          <w:sz w:val="22"/>
          <w:szCs w:val="22"/>
        </w:rPr>
        <w:t xml:space="preserve"> </w:t>
      </w:r>
      <w:proofErr w:type="spellStart"/>
      <w:r w:rsidRPr="002D1D29">
        <w:rPr>
          <w:rFonts w:ascii="Arial" w:hAnsi="Arial"/>
          <w:sz w:val="22"/>
          <w:szCs w:val="22"/>
        </w:rPr>
        <w:t>elkaar</w:t>
      </w:r>
      <w:proofErr w:type="spellEnd"/>
      <w:r w:rsidRPr="002D1D29">
        <w:rPr>
          <w:rFonts w:ascii="Arial" w:hAnsi="Arial"/>
          <w:sz w:val="22"/>
          <w:szCs w:val="22"/>
        </w:rPr>
        <w:t xml:space="preserve"> </w:t>
      </w:r>
      <w:proofErr w:type="spellStart"/>
      <w:r w:rsidRPr="002D1D29">
        <w:rPr>
          <w:rFonts w:ascii="Arial" w:hAnsi="Arial"/>
          <w:sz w:val="22"/>
          <w:szCs w:val="22"/>
        </w:rPr>
        <w:t>zorgen</w:t>
      </w:r>
      <w:proofErr w:type="spellEnd"/>
      <w:r w:rsidRPr="002D1D29">
        <w:rPr>
          <w:rFonts w:ascii="Arial" w:hAnsi="Arial"/>
          <w:sz w:val="22"/>
          <w:szCs w:val="22"/>
        </w:rPr>
        <w:t xml:space="preserve"> </w:t>
      </w:r>
      <w:proofErr w:type="spellStart"/>
      <w:r w:rsidRPr="002D1D29">
        <w:rPr>
          <w:rFonts w:ascii="Arial" w:hAnsi="Arial"/>
          <w:sz w:val="22"/>
          <w:szCs w:val="22"/>
        </w:rPr>
        <w:t>ongeacht</w:t>
      </w:r>
      <w:proofErr w:type="spellEnd"/>
      <w:r w:rsidRPr="002D1D29">
        <w:rPr>
          <w:rFonts w:ascii="Arial" w:hAnsi="Arial"/>
          <w:sz w:val="22"/>
          <w:szCs w:val="22"/>
        </w:rPr>
        <w:t xml:space="preserve"> </w:t>
      </w:r>
      <w:proofErr w:type="spellStart"/>
      <w:r w:rsidRPr="002D1D29">
        <w:rPr>
          <w:rFonts w:ascii="Arial" w:hAnsi="Arial"/>
          <w:sz w:val="22"/>
          <w:szCs w:val="22"/>
        </w:rPr>
        <w:t>afkomst</w:t>
      </w:r>
      <w:proofErr w:type="spellEnd"/>
      <w:r w:rsidRPr="002D1D29">
        <w:rPr>
          <w:rFonts w:ascii="Arial" w:hAnsi="Arial"/>
          <w:sz w:val="22"/>
          <w:szCs w:val="22"/>
        </w:rPr>
        <w:t xml:space="preserve"> of </w:t>
      </w:r>
      <w:proofErr w:type="spellStart"/>
      <w:r w:rsidRPr="002D1D29">
        <w:rPr>
          <w:rFonts w:ascii="Arial" w:hAnsi="Arial"/>
          <w:sz w:val="22"/>
          <w:szCs w:val="22"/>
        </w:rPr>
        <w:t>geloof</w:t>
      </w:r>
      <w:proofErr w:type="spellEnd"/>
      <w:r w:rsidRPr="002D1D29">
        <w:rPr>
          <w:rFonts w:ascii="Arial" w:hAnsi="Arial"/>
          <w:sz w:val="22"/>
          <w:szCs w:val="22"/>
        </w:rPr>
        <w:t xml:space="preserve">. Alblasserdam is </w:t>
      </w:r>
      <w:proofErr w:type="spellStart"/>
      <w:r w:rsidRPr="002D1D29">
        <w:rPr>
          <w:rFonts w:ascii="Arial" w:hAnsi="Arial"/>
          <w:sz w:val="22"/>
          <w:szCs w:val="22"/>
        </w:rPr>
        <w:t>een</w:t>
      </w:r>
      <w:proofErr w:type="spellEnd"/>
      <w:r w:rsidRPr="002D1D29">
        <w:rPr>
          <w:rFonts w:ascii="Arial" w:hAnsi="Arial"/>
          <w:sz w:val="22"/>
          <w:szCs w:val="22"/>
        </w:rPr>
        <w:t xml:space="preserve"> </w:t>
      </w:r>
      <w:proofErr w:type="spellStart"/>
      <w:r w:rsidRPr="002D1D29">
        <w:rPr>
          <w:rFonts w:ascii="Arial" w:hAnsi="Arial"/>
          <w:sz w:val="22"/>
          <w:szCs w:val="22"/>
        </w:rPr>
        <w:t>veilig</w:t>
      </w:r>
      <w:proofErr w:type="spellEnd"/>
      <w:r w:rsidRPr="002D1D29">
        <w:rPr>
          <w:rFonts w:ascii="Arial" w:hAnsi="Arial"/>
          <w:sz w:val="22"/>
          <w:szCs w:val="22"/>
        </w:rPr>
        <w:t xml:space="preserve"> </w:t>
      </w:r>
      <w:proofErr w:type="spellStart"/>
      <w:r w:rsidRPr="002D1D29">
        <w:rPr>
          <w:rFonts w:ascii="Arial" w:hAnsi="Arial"/>
          <w:sz w:val="22"/>
          <w:szCs w:val="22"/>
        </w:rPr>
        <w:t>dorp</w:t>
      </w:r>
      <w:proofErr w:type="spellEnd"/>
      <w:r w:rsidRPr="002D1D29">
        <w:rPr>
          <w:rFonts w:ascii="Arial" w:hAnsi="Arial"/>
          <w:sz w:val="22"/>
          <w:szCs w:val="22"/>
        </w:rPr>
        <w:t xml:space="preserve"> </w:t>
      </w:r>
      <w:proofErr w:type="spellStart"/>
      <w:r w:rsidRPr="002D1D29">
        <w:rPr>
          <w:rFonts w:ascii="Arial" w:hAnsi="Arial"/>
          <w:sz w:val="22"/>
          <w:szCs w:val="22"/>
        </w:rPr>
        <w:t>waar</w:t>
      </w:r>
      <w:proofErr w:type="spellEnd"/>
      <w:r w:rsidRPr="002D1D29">
        <w:rPr>
          <w:rFonts w:ascii="Arial" w:hAnsi="Arial"/>
          <w:sz w:val="22"/>
          <w:szCs w:val="22"/>
        </w:rPr>
        <w:t xml:space="preserve"> respect is </w:t>
      </w:r>
      <w:proofErr w:type="spellStart"/>
      <w:r w:rsidRPr="002D1D29">
        <w:rPr>
          <w:rFonts w:ascii="Arial" w:hAnsi="Arial"/>
          <w:sz w:val="22"/>
          <w:szCs w:val="22"/>
        </w:rPr>
        <w:t>voor</w:t>
      </w:r>
      <w:proofErr w:type="spellEnd"/>
      <w:r w:rsidRPr="002D1D29">
        <w:rPr>
          <w:rFonts w:ascii="Arial" w:hAnsi="Arial"/>
          <w:sz w:val="22"/>
          <w:szCs w:val="22"/>
        </w:rPr>
        <w:t xml:space="preserve"> </w:t>
      </w:r>
      <w:proofErr w:type="spellStart"/>
      <w:r w:rsidRPr="002D1D29">
        <w:rPr>
          <w:rFonts w:ascii="Arial" w:hAnsi="Arial"/>
          <w:sz w:val="22"/>
          <w:szCs w:val="22"/>
        </w:rPr>
        <w:t>elkaar</w:t>
      </w:r>
      <w:proofErr w:type="spellEnd"/>
      <w:r w:rsidRPr="002D1D29">
        <w:rPr>
          <w:rFonts w:ascii="Arial" w:hAnsi="Arial"/>
          <w:sz w:val="22"/>
          <w:szCs w:val="22"/>
        </w:rPr>
        <w:t xml:space="preserve"> en </w:t>
      </w:r>
      <w:proofErr w:type="spellStart"/>
      <w:r w:rsidRPr="002D1D29">
        <w:rPr>
          <w:rFonts w:ascii="Arial" w:hAnsi="Arial"/>
          <w:sz w:val="22"/>
          <w:szCs w:val="22"/>
        </w:rPr>
        <w:t>onze</w:t>
      </w:r>
      <w:proofErr w:type="spellEnd"/>
      <w:r w:rsidRPr="002D1D29">
        <w:rPr>
          <w:rFonts w:ascii="Arial" w:hAnsi="Arial"/>
          <w:sz w:val="22"/>
          <w:szCs w:val="22"/>
        </w:rPr>
        <w:t xml:space="preserve"> </w:t>
      </w:r>
      <w:proofErr w:type="spellStart"/>
      <w:r w:rsidRPr="002D1D29">
        <w:rPr>
          <w:rFonts w:ascii="Arial" w:hAnsi="Arial"/>
          <w:sz w:val="22"/>
          <w:szCs w:val="22"/>
        </w:rPr>
        <w:t>historie</w:t>
      </w:r>
      <w:proofErr w:type="spellEnd"/>
      <w:r w:rsidRPr="002D1D29">
        <w:rPr>
          <w:rFonts w:ascii="Arial" w:hAnsi="Arial"/>
          <w:sz w:val="22"/>
          <w:szCs w:val="22"/>
        </w:rPr>
        <w:t xml:space="preserve">. </w:t>
      </w:r>
      <w:proofErr w:type="spellStart"/>
      <w:r w:rsidRPr="002D1D29">
        <w:rPr>
          <w:rFonts w:ascii="Arial" w:hAnsi="Arial"/>
          <w:sz w:val="22"/>
          <w:szCs w:val="22"/>
        </w:rPr>
        <w:t>Een</w:t>
      </w:r>
      <w:proofErr w:type="spellEnd"/>
      <w:r w:rsidRPr="002D1D29">
        <w:rPr>
          <w:rFonts w:ascii="Arial" w:hAnsi="Arial"/>
          <w:sz w:val="22"/>
          <w:szCs w:val="22"/>
        </w:rPr>
        <w:t xml:space="preserve"> </w:t>
      </w:r>
      <w:proofErr w:type="spellStart"/>
      <w:r w:rsidRPr="002D1D29">
        <w:rPr>
          <w:rFonts w:ascii="Arial" w:hAnsi="Arial"/>
          <w:sz w:val="22"/>
          <w:szCs w:val="22"/>
        </w:rPr>
        <w:t>kleinschalig</w:t>
      </w:r>
      <w:proofErr w:type="spellEnd"/>
      <w:r w:rsidRPr="002D1D29">
        <w:rPr>
          <w:rFonts w:ascii="Arial" w:hAnsi="Arial"/>
          <w:sz w:val="22"/>
          <w:szCs w:val="22"/>
        </w:rPr>
        <w:t xml:space="preserve"> </w:t>
      </w:r>
      <w:proofErr w:type="spellStart"/>
      <w:r w:rsidRPr="002D1D29">
        <w:rPr>
          <w:rFonts w:ascii="Arial" w:hAnsi="Arial"/>
          <w:sz w:val="22"/>
          <w:szCs w:val="22"/>
        </w:rPr>
        <w:t>dorp</w:t>
      </w:r>
      <w:proofErr w:type="spellEnd"/>
      <w:r w:rsidRPr="002D1D29">
        <w:rPr>
          <w:rFonts w:ascii="Arial" w:hAnsi="Arial"/>
          <w:sz w:val="22"/>
          <w:szCs w:val="22"/>
        </w:rPr>
        <w:t xml:space="preserve"> met </w:t>
      </w:r>
      <w:proofErr w:type="spellStart"/>
      <w:r w:rsidRPr="002D1D29">
        <w:rPr>
          <w:rFonts w:ascii="Arial" w:hAnsi="Arial"/>
          <w:sz w:val="22"/>
          <w:szCs w:val="22"/>
        </w:rPr>
        <w:t>moderne</w:t>
      </w:r>
      <w:proofErr w:type="spellEnd"/>
      <w:r w:rsidRPr="002D1D29">
        <w:rPr>
          <w:rFonts w:ascii="Arial" w:hAnsi="Arial"/>
          <w:sz w:val="22"/>
          <w:szCs w:val="22"/>
        </w:rPr>
        <w:t xml:space="preserve"> </w:t>
      </w:r>
      <w:proofErr w:type="spellStart"/>
      <w:r w:rsidRPr="002D1D29">
        <w:rPr>
          <w:rFonts w:ascii="Arial" w:hAnsi="Arial"/>
          <w:sz w:val="22"/>
          <w:szCs w:val="22"/>
        </w:rPr>
        <w:t>voorzieningen</w:t>
      </w:r>
      <w:proofErr w:type="spellEnd"/>
      <w:r w:rsidRPr="002D1D29">
        <w:rPr>
          <w:rFonts w:ascii="Arial" w:hAnsi="Arial"/>
          <w:sz w:val="22"/>
          <w:szCs w:val="22"/>
        </w:rPr>
        <w:t xml:space="preserve"> en </w:t>
      </w:r>
      <w:proofErr w:type="spellStart"/>
      <w:r w:rsidRPr="002D1D29">
        <w:rPr>
          <w:rFonts w:ascii="Arial" w:hAnsi="Arial"/>
          <w:sz w:val="22"/>
          <w:szCs w:val="22"/>
        </w:rPr>
        <w:t>goede</w:t>
      </w:r>
      <w:proofErr w:type="spellEnd"/>
      <w:r w:rsidRPr="002D1D29">
        <w:rPr>
          <w:rFonts w:ascii="Arial" w:hAnsi="Arial"/>
          <w:sz w:val="22"/>
          <w:szCs w:val="22"/>
        </w:rPr>
        <w:t xml:space="preserve"> </w:t>
      </w:r>
      <w:proofErr w:type="spellStart"/>
      <w:r w:rsidRPr="002D1D29">
        <w:rPr>
          <w:rFonts w:ascii="Arial" w:hAnsi="Arial"/>
          <w:sz w:val="22"/>
          <w:szCs w:val="22"/>
        </w:rPr>
        <w:t>verbindingen</w:t>
      </w:r>
      <w:proofErr w:type="spellEnd"/>
      <w:r w:rsidRPr="002D1D29">
        <w:rPr>
          <w:rFonts w:ascii="Arial" w:hAnsi="Arial"/>
          <w:sz w:val="22"/>
          <w:szCs w:val="22"/>
        </w:rPr>
        <w:t xml:space="preserve"> met </w:t>
      </w:r>
      <w:proofErr w:type="spellStart"/>
      <w:r w:rsidRPr="002D1D29">
        <w:rPr>
          <w:rFonts w:ascii="Arial" w:hAnsi="Arial"/>
          <w:sz w:val="22"/>
          <w:szCs w:val="22"/>
        </w:rPr>
        <w:t>omliggende</w:t>
      </w:r>
      <w:proofErr w:type="spellEnd"/>
      <w:r w:rsidRPr="002D1D29">
        <w:rPr>
          <w:rFonts w:ascii="Arial" w:hAnsi="Arial"/>
          <w:sz w:val="22"/>
          <w:szCs w:val="22"/>
        </w:rPr>
        <w:t xml:space="preserve"> </w:t>
      </w:r>
      <w:proofErr w:type="spellStart"/>
      <w:r w:rsidRPr="002D1D29">
        <w:rPr>
          <w:rFonts w:ascii="Arial" w:hAnsi="Arial"/>
          <w:sz w:val="22"/>
          <w:szCs w:val="22"/>
        </w:rPr>
        <w:t>dorpen</w:t>
      </w:r>
      <w:proofErr w:type="spellEnd"/>
      <w:r w:rsidRPr="002D1D29">
        <w:rPr>
          <w:rFonts w:ascii="Arial" w:hAnsi="Arial"/>
          <w:sz w:val="22"/>
          <w:szCs w:val="22"/>
        </w:rPr>
        <w:t xml:space="preserve"> en </w:t>
      </w:r>
      <w:proofErr w:type="spellStart"/>
      <w:r w:rsidRPr="002D1D29">
        <w:rPr>
          <w:rFonts w:ascii="Arial" w:hAnsi="Arial"/>
          <w:sz w:val="22"/>
          <w:szCs w:val="22"/>
        </w:rPr>
        <w:t>steden</w:t>
      </w:r>
      <w:proofErr w:type="spellEnd"/>
      <w:r w:rsidRPr="002D1D29">
        <w:rPr>
          <w:rFonts w:ascii="Arial" w:hAnsi="Arial"/>
          <w:sz w:val="22"/>
          <w:szCs w:val="22"/>
        </w:rPr>
        <w:t xml:space="preserve">. </w:t>
      </w:r>
      <w:proofErr w:type="spellStart"/>
      <w:r w:rsidRPr="002D1D29">
        <w:rPr>
          <w:rFonts w:ascii="Arial" w:hAnsi="Arial"/>
          <w:sz w:val="22"/>
          <w:szCs w:val="22"/>
        </w:rPr>
        <w:t>Een</w:t>
      </w:r>
      <w:proofErr w:type="spellEnd"/>
      <w:r w:rsidRPr="002D1D29">
        <w:rPr>
          <w:rFonts w:ascii="Arial" w:hAnsi="Arial"/>
          <w:sz w:val="22"/>
          <w:szCs w:val="22"/>
        </w:rPr>
        <w:t xml:space="preserve"> </w:t>
      </w:r>
      <w:proofErr w:type="spellStart"/>
      <w:r w:rsidRPr="002D1D29">
        <w:rPr>
          <w:rFonts w:ascii="Arial" w:hAnsi="Arial"/>
          <w:sz w:val="22"/>
          <w:szCs w:val="22"/>
        </w:rPr>
        <w:t>gemoedelijk</w:t>
      </w:r>
      <w:proofErr w:type="spellEnd"/>
      <w:r w:rsidRPr="002D1D29">
        <w:rPr>
          <w:rFonts w:ascii="Arial" w:hAnsi="Arial"/>
          <w:sz w:val="22"/>
          <w:szCs w:val="22"/>
        </w:rPr>
        <w:t xml:space="preserve"> </w:t>
      </w:r>
      <w:proofErr w:type="spellStart"/>
      <w:r w:rsidRPr="002D1D29">
        <w:rPr>
          <w:rFonts w:ascii="Arial" w:hAnsi="Arial"/>
          <w:sz w:val="22"/>
          <w:szCs w:val="22"/>
        </w:rPr>
        <w:t>dorp</w:t>
      </w:r>
      <w:proofErr w:type="spellEnd"/>
      <w:r w:rsidRPr="002D1D29">
        <w:rPr>
          <w:rFonts w:ascii="Arial" w:hAnsi="Arial"/>
          <w:sz w:val="22"/>
          <w:szCs w:val="22"/>
        </w:rPr>
        <w:t xml:space="preserve"> met </w:t>
      </w:r>
      <w:proofErr w:type="spellStart"/>
      <w:r w:rsidRPr="002D1D29">
        <w:rPr>
          <w:rFonts w:ascii="Arial" w:hAnsi="Arial"/>
          <w:sz w:val="22"/>
          <w:szCs w:val="22"/>
        </w:rPr>
        <w:t>veel</w:t>
      </w:r>
      <w:proofErr w:type="spellEnd"/>
      <w:r w:rsidRPr="002D1D29">
        <w:rPr>
          <w:rFonts w:ascii="Arial" w:hAnsi="Arial"/>
          <w:sz w:val="22"/>
          <w:szCs w:val="22"/>
        </w:rPr>
        <w:t xml:space="preserve"> </w:t>
      </w:r>
      <w:proofErr w:type="spellStart"/>
      <w:r w:rsidRPr="002D1D29">
        <w:rPr>
          <w:rFonts w:ascii="Arial" w:hAnsi="Arial"/>
          <w:sz w:val="22"/>
          <w:szCs w:val="22"/>
        </w:rPr>
        <w:t>vrijwilligers</w:t>
      </w:r>
      <w:proofErr w:type="spellEnd"/>
      <w:r w:rsidRPr="002D1D29">
        <w:rPr>
          <w:rFonts w:ascii="Arial" w:hAnsi="Arial"/>
          <w:sz w:val="22"/>
          <w:szCs w:val="22"/>
        </w:rPr>
        <w:t xml:space="preserve"> die </w:t>
      </w:r>
      <w:proofErr w:type="spellStart"/>
      <w:r w:rsidRPr="002D1D29">
        <w:rPr>
          <w:rFonts w:ascii="Arial" w:hAnsi="Arial"/>
          <w:sz w:val="22"/>
          <w:szCs w:val="22"/>
        </w:rPr>
        <w:t>zich</w:t>
      </w:r>
      <w:proofErr w:type="spellEnd"/>
      <w:r w:rsidRPr="002D1D29">
        <w:rPr>
          <w:rFonts w:ascii="Arial" w:hAnsi="Arial"/>
          <w:sz w:val="22"/>
          <w:szCs w:val="22"/>
        </w:rPr>
        <w:t xml:space="preserve"> </w:t>
      </w:r>
      <w:proofErr w:type="spellStart"/>
      <w:r w:rsidRPr="002D1D29">
        <w:rPr>
          <w:rFonts w:ascii="Arial" w:hAnsi="Arial"/>
          <w:sz w:val="22"/>
          <w:szCs w:val="22"/>
        </w:rPr>
        <w:t>inzetten</w:t>
      </w:r>
      <w:proofErr w:type="spellEnd"/>
      <w:r w:rsidRPr="002D1D29">
        <w:rPr>
          <w:rFonts w:ascii="Arial" w:hAnsi="Arial"/>
          <w:sz w:val="22"/>
          <w:szCs w:val="22"/>
        </w:rPr>
        <w:t xml:space="preserve"> </w:t>
      </w:r>
      <w:proofErr w:type="spellStart"/>
      <w:r w:rsidRPr="002D1D29">
        <w:rPr>
          <w:rFonts w:ascii="Arial" w:hAnsi="Arial"/>
          <w:sz w:val="22"/>
          <w:szCs w:val="22"/>
        </w:rPr>
        <w:t>voor</w:t>
      </w:r>
      <w:proofErr w:type="spellEnd"/>
      <w:r w:rsidRPr="002D1D29">
        <w:rPr>
          <w:rFonts w:ascii="Arial" w:hAnsi="Arial"/>
          <w:sz w:val="22"/>
          <w:szCs w:val="22"/>
        </w:rPr>
        <w:t xml:space="preserve"> </w:t>
      </w:r>
      <w:proofErr w:type="spellStart"/>
      <w:r w:rsidRPr="002D1D29">
        <w:rPr>
          <w:rFonts w:ascii="Arial" w:hAnsi="Arial"/>
          <w:sz w:val="22"/>
          <w:szCs w:val="22"/>
        </w:rPr>
        <w:t>elkaar</w:t>
      </w:r>
      <w:proofErr w:type="spellEnd"/>
      <w:r w:rsidRPr="002D1D29">
        <w:rPr>
          <w:rFonts w:ascii="Arial" w:hAnsi="Arial"/>
          <w:sz w:val="22"/>
          <w:szCs w:val="22"/>
        </w:rPr>
        <w:t xml:space="preserve"> en de </w:t>
      </w:r>
      <w:proofErr w:type="spellStart"/>
      <w:r w:rsidRPr="002D1D29">
        <w:rPr>
          <w:rFonts w:ascii="Arial" w:hAnsi="Arial"/>
          <w:sz w:val="22"/>
          <w:szCs w:val="22"/>
        </w:rPr>
        <w:t>omgeving</w:t>
      </w:r>
      <w:proofErr w:type="spellEnd"/>
      <w:r w:rsidRPr="002D1D29">
        <w:rPr>
          <w:rFonts w:ascii="Arial" w:hAnsi="Arial"/>
          <w:sz w:val="22"/>
          <w:szCs w:val="22"/>
        </w:rPr>
        <w:t xml:space="preserve">. Met </w:t>
      </w:r>
      <w:proofErr w:type="spellStart"/>
      <w:r w:rsidRPr="002D1D29">
        <w:rPr>
          <w:rFonts w:ascii="Arial" w:hAnsi="Arial"/>
          <w:sz w:val="22"/>
          <w:szCs w:val="22"/>
        </w:rPr>
        <w:t>een</w:t>
      </w:r>
      <w:proofErr w:type="spellEnd"/>
      <w:r w:rsidRPr="002D1D29">
        <w:rPr>
          <w:rFonts w:ascii="Arial" w:hAnsi="Arial"/>
          <w:sz w:val="22"/>
          <w:szCs w:val="22"/>
        </w:rPr>
        <w:t xml:space="preserve"> </w:t>
      </w:r>
      <w:proofErr w:type="spellStart"/>
      <w:r w:rsidRPr="002D1D29">
        <w:rPr>
          <w:rFonts w:ascii="Arial" w:hAnsi="Arial"/>
          <w:sz w:val="22"/>
          <w:szCs w:val="22"/>
        </w:rPr>
        <w:t>groen</w:t>
      </w:r>
      <w:proofErr w:type="spellEnd"/>
      <w:r w:rsidRPr="002D1D29">
        <w:rPr>
          <w:rFonts w:ascii="Arial" w:hAnsi="Arial"/>
          <w:sz w:val="22"/>
          <w:szCs w:val="22"/>
        </w:rPr>
        <w:t xml:space="preserve"> </w:t>
      </w:r>
      <w:proofErr w:type="spellStart"/>
      <w:r w:rsidRPr="002D1D29">
        <w:rPr>
          <w:rFonts w:ascii="Arial" w:hAnsi="Arial"/>
          <w:sz w:val="22"/>
          <w:szCs w:val="22"/>
        </w:rPr>
        <w:t>karakter</w:t>
      </w:r>
      <w:proofErr w:type="spellEnd"/>
      <w:r w:rsidRPr="002D1D29">
        <w:rPr>
          <w:rFonts w:ascii="Arial" w:hAnsi="Arial"/>
          <w:sz w:val="22"/>
          <w:szCs w:val="22"/>
        </w:rPr>
        <w:t xml:space="preserve"> in de </w:t>
      </w:r>
      <w:proofErr w:type="spellStart"/>
      <w:r w:rsidRPr="002D1D29">
        <w:rPr>
          <w:rFonts w:ascii="Arial" w:hAnsi="Arial"/>
          <w:sz w:val="22"/>
          <w:szCs w:val="22"/>
        </w:rPr>
        <w:t>nabijheid</w:t>
      </w:r>
      <w:proofErr w:type="spellEnd"/>
      <w:r w:rsidRPr="002D1D29">
        <w:rPr>
          <w:rFonts w:ascii="Arial" w:hAnsi="Arial"/>
          <w:sz w:val="22"/>
          <w:szCs w:val="22"/>
        </w:rPr>
        <w:t xml:space="preserve"> van het </w:t>
      </w:r>
      <w:proofErr w:type="spellStart"/>
      <w:r w:rsidRPr="002D1D29">
        <w:rPr>
          <w:rFonts w:ascii="Arial" w:hAnsi="Arial"/>
          <w:sz w:val="22"/>
          <w:szCs w:val="22"/>
        </w:rPr>
        <w:t>polderlandschap</w:t>
      </w:r>
      <w:proofErr w:type="spellEnd"/>
      <w:r w:rsidRPr="002D1D29">
        <w:rPr>
          <w:rFonts w:ascii="Arial" w:hAnsi="Arial"/>
          <w:sz w:val="22"/>
          <w:szCs w:val="22"/>
        </w:rPr>
        <w:t xml:space="preserve"> en </w:t>
      </w:r>
      <w:proofErr w:type="spellStart"/>
      <w:r w:rsidRPr="002D1D29">
        <w:rPr>
          <w:rFonts w:ascii="Arial" w:hAnsi="Arial"/>
          <w:sz w:val="22"/>
          <w:szCs w:val="22"/>
        </w:rPr>
        <w:t>een</w:t>
      </w:r>
      <w:proofErr w:type="spellEnd"/>
      <w:r w:rsidRPr="002D1D29">
        <w:rPr>
          <w:rFonts w:ascii="Arial" w:hAnsi="Arial"/>
          <w:sz w:val="22"/>
          <w:szCs w:val="22"/>
        </w:rPr>
        <w:t xml:space="preserve"> </w:t>
      </w:r>
      <w:proofErr w:type="spellStart"/>
      <w:r w:rsidRPr="002D1D29">
        <w:rPr>
          <w:rFonts w:ascii="Arial" w:hAnsi="Arial"/>
          <w:sz w:val="22"/>
          <w:szCs w:val="22"/>
        </w:rPr>
        <w:t>groot</w:t>
      </w:r>
      <w:proofErr w:type="spellEnd"/>
      <w:r w:rsidRPr="002D1D29">
        <w:rPr>
          <w:rFonts w:ascii="Arial" w:hAnsi="Arial"/>
          <w:sz w:val="22"/>
          <w:szCs w:val="22"/>
        </w:rPr>
        <w:t xml:space="preserve"> </w:t>
      </w:r>
      <w:proofErr w:type="spellStart"/>
      <w:r w:rsidRPr="002D1D29">
        <w:rPr>
          <w:rFonts w:ascii="Arial" w:hAnsi="Arial"/>
          <w:sz w:val="22"/>
          <w:szCs w:val="22"/>
        </w:rPr>
        <w:t>geloofsgemeenschap</w:t>
      </w:r>
      <w:proofErr w:type="spellEnd"/>
      <w:r w:rsidRPr="002D1D29">
        <w:rPr>
          <w:rFonts w:ascii="Arial" w:hAnsi="Arial"/>
          <w:sz w:val="22"/>
          <w:szCs w:val="22"/>
        </w:rPr>
        <w:t>.</w:t>
      </w:r>
    </w:p>
    <w:p w:rsidR="00F05CFB" w:rsidRPr="002E0FA6" w:rsidRDefault="00F05CFB">
      <w:pPr>
        <w:rPr>
          <w:rFonts w:asciiTheme="minorHAnsi" w:hAnsiTheme="minorHAnsi" w:cstheme="minorHAnsi"/>
          <w:sz w:val="22"/>
          <w:szCs w:val="22"/>
        </w:rPr>
      </w:pPr>
    </w:p>
    <w:p w:rsidR="00F05CFB" w:rsidRDefault="00512097">
      <w:pPr>
        <w:rPr>
          <w:sz w:val="27"/>
          <w:szCs w:val="27"/>
        </w:rPr>
      </w:pPr>
      <w:r>
        <w:rPr>
          <w:sz w:val="27"/>
          <w:szCs w:val="27"/>
        </w:rPr>
        <w:t xml:space="preserve">3. In </w:t>
      </w:r>
      <w:proofErr w:type="spellStart"/>
      <w:r>
        <w:rPr>
          <w:sz w:val="27"/>
          <w:szCs w:val="27"/>
        </w:rPr>
        <w:t>welke</w:t>
      </w:r>
      <w:proofErr w:type="spellEnd"/>
      <w:r>
        <w:rPr>
          <w:sz w:val="27"/>
          <w:szCs w:val="27"/>
        </w:rPr>
        <w:t xml:space="preserve"> mate </w:t>
      </w:r>
      <w:proofErr w:type="spellStart"/>
      <w:r>
        <w:rPr>
          <w:sz w:val="27"/>
          <w:szCs w:val="27"/>
        </w:rPr>
        <w:t>herkent</w:t>
      </w:r>
      <w:proofErr w:type="spellEnd"/>
      <w:r>
        <w:rPr>
          <w:sz w:val="27"/>
          <w:szCs w:val="27"/>
        </w:rPr>
        <w:t xml:space="preserve"> u </w:t>
      </w:r>
      <w:proofErr w:type="spellStart"/>
      <w:r>
        <w:rPr>
          <w:sz w:val="27"/>
          <w:szCs w:val="27"/>
        </w:rPr>
        <w:t>zich</w:t>
      </w:r>
      <w:proofErr w:type="spellEnd"/>
      <w:r>
        <w:rPr>
          <w:sz w:val="27"/>
          <w:szCs w:val="27"/>
        </w:rPr>
        <w:t xml:space="preserve"> in </w:t>
      </w:r>
      <w:proofErr w:type="spellStart"/>
      <w:r>
        <w:rPr>
          <w:sz w:val="27"/>
          <w:szCs w:val="27"/>
        </w:rPr>
        <w:t>deze</w:t>
      </w:r>
      <w:proofErr w:type="spellEnd"/>
      <w:r>
        <w:rPr>
          <w:sz w:val="27"/>
          <w:szCs w:val="27"/>
        </w:rPr>
        <w:t xml:space="preserve"> </w:t>
      </w:r>
      <w:proofErr w:type="spellStart"/>
      <w:r>
        <w:rPr>
          <w:sz w:val="27"/>
          <w:szCs w:val="27"/>
        </w:rPr>
        <w:t>beschrijving</w:t>
      </w:r>
      <w:proofErr w:type="spellEnd"/>
      <w:r>
        <w:rPr>
          <w:sz w:val="27"/>
          <w:szCs w:val="27"/>
        </w:rPr>
        <w:t>?</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507"/>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Aantal</w:t>
            </w:r>
            <w:proofErr w:type="spellEnd"/>
            <w:r>
              <w:rPr>
                <w:rFonts w:ascii="Arial" w:hAnsi="Arial"/>
                <w:color w:val="8392A2"/>
                <w:sz w:val="22"/>
                <w:szCs w:val="22"/>
              </w:rPr>
              <w:t xml:space="preserve"> </w:t>
            </w:r>
            <w:proofErr w:type="spellStart"/>
            <w:r>
              <w:rPr>
                <w:rFonts w:ascii="Arial" w:hAnsi="Arial"/>
                <w:color w:val="8392A2"/>
                <w:sz w:val="22"/>
                <w:szCs w:val="22"/>
              </w:rPr>
              <w:t>sterren</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299314131" name="Picture 1" descr="/domains1/vx3674800/public/www_root/tmp/PNG-gZH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gZHcjA.png"/>
                          <pic:cNvPicPr/>
                        </pic:nvPicPr>
                        <pic:blipFill>
                          <a:blip r:embed="rId25"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1/10</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3</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1,3%</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2/10</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1,7%</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3/10</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8</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3,5%</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4/10</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19</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8,3%</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5/10</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17</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7,4%</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6/10</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28</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12,2%</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7/10</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45</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19,7%</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8/10</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84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36,7%</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9/10</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12</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5,2%</w:t>
            </w:r>
          </w:p>
        </w:tc>
      </w:tr>
      <w:tr w:rsidR="00F05CFB">
        <w:trPr>
          <w:trHeight w:val="585"/>
        </w:trPr>
        <w:tc>
          <w:tcPr>
            <w:tcW w:w="0" w:type="auto"/>
            <w:tcBorders>
              <w:right w:val="none" w:sz="6" w:space="0" w:color="000000"/>
            </w:tcBorders>
            <w:vAlign w:val="center"/>
          </w:tcPr>
          <w:p w:rsidR="00F05CFB" w:rsidRDefault="00512097">
            <w:r>
              <w:rPr>
                <w:sz w:val="26"/>
                <w:szCs w:val="26"/>
              </w:rPr>
              <w:t>★★★★★★★★★★</w:t>
            </w:r>
            <w:r>
              <w:rPr>
                <w:rFonts w:ascii="Arial" w:hAnsi="Arial"/>
                <w:color w:val="8392A2"/>
                <w:sz w:val="22"/>
                <w:szCs w:val="22"/>
              </w:rPr>
              <w:t xml:space="preserve">  10/10</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9</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3,9%</w:t>
            </w:r>
          </w:p>
        </w:tc>
      </w:tr>
    </w:tbl>
    <w:p w:rsidR="00F05CFB" w:rsidRDefault="00512097">
      <w:r>
        <w:br w:type="page"/>
      </w:r>
    </w:p>
    <w:p w:rsidR="00F05CFB" w:rsidRDefault="00512097">
      <w:pPr>
        <w:rPr>
          <w:sz w:val="27"/>
          <w:szCs w:val="27"/>
        </w:rPr>
      </w:pPr>
      <w:r>
        <w:rPr>
          <w:sz w:val="27"/>
          <w:szCs w:val="27"/>
        </w:rPr>
        <w:t xml:space="preserve">4. </w:t>
      </w:r>
      <w:proofErr w:type="spellStart"/>
      <w:r>
        <w:rPr>
          <w:sz w:val="27"/>
          <w:szCs w:val="27"/>
        </w:rPr>
        <w:t>Welke</w:t>
      </w:r>
      <w:proofErr w:type="spellEnd"/>
      <w:r>
        <w:rPr>
          <w:sz w:val="27"/>
          <w:szCs w:val="27"/>
        </w:rPr>
        <w:t xml:space="preserve"> </w:t>
      </w:r>
      <w:proofErr w:type="spellStart"/>
      <w:r>
        <w:rPr>
          <w:sz w:val="27"/>
          <w:szCs w:val="27"/>
        </w:rPr>
        <w:t>onderdelen</w:t>
      </w:r>
      <w:proofErr w:type="spellEnd"/>
      <w:r>
        <w:rPr>
          <w:sz w:val="27"/>
          <w:szCs w:val="27"/>
        </w:rPr>
        <w:t xml:space="preserve"> van </w:t>
      </w:r>
      <w:proofErr w:type="spellStart"/>
      <w:r>
        <w:rPr>
          <w:sz w:val="27"/>
          <w:szCs w:val="27"/>
        </w:rPr>
        <w:t>deze</w:t>
      </w:r>
      <w:proofErr w:type="spellEnd"/>
      <w:r>
        <w:rPr>
          <w:sz w:val="27"/>
          <w:szCs w:val="27"/>
        </w:rPr>
        <w:t xml:space="preserve"> </w:t>
      </w:r>
      <w:proofErr w:type="spellStart"/>
      <w:r>
        <w:rPr>
          <w:sz w:val="27"/>
          <w:szCs w:val="27"/>
        </w:rPr>
        <w:t>identiteit</w:t>
      </w:r>
      <w:proofErr w:type="spellEnd"/>
      <w:r>
        <w:rPr>
          <w:sz w:val="27"/>
          <w:szCs w:val="27"/>
        </w:rPr>
        <w:t xml:space="preserve"> </w:t>
      </w:r>
      <w:proofErr w:type="spellStart"/>
      <w:r>
        <w:rPr>
          <w:sz w:val="27"/>
          <w:szCs w:val="27"/>
        </w:rPr>
        <w:t>zijn</w:t>
      </w:r>
      <w:proofErr w:type="spellEnd"/>
      <w:r>
        <w:rPr>
          <w:sz w:val="27"/>
          <w:szCs w:val="27"/>
        </w:rPr>
        <w:t xml:space="preserve"> </w:t>
      </w:r>
      <w:proofErr w:type="spellStart"/>
      <w:r>
        <w:rPr>
          <w:sz w:val="27"/>
          <w:szCs w:val="27"/>
        </w:rPr>
        <w:t>voor</w:t>
      </w:r>
      <w:proofErr w:type="spellEnd"/>
      <w:r>
        <w:rPr>
          <w:sz w:val="27"/>
          <w:szCs w:val="27"/>
        </w:rPr>
        <w:t xml:space="preserve"> u het </w:t>
      </w:r>
      <w:proofErr w:type="spellStart"/>
      <w:r>
        <w:rPr>
          <w:sz w:val="27"/>
          <w:szCs w:val="27"/>
        </w:rPr>
        <w:t>belangrijkst</w:t>
      </w:r>
      <w:proofErr w:type="spellEnd"/>
      <w:r>
        <w:rPr>
          <w:sz w:val="27"/>
          <w:szCs w:val="27"/>
        </w:rPr>
        <w:t>?</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493"/>
        <w:gridCol w:w="3917"/>
      </w:tblGrid>
      <w:tr w:rsidR="00F05CFB">
        <w:trPr>
          <w:trHeight w:hRule="exact" w:val="500"/>
        </w:trPr>
        <w:tc>
          <w:tcPr>
            <w:tcW w:w="0" w:type="auto"/>
            <w:shd w:val="clear" w:color="auto" w:fill="F4F6F8"/>
            <w:vAlign w:val="center"/>
          </w:tcPr>
          <w:p w:rsidR="00F05CFB" w:rsidRDefault="00512097">
            <w:r>
              <w:rPr>
                <w:sz w:val="22"/>
                <w:szCs w:val="22"/>
              </w:rPr>
              <w:t xml:space="preserve">  631x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-402x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Keuzes</w:t>
            </w:r>
            <w:proofErr w:type="spellEnd"/>
            <w:r>
              <w:rPr>
                <w:rFonts w:ascii="Arial" w:hAnsi="Arial"/>
                <w:color w:val="8392A2"/>
                <w:sz w:val="22"/>
                <w:szCs w:val="22"/>
              </w:rPr>
              <w:t xml:space="preserve"> </w:t>
            </w:r>
            <w:proofErr w:type="spellStart"/>
            <w:r>
              <w:rPr>
                <w:rFonts w:ascii="Arial" w:hAnsi="Arial"/>
                <w:color w:val="8392A2"/>
                <w:sz w:val="22"/>
                <w:szCs w:val="22"/>
              </w:rPr>
              <w:t>sorteren</w:t>
            </w:r>
            <w:proofErr w:type="spellEnd"/>
            <w:r>
              <w:rPr>
                <w:rFonts w:ascii="Arial" w:hAnsi="Arial"/>
                <w:color w:val="8392A2"/>
                <w:sz w:val="22"/>
                <w:szCs w:val="22"/>
              </w:rPr>
              <w:t xml:space="preserve"> op </w:t>
            </w:r>
            <w:proofErr w:type="spellStart"/>
            <w:r>
              <w:rPr>
                <w:rFonts w:ascii="Arial" w:hAnsi="Arial"/>
                <w:color w:val="8392A2"/>
                <w:sz w:val="22"/>
                <w:szCs w:val="22"/>
              </w:rPr>
              <w:t>volgorde</w:t>
            </w:r>
            <w:proofErr w:type="spellEnd"/>
            <w:r>
              <w:rPr>
                <w:rFonts w:ascii="Arial" w:hAnsi="Arial"/>
                <w:color w:val="8392A2"/>
                <w:sz w:val="22"/>
                <w:szCs w:val="22"/>
              </w:rPr>
              <w:t xml:space="preserve"> of </w:t>
            </w:r>
            <w:proofErr w:type="spellStart"/>
            <w:r>
              <w:rPr>
                <w:rFonts w:ascii="Arial" w:hAnsi="Arial"/>
                <w:color w:val="8392A2"/>
                <w:sz w:val="22"/>
                <w:szCs w:val="22"/>
              </w:rPr>
              <w:t>belang</w:t>
            </w:r>
            <w:proofErr w:type="spellEnd"/>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7900"/>
        <w:gridCol w:w="2200"/>
      </w:tblGrid>
      <w:tr w:rsidR="00F05CFB">
        <w:trPr>
          <w:trHeight w:val="585"/>
        </w:trPr>
        <w:tc>
          <w:tcPr>
            <w:tcW w:w="79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Belang</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Bedrijvigheid</w:t>
            </w:r>
            <w:proofErr w:type="spellEnd"/>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4,8</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Ontmoeten</w:t>
            </w:r>
            <w:proofErr w:type="spellEnd"/>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5,6</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Samenleven</w:t>
            </w:r>
            <w:proofErr w:type="spellEnd"/>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7,4</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Zorg</w:t>
            </w:r>
            <w:proofErr w:type="spellEnd"/>
            <w:r>
              <w:rPr>
                <w:rFonts w:ascii="Arial" w:hAnsi="Arial"/>
                <w:sz w:val="22"/>
                <w:szCs w:val="22"/>
              </w:rPr>
              <w:t xml:space="preserve"> </w:t>
            </w:r>
            <w:proofErr w:type="spellStart"/>
            <w:r>
              <w:rPr>
                <w:rFonts w:ascii="Arial" w:hAnsi="Arial"/>
                <w:sz w:val="22"/>
                <w:szCs w:val="22"/>
              </w:rPr>
              <w:t>dragen</w:t>
            </w:r>
            <w:proofErr w:type="spellEnd"/>
            <w:r>
              <w:rPr>
                <w:rFonts w:ascii="Arial" w:hAnsi="Arial"/>
                <w:sz w:val="22"/>
                <w:szCs w:val="22"/>
              </w:rPr>
              <w:t xml:space="preserve"> </w:t>
            </w:r>
            <w:proofErr w:type="spellStart"/>
            <w:r>
              <w:rPr>
                <w:rFonts w:ascii="Arial" w:hAnsi="Arial"/>
                <w:sz w:val="22"/>
                <w:szCs w:val="22"/>
              </w:rPr>
              <w:t>voor</w:t>
            </w:r>
            <w:proofErr w:type="spellEnd"/>
            <w:r>
              <w:rPr>
                <w:rFonts w:ascii="Arial" w:hAnsi="Arial"/>
                <w:sz w:val="22"/>
                <w:szCs w:val="22"/>
              </w:rPr>
              <w:t xml:space="preserve"> </w:t>
            </w:r>
            <w:proofErr w:type="spellStart"/>
            <w:r>
              <w:rPr>
                <w:rFonts w:ascii="Arial" w:hAnsi="Arial"/>
                <w:sz w:val="22"/>
                <w:szCs w:val="22"/>
              </w:rPr>
              <w:t>elkaar</w:t>
            </w:r>
            <w:proofErr w:type="spellEnd"/>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6,2</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Veiligheid</w:t>
            </w:r>
            <w:proofErr w:type="spellEnd"/>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7,3</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Historisch</w:t>
            </w:r>
            <w:proofErr w:type="spellEnd"/>
            <w:r>
              <w:rPr>
                <w:rFonts w:ascii="Arial" w:hAnsi="Arial"/>
                <w:sz w:val="22"/>
                <w:szCs w:val="22"/>
              </w:rPr>
              <w:t xml:space="preserve"> </w:t>
            </w:r>
            <w:proofErr w:type="spellStart"/>
            <w:r>
              <w:rPr>
                <w:rFonts w:ascii="Arial" w:hAnsi="Arial"/>
                <w:sz w:val="22"/>
                <w:szCs w:val="22"/>
              </w:rPr>
              <w:t>erfgoed</w:t>
            </w:r>
            <w:proofErr w:type="spellEnd"/>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4,4</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Moderne</w:t>
            </w:r>
            <w:proofErr w:type="spellEnd"/>
            <w:r>
              <w:rPr>
                <w:rFonts w:ascii="Arial" w:hAnsi="Arial"/>
                <w:sz w:val="22"/>
                <w:szCs w:val="22"/>
              </w:rPr>
              <w:t xml:space="preserve"> </w:t>
            </w:r>
            <w:proofErr w:type="spellStart"/>
            <w:r>
              <w:rPr>
                <w:rFonts w:ascii="Arial" w:hAnsi="Arial"/>
                <w:sz w:val="22"/>
                <w:szCs w:val="22"/>
              </w:rPr>
              <w:t>voorzieningen</w:t>
            </w:r>
            <w:proofErr w:type="spellEnd"/>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4,6</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Bereikbaarheid</w:t>
            </w:r>
            <w:proofErr w:type="spellEnd"/>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5,2</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Gelovig</w:t>
            </w:r>
            <w:proofErr w:type="spellEnd"/>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2,5</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Groen</w:t>
            </w:r>
            <w:proofErr w:type="spellEnd"/>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6,9</w:t>
            </w:r>
          </w:p>
        </w:tc>
      </w:tr>
    </w:tbl>
    <w:p w:rsidR="00F05CFB" w:rsidRDefault="00512097">
      <w:r>
        <w:br w:type="page"/>
      </w:r>
    </w:p>
    <w:p w:rsidR="00F05CFB" w:rsidRDefault="00512097">
      <w:pPr>
        <w:rPr>
          <w:sz w:val="27"/>
          <w:szCs w:val="27"/>
        </w:rPr>
      </w:pPr>
      <w:r>
        <w:rPr>
          <w:sz w:val="27"/>
          <w:szCs w:val="27"/>
        </w:rPr>
        <w:t xml:space="preserve">5. </w:t>
      </w:r>
      <w:proofErr w:type="spellStart"/>
      <w:r>
        <w:rPr>
          <w:sz w:val="27"/>
          <w:szCs w:val="27"/>
        </w:rPr>
        <w:t>Ontbreekt</w:t>
      </w:r>
      <w:proofErr w:type="spellEnd"/>
      <w:r>
        <w:rPr>
          <w:sz w:val="27"/>
          <w:szCs w:val="27"/>
        </w:rPr>
        <w:t xml:space="preserve"> </w:t>
      </w:r>
      <w:proofErr w:type="spellStart"/>
      <w:r>
        <w:rPr>
          <w:sz w:val="27"/>
          <w:szCs w:val="27"/>
        </w:rPr>
        <w:t>er</w:t>
      </w:r>
      <w:proofErr w:type="spellEnd"/>
      <w:r>
        <w:rPr>
          <w:sz w:val="27"/>
          <w:szCs w:val="27"/>
        </w:rPr>
        <w:t xml:space="preserve"> </w:t>
      </w:r>
      <w:proofErr w:type="spellStart"/>
      <w:r>
        <w:rPr>
          <w:sz w:val="27"/>
          <w:szCs w:val="27"/>
        </w:rPr>
        <w:t>volgens</w:t>
      </w:r>
      <w:proofErr w:type="spellEnd"/>
      <w:r>
        <w:rPr>
          <w:sz w:val="27"/>
          <w:szCs w:val="27"/>
        </w:rPr>
        <w:t xml:space="preserve"> u nog </w:t>
      </w:r>
      <w:proofErr w:type="spellStart"/>
      <w:r>
        <w:rPr>
          <w:sz w:val="27"/>
          <w:szCs w:val="27"/>
        </w:rPr>
        <w:t>iets</w:t>
      </w:r>
      <w:proofErr w:type="spellEnd"/>
      <w:r>
        <w:rPr>
          <w:sz w:val="27"/>
          <w:szCs w:val="27"/>
        </w:rPr>
        <w:t xml:space="preserve"> </w:t>
      </w:r>
      <w:proofErr w:type="spellStart"/>
      <w:r>
        <w:rPr>
          <w:sz w:val="27"/>
          <w:szCs w:val="27"/>
        </w:rPr>
        <w:t>aan</w:t>
      </w:r>
      <w:proofErr w:type="spellEnd"/>
      <w:r>
        <w:rPr>
          <w:sz w:val="27"/>
          <w:szCs w:val="27"/>
        </w:rPr>
        <w:t xml:space="preserve"> </w:t>
      </w:r>
      <w:proofErr w:type="spellStart"/>
      <w:r>
        <w:rPr>
          <w:sz w:val="27"/>
          <w:szCs w:val="27"/>
        </w:rPr>
        <w:t>deze</w:t>
      </w:r>
      <w:proofErr w:type="spellEnd"/>
      <w:r>
        <w:rPr>
          <w:sz w:val="27"/>
          <w:szCs w:val="27"/>
        </w:rPr>
        <w:t xml:space="preserve"> </w:t>
      </w:r>
      <w:proofErr w:type="spellStart"/>
      <w:r>
        <w:rPr>
          <w:sz w:val="27"/>
          <w:szCs w:val="27"/>
        </w:rPr>
        <w:t>beschrijving</w:t>
      </w:r>
      <w:proofErr w:type="spellEnd"/>
      <w:r>
        <w:rPr>
          <w:sz w:val="27"/>
          <w:szCs w:val="27"/>
        </w:rPr>
        <w:t xml:space="preserve"> van de </w:t>
      </w:r>
      <w:proofErr w:type="spellStart"/>
      <w:r>
        <w:rPr>
          <w:sz w:val="27"/>
          <w:szCs w:val="27"/>
        </w:rPr>
        <w:t>identiteit</w:t>
      </w:r>
      <w:proofErr w:type="spellEnd"/>
      <w:r>
        <w:rPr>
          <w:sz w:val="27"/>
          <w:szCs w:val="27"/>
        </w:rPr>
        <w:t xml:space="preserve"> van Alblasserdam?</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642"/>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Tekst</w:t>
            </w:r>
            <w:proofErr w:type="spellEnd"/>
            <w:r>
              <w:rPr>
                <w:rFonts w:ascii="Arial" w:hAnsi="Arial"/>
                <w:color w:val="8392A2"/>
                <w:sz w:val="22"/>
                <w:szCs w:val="22"/>
              </w:rPr>
              <w:t xml:space="preserve"> </w:t>
            </w:r>
            <w:proofErr w:type="spellStart"/>
            <w:r>
              <w:rPr>
                <w:rFonts w:ascii="Arial" w:hAnsi="Arial"/>
                <w:color w:val="8392A2"/>
                <w:sz w:val="22"/>
                <w:szCs w:val="22"/>
              </w:rPr>
              <w:t>antwoord</w:t>
            </w:r>
            <w:proofErr w:type="spellEnd"/>
          </w:p>
        </w:tc>
      </w:tr>
    </w:tbl>
    <w:p w:rsidR="00F05CFB" w:rsidRDefault="00512097">
      <w:r>
        <w:br/>
      </w:r>
    </w:p>
    <w:p w:rsidR="00F05CFB" w:rsidRDefault="00E55752">
      <w:r>
        <w:rPr>
          <w:noProof/>
          <w:lang w:val="nl-NL" w:eastAsia="nl-NL"/>
        </w:rPr>
        <mc:AlternateContent>
          <mc:Choice Requires="wps">
            <w:drawing>
              <wp:anchor distT="45720" distB="45720" distL="114300" distR="114300" simplePos="0" relativeHeight="252036608" behindDoc="0" locked="0" layoutInCell="1" allowOverlap="1" wp14:anchorId="49D3E04D" wp14:editId="126D1D88">
                <wp:simplePos x="0" y="0"/>
                <wp:positionH relativeFrom="column">
                  <wp:posOffset>0</wp:posOffset>
                </wp:positionH>
                <wp:positionV relativeFrom="paragraph">
                  <wp:posOffset>166370</wp:posOffset>
                </wp:positionV>
                <wp:extent cx="6409055" cy="8206740"/>
                <wp:effectExtent l="0" t="0" r="10795" b="2286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8206740"/>
                        </a:xfrm>
                        <a:prstGeom prst="rect">
                          <a:avLst/>
                        </a:prstGeom>
                        <a:solidFill>
                          <a:srgbClr val="FFFFFF"/>
                        </a:solidFill>
                        <a:ln w="9525">
                          <a:solidFill>
                            <a:srgbClr val="000000"/>
                          </a:solidFill>
                          <a:miter lim="800000"/>
                          <a:headEnd/>
                          <a:tailEnd/>
                        </a:ln>
                      </wps:spPr>
                      <wps:txbx>
                        <w:txbxContent>
                          <w:p w:rsidR="00FF5B93" w:rsidRPr="00EF0FB4" w:rsidRDefault="00FF5B93" w:rsidP="00E55752">
                            <w:pPr>
                              <w:rPr>
                                <w:rFonts w:ascii="Arial" w:hAnsi="Arial"/>
                                <w:b/>
                                <w:bCs/>
                                <w:color w:val="2E74B5" w:themeColor="accent5" w:themeShade="BF"/>
                                <w:sz w:val="22"/>
                                <w:szCs w:val="22"/>
                                <w:lang w:val="nl-NL"/>
                              </w:rPr>
                            </w:pPr>
                            <w:r w:rsidRPr="00EF0FB4">
                              <w:rPr>
                                <w:rFonts w:ascii="Arial" w:hAnsi="Arial"/>
                                <w:b/>
                                <w:bCs/>
                                <w:color w:val="2E74B5" w:themeColor="accent5" w:themeShade="BF"/>
                                <w:sz w:val="22"/>
                                <w:szCs w:val="22"/>
                                <w:lang w:val="nl-NL"/>
                              </w:rPr>
                              <w:t>Conclusie</w:t>
                            </w:r>
                          </w:p>
                          <w:p w:rsidR="00FF5B93" w:rsidRPr="00EF0FB4" w:rsidRDefault="00FF5B93" w:rsidP="008C200A">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Er van uitgaande dat vanaf 6 sterren de beschrijving in ieder geval voldoende is, vindt 78% van de ondervraagden de beschrijving van Alblasserdam voldoende tot goed. De hoogst scorende elementen uit de beschrijving zijn 'samenleven' (7,4 punten) en 'veiligheid' (7,3 punten). Hierbij moet wel gezegd worden dat sommige ondervraagden aangaven dat het op IPad of Smartphone lastig was om de volgorde van de versch</w:t>
                            </w:r>
                            <w:r w:rsidR="008C200A">
                              <w:rPr>
                                <w:rFonts w:ascii="Arial" w:hAnsi="Arial"/>
                                <w:color w:val="2E74B5" w:themeColor="accent5" w:themeShade="BF"/>
                                <w:sz w:val="22"/>
                                <w:szCs w:val="22"/>
                                <w:lang w:val="nl-NL"/>
                              </w:rPr>
                              <w:t>illende elementen te veranderen.</w:t>
                            </w:r>
                          </w:p>
                          <w:p w:rsidR="00DB3719" w:rsidRDefault="00FF5B93" w:rsidP="00DB3719">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 xml:space="preserve">134 keer is op verschillende manieren aangegeven dat de ondervraagde geen aanvulling had. Als naar alle aanvullingen wordt gekeken, springen een paar onderwerpen eruit: allereest wordt er op verschillende manieren (ongeveer 15 keer) gesproken over 'respect' en 'verdraagzaamheid' en het 'naast elkaar leven van verschillende groepen'. </w:t>
                            </w:r>
                          </w:p>
                          <w:p w:rsidR="00FF5B93" w:rsidRPr="00EF0FB4" w:rsidRDefault="00FF5B93" w:rsidP="00DB3719">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 xml:space="preserve">De antwoorden geven ook de verschillen aan tussen de ondervraagden; 6 keer wordt aangegeven dat 'gelovig' een minder prominente rol of helemaal geen rol zou moeten hebben. Maar er wordt ook 3 keer aangegeven dat 'gelovig' juist nog duidelijker naar voren moet komen. </w:t>
                            </w:r>
                          </w:p>
                          <w:p w:rsidR="00FF5B93" w:rsidRPr="00EF0FB4" w:rsidRDefault="00FF5B93" w:rsidP="00E55752">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Andere onderwerpen die vaker aan bod komen, zijn wonen (7 keer), groen/natuur (6 keer), sport (5 keer), relatie tot water/polder (4 keer), duurzaamheid (4 keer) en cultuur (4 keer). Veel van deze onderwerpen worden al kort aangestipt in de omschrijving en zullen niet extra toegevoegd worden zodat de beschrijving kort en bondig blijft.</w:t>
                            </w:r>
                          </w:p>
                          <w:p w:rsidR="00FF5B93" w:rsidRPr="00EF0FB4" w:rsidRDefault="00FF5B93" w:rsidP="00E55752">
                            <w:pPr>
                              <w:rPr>
                                <w:rFonts w:ascii="Arial" w:hAnsi="Arial"/>
                                <w:color w:val="2E74B5" w:themeColor="accent5" w:themeShade="BF"/>
                                <w:sz w:val="22"/>
                                <w:szCs w:val="22"/>
                                <w:lang w:val="nl-NL"/>
                              </w:rPr>
                            </w:pPr>
                          </w:p>
                          <w:p w:rsidR="00FF5B93" w:rsidRPr="00EF0FB4" w:rsidRDefault="00FF5B93" w:rsidP="00E55752">
                            <w:pPr>
                              <w:rPr>
                                <w:rFonts w:ascii="Arial" w:hAnsi="Arial"/>
                                <w:b/>
                                <w:color w:val="2E74B5" w:themeColor="accent5" w:themeShade="BF"/>
                                <w:sz w:val="22"/>
                                <w:szCs w:val="22"/>
                                <w:lang w:val="nl-NL"/>
                              </w:rPr>
                            </w:pPr>
                            <w:r w:rsidRPr="00EF0FB4">
                              <w:rPr>
                                <w:rFonts w:ascii="Arial" w:hAnsi="Arial"/>
                                <w:b/>
                                <w:color w:val="2E74B5" w:themeColor="accent5" w:themeShade="BF"/>
                                <w:sz w:val="22"/>
                                <w:szCs w:val="22"/>
                                <w:lang w:val="nl-NL"/>
                              </w:rPr>
                              <w:t>Aanpassingen naar aanleiding van enquête en accentencarrousel:</w:t>
                            </w:r>
                          </w:p>
                          <w:p w:rsidR="00FF5B93" w:rsidRPr="00EF0FB4" w:rsidRDefault="00FF5B93" w:rsidP="008C200A">
                            <w:pPr>
                              <w:rPr>
                                <w:rFonts w:ascii="Arial" w:hAnsi="Arial"/>
                                <w:bCs/>
                                <w:color w:val="2E74B5" w:themeColor="accent5" w:themeShade="BF"/>
                                <w:sz w:val="22"/>
                                <w:szCs w:val="22"/>
                                <w:lang w:val="nl-NL"/>
                              </w:rPr>
                            </w:pPr>
                            <w:r w:rsidRPr="00EF0FB4">
                              <w:rPr>
                                <w:rFonts w:ascii="Arial" w:hAnsi="Arial"/>
                                <w:bCs/>
                                <w:color w:val="2E74B5" w:themeColor="accent5" w:themeShade="BF"/>
                                <w:sz w:val="22"/>
                                <w:szCs w:val="22"/>
                                <w:lang w:val="nl-NL"/>
                              </w:rPr>
                              <w:t xml:space="preserve">'Alblasserdam is een bedrijvig en ook historisch dijkdorp met een maritiem verleden. Waar de mensen samen leven, elkaar kennen, </w:t>
                            </w:r>
                            <w:r w:rsidRPr="00EF0FB4">
                              <w:rPr>
                                <w:rFonts w:ascii="Arial" w:hAnsi="Arial"/>
                                <w:bCs/>
                                <w:color w:val="FF0000"/>
                                <w:sz w:val="22"/>
                                <w:szCs w:val="22"/>
                                <w:lang w:val="nl-NL"/>
                              </w:rPr>
                              <w:t xml:space="preserve">voor elkaar zorgen en respect hebben voor elkaar </w:t>
                            </w:r>
                            <w:r w:rsidRPr="00EF0FB4">
                              <w:rPr>
                                <w:rFonts w:ascii="Arial" w:hAnsi="Arial"/>
                                <w:bCs/>
                                <w:color w:val="2E74B5" w:themeColor="accent5" w:themeShade="BF"/>
                                <w:sz w:val="22"/>
                                <w:szCs w:val="22"/>
                                <w:lang w:val="nl-NL"/>
                              </w:rPr>
                              <w:t xml:space="preserve">ongeacht afkomst of geloof. Alblasserdam is een veilig dorp waar respect is voor elkaar en onze historie. Een kleinschalig dorp met moderne voorzieningen en goede verbindingen met omliggende dorpen en steden. Een gemoedelijk dorp met veel vrijwilligers die zich inzetten voor elkaar en de omgeving. Met een groen karakter in de nabijheid van het polderlandschap </w:t>
                            </w:r>
                            <w:r w:rsidR="008C200A">
                              <w:rPr>
                                <w:rFonts w:ascii="Arial" w:hAnsi="Arial"/>
                                <w:bCs/>
                                <w:color w:val="2E74B5" w:themeColor="accent5" w:themeShade="BF"/>
                                <w:sz w:val="22"/>
                                <w:szCs w:val="22"/>
                                <w:lang w:val="nl-NL"/>
                              </w:rPr>
                              <w:t>en een groot geloofs</w:t>
                            </w:r>
                            <w:r w:rsidRPr="00EF0FB4">
                              <w:rPr>
                                <w:rFonts w:ascii="Arial" w:hAnsi="Arial"/>
                                <w:bCs/>
                                <w:color w:val="2E74B5" w:themeColor="accent5" w:themeShade="BF"/>
                                <w:sz w:val="22"/>
                                <w:szCs w:val="22"/>
                                <w:lang w:val="nl-NL"/>
                              </w:rPr>
                              <w:t>gemeenschap'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3E04D" id="_x0000_s1029" type="#_x0000_t202" style="position:absolute;margin-left:0;margin-top:13.1pt;width:504.65pt;height:646.2pt;z-index:25203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">
                <v:textbox>
                  <w:txbxContent>
                    <w:p w:rsidR="00FF5B93" w:rsidRPr="00EF0FB4" w:rsidRDefault="00FF5B93" w:rsidP="00E55752">
                      <w:pPr>
                        <w:rPr>
                          <w:rFonts w:ascii="Arial" w:hAnsi="Arial"/>
                          <w:b/>
                          <w:bCs/>
                          <w:color w:val="2E74B5" w:themeColor="accent5" w:themeShade="BF"/>
                          <w:sz w:val="22"/>
                          <w:szCs w:val="22"/>
                          <w:lang w:val="nl-NL"/>
                        </w:rPr>
                      </w:pPr>
                      <w:r w:rsidRPr="00EF0FB4">
                        <w:rPr>
                          <w:rFonts w:ascii="Arial" w:hAnsi="Arial"/>
                          <w:b/>
                          <w:bCs/>
                          <w:color w:val="2E74B5" w:themeColor="accent5" w:themeShade="BF"/>
                          <w:sz w:val="22"/>
                          <w:szCs w:val="22"/>
                          <w:lang w:val="nl-NL"/>
                        </w:rPr>
                        <w:t>Conclusie</w:t>
                      </w:r>
                    </w:p>
                    <w:p w:rsidR="00FF5B93" w:rsidRPr="00EF0FB4" w:rsidRDefault="00FF5B93" w:rsidP="008C200A">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Er van uitgaande dat vanaf 6 sterren de beschrijving in ieder geval voldoende is, vindt 78% van de ondervraagden de beschrijving van Alblasserdam voldoende tot goed. De hoogst scorende elementen uit de beschrijving zijn 'samenleven' (7,4 punten) en 'veiligheid' (7,3 punten). Hierbij moet wel gezegd worden dat sommige ondervraagden aangaven dat het op IPad of Smartphone lastig was om de volgorde van de versch</w:t>
                      </w:r>
                      <w:r w:rsidR="008C200A">
                        <w:rPr>
                          <w:rFonts w:ascii="Arial" w:hAnsi="Arial"/>
                          <w:color w:val="2E74B5" w:themeColor="accent5" w:themeShade="BF"/>
                          <w:sz w:val="22"/>
                          <w:szCs w:val="22"/>
                          <w:lang w:val="nl-NL"/>
                        </w:rPr>
                        <w:t>illende elementen te veranderen.</w:t>
                      </w:r>
                    </w:p>
                    <w:p w:rsidR="00DB3719" w:rsidRDefault="00FF5B93" w:rsidP="00DB3719">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 xml:space="preserve">134 keer is op verschillende manieren aangegeven dat de ondervraagde geen aanvulling had. Als naar alle aanvullingen wordt gekeken, springen een paar onderwerpen eruit: allereest wordt er op verschillende manieren (ongeveer 15 keer) gesproken over 'respect' en 'verdraagzaamheid' en het 'naast elkaar leven van verschillende groepen'. </w:t>
                      </w:r>
                    </w:p>
                    <w:p w:rsidR="00FF5B93" w:rsidRPr="00EF0FB4" w:rsidRDefault="00FF5B93" w:rsidP="00DB3719">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 xml:space="preserve">De antwoorden geven ook de verschillen aan tussen de ondervraagden; 6 keer wordt aangegeven dat 'gelovig' een minder prominente rol of helemaal geen rol zou moeten hebben. Maar er wordt ook 3 keer aangegeven dat 'gelovig' juist nog duidelijker naar voren moet komen. </w:t>
                      </w:r>
                    </w:p>
                    <w:p w:rsidR="00FF5B93" w:rsidRPr="00EF0FB4" w:rsidRDefault="00FF5B93" w:rsidP="00E55752">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Andere onderwerpen die vaker aan bod komen, zijn wonen (7 keer), groen/natuur (6 keer), sport (5 keer), relatie tot water/polder (4 keer), duurzaamheid (4 keer) en cultuur (4 keer). Veel van deze onderwerpen worden al kort aangestipt in de omschrijving en zullen niet extra toegevoegd worden zodat de beschrijving kort en bondig blijft.</w:t>
                      </w:r>
                    </w:p>
                    <w:p w:rsidR="00FF5B93" w:rsidRPr="00EF0FB4" w:rsidRDefault="00FF5B93" w:rsidP="00E55752">
                      <w:pPr>
                        <w:rPr>
                          <w:rFonts w:ascii="Arial" w:hAnsi="Arial"/>
                          <w:color w:val="2E74B5" w:themeColor="accent5" w:themeShade="BF"/>
                          <w:sz w:val="22"/>
                          <w:szCs w:val="22"/>
                          <w:lang w:val="nl-NL"/>
                        </w:rPr>
                      </w:pPr>
                    </w:p>
                    <w:p w:rsidR="00FF5B93" w:rsidRPr="00EF0FB4" w:rsidRDefault="00FF5B93" w:rsidP="00E55752">
                      <w:pPr>
                        <w:rPr>
                          <w:rFonts w:ascii="Arial" w:hAnsi="Arial"/>
                          <w:b/>
                          <w:color w:val="2E74B5" w:themeColor="accent5" w:themeShade="BF"/>
                          <w:sz w:val="22"/>
                          <w:szCs w:val="22"/>
                          <w:lang w:val="nl-NL"/>
                        </w:rPr>
                      </w:pPr>
                      <w:r w:rsidRPr="00EF0FB4">
                        <w:rPr>
                          <w:rFonts w:ascii="Arial" w:hAnsi="Arial"/>
                          <w:b/>
                          <w:color w:val="2E74B5" w:themeColor="accent5" w:themeShade="BF"/>
                          <w:sz w:val="22"/>
                          <w:szCs w:val="22"/>
                          <w:lang w:val="nl-NL"/>
                        </w:rPr>
                        <w:t>Aanpassingen naar aanleiding van enquête en accentencarrousel:</w:t>
                      </w:r>
                    </w:p>
                    <w:p w:rsidR="00FF5B93" w:rsidRPr="00EF0FB4" w:rsidRDefault="00FF5B93" w:rsidP="008C200A">
                      <w:pPr>
                        <w:rPr>
                          <w:rFonts w:ascii="Arial" w:hAnsi="Arial"/>
                          <w:bCs/>
                          <w:color w:val="2E74B5" w:themeColor="accent5" w:themeShade="BF"/>
                          <w:sz w:val="22"/>
                          <w:szCs w:val="22"/>
                          <w:lang w:val="nl-NL"/>
                        </w:rPr>
                      </w:pPr>
                      <w:r w:rsidRPr="00EF0FB4">
                        <w:rPr>
                          <w:rFonts w:ascii="Arial" w:hAnsi="Arial"/>
                          <w:bCs/>
                          <w:color w:val="2E74B5" w:themeColor="accent5" w:themeShade="BF"/>
                          <w:sz w:val="22"/>
                          <w:szCs w:val="22"/>
                          <w:lang w:val="nl-NL"/>
                        </w:rPr>
                        <w:t xml:space="preserve">'Alblasserdam is een bedrijvig en ook historisch dijkdorp met een maritiem verleden. Waar de mensen samen leven, elkaar kennen, </w:t>
                      </w:r>
                      <w:r w:rsidRPr="00EF0FB4">
                        <w:rPr>
                          <w:rFonts w:ascii="Arial" w:hAnsi="Arial"/>
                          <w:bCs/>
                          <w:color w:val="FF0000"/>
                          <w:sz w:val="22"/>
                          <w:szCs w:val="22"/>
                          <w:lang w:val="nl-NL"/>
                        </w:rPr>
                        <w:t xml:space="preserve">voor elkaar zorgen en respect hebben voor elkaar </w:t>
                      </w:r>
                      <w:r w:rsidRPr="00EF0FB4">
                        <w:rPr>
                          <w:rFonts w:ascii="Arial" w:hAnsi="Arial"/>
                          <w:bCs/>
                          <w:color w:val="2E74B5" w:themeColor="accent5" w:themeShade="BF"/>
                          <w:sz w:val="22"/>
                          <w:szCs w:val="22"/>
                          <w:lang w:val="nl-NL"/>
                        </w:rPr>
                        <w:t xml:space="preserve">ongeacht afkomst of geloof. Alblasserdam is een veilig dorp waar respect is voor elkaar en onze historie. Een kleinschalig dorp met moderne voorzieningen en goede verbindingen met omliggende dorpen en steden. Een gemoedelijk dorp met veel vrijwilligers die zich inzetten voor elkaar en de omgeving. Met een groen karakter in de nabijheid van het polderlandschap </w:t>
                      </w:r>
                      <w:r w:rsidR="008C200A">
                        <w:rPr>
                          <w:rFonts w:ascii="Arial" w:hAnsi="Arial"/>
                          <w:bCs/>
                          <w:color w:val="2E74B5" w:themeColor="accent5" w:themeShade="BF"/>
                          <w:sz w:val="22"/>
                          <w:szCs w:val="22"/>
                          <w:lang w:val="nl-NL"/>
                        </w:rPr>
                        <w:t>en een groot geloofs</w:t>
                      </w:r>
                      <w:r w:rsidRPr="00EF0FB4">
                        <w:rPr>
                          <w:rFonts w:ascii="Arial" w:hAnsi="Arial"/>
                          <w:bCs/>
                          <w:color w:val="2E74B5" w:themeColor="accent5" w:themeShade="BF"/>
                          <w:sz w:val="22"/>
                          <w:szCs w:val="22"/>
                          <w:lang w:val="nl-NL"/>
                        </w:rPr>
                        <w:t>gemeenschap'</w:t>
                      </w:r>
                    </w:p>
                  </w:txbxContent>
                </v:textbox>
                <w10:wrap type="square"/>
              </v:shape>
            </w:pict>
          </mc:Fallback>
        </mc:AlternateContent>
      </w:r>
      <w:r w:rsidR="00512097">
        <w:br w:type="page"/>
      </w:r>
    </w:p>
    <w:p w:rsidR="00E24ECA" w:rsidRPr="002D1D29" w:rsidRDefault="002D1D29" w:rsidP="002D1D29">
      <w:pPr>
        <w:pStyle w:val="Normaalweb"/>
        <w:spacing w:before="0" w:beforeAutospacing="0" w:after="0" w:afterAutospacing="0" w:line="300" w:lineRule="atLeast"/>
        <w:jc w:val="center"/>
        <w:textAlignment w:val="baseline"/>
        <w:rPr>
          <w:rFonts w:ascii="Arial" w:hAnsi="Arial" w:cs="Arial"/>
          <w:b/>
          <w:sz w:val="28"/>
          <w:szCs w:val="22"/>
        </w:rPr>
      </w:pPr>
      <w:r w:rsidRPr="002D1D29">
        <w:rPr>
          <w:rFonts w:ascii="Arial" w:hAnsi="Arial" w:cs="Arial"/>
          <w:b/>
          <w:sz w:val="28"/>
          <w:szCs w:val="22"/>
        </w:rPr>
        <w:t>On</w:t>
      </w:r>
      <w:r w:rsidR="00E24ECA" w:rsidRPr="002D1D29">
        <w:rPr>
          <w:rFonts w:ascii="Arial" w:hAnsi="Arial" w:cs="Arial"/>
          <w:b/>
          <w:sz w:val="28"/>
          <w:szCs w:val="22"/>
        </w:rPr>
        <w:t>twikkelingen</w:t>
      </w:r>
    </w:p>
    <w:p w:rsidR="00E24ECA" w:rsidRPr="002D1D29" w:rsidRDefault="00E24ECA" w:rsidP="002D1D29">
      <w:pPr>
        <w:pStyle w:val="Normaalweb"/>
        <w:spacing w:before="0" w:beforeAutospacing="0" w:after="0" w:afterAutospacing="0" w:line="300" w:lineRule="atLeast"/>
        <w:textAlignment w:val="baseline"/>
        <w:rPr>
          <w:rFonts w:ascii="Arial" w:hAnsi="Arial" w:cs="Arial"/>
          <w:sz w:val="22"/>
          <w:szCs w:val="22"/>
        </w:rPr>
      </w:pPr>
    </w:p>
    <w:p w:rsidR="00E24ECA" w:rsidRPr="002D1D29" w:rsidRDefault="00E24ECA" w:rsidP="002D1D29">
      <w:pPr>
        <w:pStyle w:val="Normaalweb"/>
        <w:spacing w:before="0" w:beforeAutospacing="0" w:after="0" w:afterAutospacing="0" w:line="300" w:lineRule="atLeast"/>
        <w:textAlignment w:val="baseline"/>
        <w:rPr>
          <w:rFonts w:ascii="Arial" w:hAnsi="Arial" w:cs="Arial"/>
          <w:sz w:val="22"/>
          <w:szCs w:val="22"/>
        </w:rPr>
      </w:pPr>
      <w:r w:rsidRPr="002D1D29">
        <w:rPr>
          <w:rFonts w:ascii="Arial" w:hAnsi="Arial" w:cs="Arial"/>
          <w:sz w:val="22"/>
          <w:szCs w:val="22"/>
        </w:rPr>
        <w:t>Er zijn veel belangrijke ontwikkelingen nu en in de toekomst waar Alblasserdam mee te maken krijgt. Wij zien de volgende grote ontwikkelingen die invloed hebben op hoe wij onze omgeving inrichten.</w:t>
      </w:r>
    </w:p>
    <w:p w:rsidR="002D1D29" w:rsidRDefault="002D1D29" w:rsidP="002D1D29">
      <w:pPr>
        <w:pStyle w:val="Normaalweb"/>
        <w:spacing w:before="0" w:beforeAutospacing="0" w:after="0" w:afterAutospacing="0" w:line="300" w:lineRule="atLeast"/>
        <w:textAlignment w:val="baseline"/>
        <w:rPr>
          <w:rStyle w:val="Zwaar"/>
          <w:rFonts w:ascii="Arial" w:hAnsi="Arial" w:cs="Arial"/>
          <w:sz w:val="22"/>
          <w:szCs w:val="22"/>
          <w:bdr w:val="none" w:sz="0" w:space="0" w:color="auto" w:frame="1"/>
        </w:rPr>
      </w:pPr>
    </w:p>
    <w:p w:rsidR="00E24ECA" w:rsidRPr="002D1D29" w:rsidRDefault="00E24ECA" w:rsidP="002D1D29">
      <w:pPr>
        <w:pStyle w:val="Normaalweb"/>
        <w:spacing w:before="0" w:beforeAutospacing="0" w:after="0" w:afterAutospacing="0" w:line="300" w:lineRule="atLeast"/>
        <w:textAlignment w:val="baseline"/>
        <w:rPr>
          <w:rFonts w:ascii="Arial" w:hAnsi="Arial" w:cs="Arial"/>
          <w:sz w:val="22"/>
          <w:szCs w:val="22"/>
        </w:rPr>
      </w:pPr>
      <w:r w:rsidRPr="002D1D29">
        <w:rPr>
          <w:rStyle w:val="Zwaar"/>
          <w:rFonts w:ascii="Arial" w:hAnsi="Arial" w:cs="Arial"/>
          <w:sz w:val="22"/>
          <w:szCs w:val="22"/>
          <w:bdr w:val="none" w:sz="0" w:space="0" w:color="auto" w:frame="1"/>
        </w:rPr>
        <w:t>Bereikbaarheid:</w:t>
      </w:r>
      <w:r w:rsidRPr="002D1D29">
        <w:rPr>
          <w:rFonts w:ascii="Arial" w:hAnsi="Arial" w:cs="Arial"/>
          <w:sz w:val="22"/>
          <w:szCs w:val="22"/>
        </w:rPr>
        <w:t> Mensen kunnen eenvoudig van en naar Alblasserdam reizen met de auto, openbaar vervoer of fiets.</w:t>
      </w:r>
    </w:p>
    <w:p w:rsidR="002D1D29" w:rsidRDefault="002D1D29" w:rsidP="002D1D29">
      <w:pPr>
        <w:pStyle w:val="Normaalweb"/>
        <w:spacing w:before="0" w:beforeAutospacing="0" w:after="0" w:afterAutospacing="0" w:line="300" w:lineRule="atLeast"/>
        <w:textAlignment w:val="baseline"/>
        <w:rPr>
          <w:rStyle w:val="Zwaar"/>
          <w:rFonts w:ascii="Arial" w:hAnsi="Arial" w:cs="Arial"/>
          <w:sz w:val="22"/>
          <w:szCs w:val="22"/>
          <w:bdr w:val="none" w:sz="0" w:space="0" w:color="auto" w:frame="1"/>
        </w:rPr>
      </w:pPr>
    </w:p>
    <w:p w:rsidR="00E24ECA" w:rsidRPr="002D1D29" w:rsidRDefault="00E24ECA" w:rsidP="002D1D29">
      <w:pPr>
        <w:pStyle w:val="Normaalweb"/>
        <w:spacing w:before="0" w:beforeAutospacing="0" w:after="0" w:afterAutospacing="0" w:line="300" w:lineRule="atLeast"/>
        <w:textAlignment w:val="baseline"/>
        <w:rPr>
          <w:rFonts w:ascii="Arial" w:hAnsi="Arial" w:cs="Arial"/>
          <w:sz w:val="22"/>
          <w:szCs w:val="22"/>
        </w:rPr>
      </w:pPr>
      <w:r w:rsidRPr="002D1D29">
        <w:rPr>
          <w:rStyle w:val="Zwaar"/>
          <w:rFonts w:ascii="Arial" w:hAnsi="Arial" w:cs="Arial"/>
          <w:sz w:val="22"/>
          <w:szCs w:val="22"/>
          <w:bdr w:val="none" w:sz="0" w:space="0" w:color="auto" w:frame="1"/>
        </w:rPr>
        <w:t>Bestaanszekerheid inwoners:</w:t>
      </w:r>
      <w:r w:rsidRPr="002D1D29">
        <w:rPr>
          <w:rFonts w:ascii="Arial" w:hAnsi="Arial" w:cs="Arial"/>
          <w:sz w:val="22"/>
          <w:szCs w:val="22"/>
        </w:rPr>
        <w:t> Elke inwoner heeft voldoende inkomen en een stabiel inkomen.</w:t>
      </w:r>
    </w:p>
    <w:p w:rsidR="002D1D29" w:rsidRDefault="002D1D29" w:rsidP="002D1D29">
      <w:pPr>
        <w:pStyle w:val="Normaalweb"/>
        <w:spacing w:before="0" w:beforeAutospacing="0" w:after="0" w:afterAutospacing="0" w:line="300" w:lineRule="atLeast"/>
        <w:textAlignment w:val="baseline"/>
        <w:rPr>
          <w:rStyle w:val="Zwaar"/>
          <w:rFonts w:ascii="Arial" w:hAnsi="Arial" w:cs="Arial"/>
          <w:sz w:val="22"/>
          <w:szCs w:val="22"/>
          <w:bdr w:val="none" w:sz="0" w:space="0" w:color="auto" w:frame="1"/>
        </w:rPr>
      </w:pPr>
    </w:p>
    <w:p w:rsidR="00E24ECA" w:rsidRPr="002D1D29" w:rsidRDefault="00E24ECA" w:rsidP="002D1D29">
      <w:pPr>
        <w:pStyle w:val="Normaalweb"/>
        <w:spacing w:before="0" w:beforeAutospacing="0" w:after="0" w:afterAutospacing="0" w:line="300" w:lineRule="atLeast"/>
        <w:textAlignment w:val="baseline"/>
        <w:rPr>
          <w:rFonts w:ascii="Arial" w:hAnsi="Arial" w:cs="Arial"/>
          <w:sz w:val="22"/>
          <w:szCs w:val="22"/>
        </w:rPr>
      </w:pPr>
      <w:r w:rsidRPr="002D1D29">
        <w:rPr>
          <w:rStyle w:val="Zwaar"/>
          <w:rFonts w:ascii="Arial" w:hAnsi="Arial" w:cs="Arial"/>
          <w:sz w:val="22"/>
          <w:szCs w:val="22"/>
          <w:bdr w:val="none" w:sz="0" w:space="0" w:color="auto" w:frame="1"/>
        </w:rPr>
        <w:t>Circulariteit:</w:t>
      </w:r>
      <w:r w:rsidRPr="002D1D29">
        <w:rPr>
          <w:rFonts w:ascii="Arial" w:hAnsi="Arial" w:cs="Arial"/>
          <w:sz w:val="22"/>
          <w:szCs w:val="22"/>
        </w:rPr>
        <w:t> Het voorkomen van afval door zoveel mogelijk grondstoffen en producten opnieuw te gebruiken.</w:t>
      </w:r>
    </w:p>
    <w:p w:rsidR="002D1D29" w:rsidRDefault="002D1D29" w:rsidP="002D1D29">
      <w:pPr>
        <w:pStyle w:val="Normaalweb"/>
        <w:spacing w:before="0" w:beforeAutospacing="0" w:after="0" w:afterAutospacing="0" w:line="300" w:lineRule="atLeast"/>
        <w:textAlignment w:val="baseline"/>
        <w:rPr>
          <w:rStyle w:val="Zwaar"/>
          <w:rFonts w:ascii="Arial" w:hAnsi="Arial" w:cs="Arial"/>
          <w:sz w:val="22"/>
          <w:szCs w:val="22"/>
          <w:bdr w:val="none" w:sz="0" w:space="0" w:color="auto" w:frame="1"/>
        </w:rPr>
      </w:pPr>
    </w:p>
    <w:p w:rsidR="00E24ECA" w:rsidRPr="002D1D29" w:rsidRDefault="00E24ECA" w:rsidP="002D1D29">
      <w:pPr>
        <w:pStyle w:val="Normaalweb"/>
        <w:spacing w:before="0" w:beforeAutospacing="0" w:after="0" w:afterAutospacing="0" w:line="300" w:lineRule="atLeast"/>
        <w:textAlignment w:val="baseline"/>
        <w:rPr>
          <w:rFonts w:ascii="Arial" w:hAnsi="Arial" w:cs="Arial"/>
          <w:sz w:val="22"/>
          <w:szCs w:val="22"/>
        </w:rPr>
      </w:pPr>
      <w:r w:rsidRPr="002D1D29">
        <w:rPr>
          <w:rStyle w:val="Zwaar"/>
          <w:rFonts w:ascii="Arial" w:hAnsi="Arial" w:cs="Arial"/>
          <w:sz w:val="22"/>
          <w:szCs w:val="22"/>
          <w:bdr w:val="none" w:sz="0" w:space="0" w:color="auto" w:frame="1"/>
        </w:rPr>
        <w:t>Gezondheid: </w:t>
      </w:r>
      <w:r w:rsidRPr="002D1D29">
        <w:rPr>
          <w:rFonts w:ascii="Arial" w:hAnsi="Arial" w:cs="Arial"/>
          <w:sz w:val="22"/>
          <w:szCs w:val="22"/>
        </w:rPr>
        <w:t>Het stimuleren van een gezonde leefstijl en creëren van een gezonde leefomgeving.</w:t>
      </w:r>
    </w:p>
    <w:p w:rsidR="002D1D29" w:rsidRDefault="002D1D29" w:rsidP="002D1D29">
      <w:pPr>
        <w:pStyle w:val="Normaalweb"/>
        <w:spacing w:before="0" w:beforeAutospacing="0" w:after="0" w:afterAutospacing="0" w:line="300" w:lineRule="atLeast"/>
        <w:textAlignment w:val="baseline"/>
        <w:rPr>
          <w:rStyle w:val="Zwaar"/>
          <w:rFonts w:ascii="Arial" w:hAnsi="Arial" w:cs="Arial"/>
          <w:sz w:val="22"/>
          <w:szCs w:val="22"/>
          <w:bdr w:val="none" w:sz="0" w:space="0" w:color="auto" w:frame="1"/>
        </w:rPr>
      </w:pPr>
    </w:p>
    <w:p w:rsidR="00E24ECA" w:rsidRPr="002D1D29" w:rsidRDefault="00E24ECA" w:rsidP="002D1D29">
      <w:pPr>
        <w:pStyle w:val="Normaalweb"/>
        <w:spacing w:before="0" w:beforeAutospacing="0" w:after="0" w:afterAutospacing="0" w:line="300" w:lineRule="atLeast"/>
        <w:textAlignment w:val="baseline"/>
        <w:rPr>
          <w:rFonts w:ascii="Arial" w:hAnsi="Arial" w:cs="Arial"/>
          <w:sz w:val="22"/>
          <w:szCs w:val="22"/>
        </w:rPr>
      </w:pPr>
      <w:r w:rsidRPr="002D1D29">
        <w:rPr>
          <w:rStyle w:val="Zwaar"/>
          <w:rFonts w:ascii="Arial" w:hAnsi="Arial" w:cs="Arial"/>
          <w:sz w:val="22"/>
          <w:szCs w:val="22"/>
          <w:bdr w:val="none" w:sz="0" w:space="0" w:color="auto" w:frame="1"/>
        </w:rPr>
        <w:t>Klimaatadaptatie:</w:t>
      </w:r>
      <w:r w:rsidRPr="002D1D29">
        <w:rPr>
          <w:rFonts w:ascii="Arial" w:hAnsi="Arial" w:cs="Arial"/>
          <w:sz w:val="22"/>
          <w:szCs w:val="22"/>
        </w:rPr>
        <w:t> De omgeving weerbaar maken tegen de gevolgen van klimaatverandering. Denk aan: minder verharding zodat hevige buien beter opgevangen kunnen worden en meer groen zodat warmte minder reflecteert op gebouwen.</w:t>
      </w:r>
    </w:p>
    <w:p w:rsidR="002D1D29" w:rsidRDefault="002D1D29" w:rsidP="002D1D29">
      <w:pPr>
        <w:pStyle w:val="Normaalweb"/>
        <w:spacing w:before="0" w:beforeAutospacing="0" w:after="0" w:afterAutospacing="0" w:line="300" w:lineRule="atLeast"/>
        <w:textAlignment w:val="baseline"/>
        <w:rPr>
          <w:rStyle w:val="Zwaar"/>
          <w:rFonts w:ascii="Arial" w:hAnsi="Arial" w:cs="Arial"/>
          <w:sz w:val="22"/>
          <w:szCs w:val="22"/>
          <w:bdr w:val="none" w:sz="0" w:space="0" w:color="auto" w:frame="1"/>
        </w:rPr>
      </w:pPr>
    </w:p>
    <w:p w:rsidR="00E24ECA" w:rsidRPr="002D1D29" w:rsidRDefault="00E24ECA" w:rsidP="002D1D29">
      <w:pPr>
        <w:pStyle w:val="Normaalweb"/>
        <w:spacing w:before="0" w:beforeAutospacing="0" w:after="0" w:afterAutospacing="0" w:line="300" w:lineRule="atLeast"/>
        <w:textAlignment w:val="baseline"/>
        <w:rPr>
          <w:rFonts w:ascii="Arial" w:hAnsi="Arial" w:cs="Arial"/>
          <w:sz w:val="22"/>
          <w:szCs w:val="22"/>
        </w:rPr>
      </w:pPr>
      <w:r w:rsidRPr="002D1D29">
        <w:rPr>
          <w:rStyle w:val="Zwaar"/>
          <w:rFonts w:ascii="Arial" w:hAnsi="Arial" w:cs="Arial"/>
          <w:sz w:val="22"/>
          <w:szCs w:val="22"/>
          <w:bdr w:val="none" w:sz="0" w:space="0" w:color="auto" w:frame="1"/>
        </w:rPr>
        <w:t>Klimaatmitigatie:</w:t>
      </w:r>
      <w:r w:rsidRPr="002D1D29">
        <w:rPr>
          <w:rFonts w:ascii="Arial" w:hAnsi="Arial" w:cs="Arial"/>
          <w:sz w:val="22"/>
          <w:szCs w:val="22"/>
        </w:rPr>
        <w:t> Het aanpakken van de oorzaken van klimaatverandering door het terugdringen van CO2-uitstoot. Denk aan: isolatie, zonnepanelen, warmtepompen.</w:t>
      </w:r>
    </w:p>
    <w:p w:rsidR="002D1D29" w:rsidRDefault="002D1D29" w:rsidP="002D1D29">
      <w:pPr>
        <w:pStyle w:val="Normaalweb"/>
        <w:spacing w:before="0" w:beforeAutospacing="0" w:after="0" w:afterAutospacing="0" w:line="300" w:lineRule="atLeast"/>
        <w:textAlignment w:val="baseline"/>
        <w:rPr>
          <w:rStyle w:val="Zwaar"/>
          <w:rFonts w:ascii="Arial" w:hAnsi="Arial" w:cs="Arial"/>
          <w:sz w:val="22"/>
          <w:szCs w:val="22"/>
          <w:bdr w:val="none" w:sz="0" w:space="0" w:color="auto" w:frame="1"/>
        </w:rPr>
      </w:pPr>
    </w:p>
    <w:p w:rsidR="00E24ECA" w:rsidRPr="002D1D29" w:rsidRDefault="00E24ECA" w:rsidP="002D1D29">
      <w:pPr>
        <w:pStyle w:val="Normaalweb"/>
        <w:spacing w:before="0" w:beforeAutospacing="0" w:after="0" w:afterAutospacing="0" w:line="300" w:lineRule="atLeast"/>
        <w:textAlignment w:val="baseline"/>
        <w:rPr>
          <w:rFonts w:ascii="Arial" w:hAnsi="Arial" w:cs="Arial"/>
          <w:sz w:val="22"/>
          <w:szCs w:val="22"/>
        </w:rPr>
      </w:pPr>
      <w:r w:rsidRPr="002D1D29">
        <w:rPr>
          <w:rStyle w:val="Zwaar"/>
          <w:rFonts w:ascii="Arial" w:hAnsi="Arial" w:cs="Arial"/>
          <w:sz w:val="22"/>
          <w:szCs w:val="22"/>
          <w:bdr w:val="none" w:sz="0" w:space="0" w:color="auto" w:frame="1"/>
        </w:rPr>
        <w:t>Iedereen doet mee/toegankelijkheid samenleving:</w:t>
      </w:r>
      <w:r w:rsidRPr="002D1D29">
        <w:rPr>
          <w:rFonts w:ascii="Arial" w:hAnsi="Arial" w:cs="Arial"/>
          <w:sz w:val="22"/>
          <w:szCs w:val="22"/>
        </w:rPr>
        <w:t> Ondersteuning voor diegene die dat nodig hebben. Onder andere toegang tot voorzieningen zodat iedereen passend kan wonen en deel kan nemen aan de samenleving.</w:t>
      </w:r>
    </w:p>
    <w:p w:rsidR="002D1D29" w:rsidRDefault="002D1D29" w:rsidP="002D1D29">
      <w:pPr>
        <w:pStyle w:val="Normaalweb"/>
        <w:spacing w:before="0" w:beforeAutospacing="0" w:after="0" w:afterAutospacing="0" w:line="300" w:lineRule="atLeast"/>
        <w:textAlignment w:val="baseline"/>
        <w:rPr>
          <w:rStyle w:val="Zwaar"/>
          <w:rFonts w:ascii="Arial" w:hAnsi="Arial" w:cs="Arial"/>
          <w:sz w:val="22"/>
          <w:szCs w:val="22"/>
          <w:bdr w:val="none" w:sz="0" w:space="0" w:color="auto" w:frame="1"/>
        </w:rPr>
      </w:pPr>
    </w:p>
    <w:p w:rsidR="00E24ECA" w:rsidRPr="002D1D29" w:rsidRDefault="00E24ECA" w:rsidP="002D1D29">
      <w:pPr>
        <w:pStyle w:val="Normaalweb"/>
        <w:spacing w:before="0" w:beforeAutospacing="0" w:after="0" w:afterAutospacing="0" w:line="300" w:lineRule="atLeast"/>
        <w:textAlignment w:val="baseline"/>
        <w:rPr>
          <w:rFonts w:ascii="Arial" w:hAnsi="Arial" w:cs="Arial"/>
          <w:sz w:val="22"/>
          <w:szCs w:val="22"/>
        </w:rPr>
      </w:pPr>
      <w:r w:rsidRPr="002D1D29">
        <w:rPr>
          <w:rStyle w:val="Zwaar"/>
          <w:rFonts w:ascii="Arial" w:hAnsi="Arial" w:cs="Arial"/>
          <w:sz w:val="22"/>
          <w:szCs w:val="22"/>
          <w:bdr w:val="none" w:sz="0" w:space="0" w:color="auto" w:frame="1"/>
        </w:rPr>
        <w:t>Werkgelegenheid: </w:t>
      </w:r>
      <w:r w:rsidRPr="002D1D29">
        <w:rPr>
          <w:rFonts w:ascii="Arial" w:hAnsi="Arial" w:cs="Arial"/>
          <w:sz w:val="22"/>
          <w:szCs w:val="22"/>
        </w:rPr>
        <w:t>Het aantal beschikbare banen in Alblasserdam.</w:t>
      </w:r>
    </w:p>
    <w:p w:rsidR="002D1D29" w:rsidRDefault="002D1D29" w:rsidP="002D1D29">
      <w:pPr>
        <w:pStyle w:val="Normaalweb"/>
        <w:spacing w:before="0" w:beforeAutospacing="0" w:after="0" w:afterAutospacing="0" w:line="300" w:lineRule="atLeast"/>
        <w:textAlignment w:val="baseline"/>
        <w:rPr>
          <w:rStyle w:val="Zwaar"/>
          <w:rFonts w:ascii="Arial" w:hAnsi="Arial" w:cs="Arial"/>
          <w:sz w:val="22"/>
          <w:szCs w:val="22"/>
          <w:bdr w:val="none" w:sz="0" w:space="0" w:color="auto" w:frame="1"/>
        </w:rPr>
      </w:pPr>
    </w:p>
    <w:p w:rsidR="00E24ECA" w:rsidRPr="002D1D29" w:rsidRDefault="00E24ECA" w:rsidP="002D1D29">
      <w:pPr>
        <w:pStyle w:val="Normaalweb"/>
        <w:spacing w:before="0" w:beforeAutospacing="0" w:after="0" w:afterAutospacing="0" w:line="300" w:lineRule="atLeast"/>
        <w:textAlignment w:val="baseline"/>
        <w:rPr>
          <w:rFonts w:ascii="Arial" w:hAnsi="Arial" w:cs="Arial"/>
          <w:sz w:val="22"/>
          <w:szCs w:val="22"/>
        </w:rPr>
      </w:pPr>
      <w:r w:rsidRPr="002D1D29">
        <w:rPr>
          <w:rStyle w:val="Zwaar"/>
          <w:rFonts w:ascii="Arial" w:hAnsi="Arial" w:cs="Arial"/>
          <w:sz w:val="22"/>
          <w:szCs w:val="22"/>
          <w:bdr w:val="none" w:sz="0" w:space="0" w:color="auto" w:frame="1"/>
        </w:rPr>
        <w:t>Woningbouw:</w:t>
      </w:r>
      <w:r w:rsidRPr="002D1D29">
        <w:rPr>
          <w:rFonts w:ascii="Arial" w:hAnsi="Arial" w:cs="Arial"/>
          <w:sz w:val="22"/>
          <w:szCs w:val="22"/>
        </w:rPr>
        <w:t> Genoeg en passende woningen voor (nieuwe) inwoners van Alblasserdam.</w:t>
      </w:r>
    </w:p>
    <w:p w:rsidR="002D1D29" w:rsidRDefault="002D1D29" w:rsidP="002D1D29">
      <w:pPr>
        <w:pStyle w:val="Normaalweb"/>
        <w:spacing w:before="0" w:beforeAutospacing="0" w:after="0" w:afterAutospacing="0" w:line="300" w:lineRule="atLeast"/>
        <w:textAlignment w:val="baseline"/>
        <w:rPr>
          <w:rStyle w:val="Zwaar"/>
          <w:rFonts w:ascii="Arial" w:hAnsi="Arial" w:cs="Arial"/>
          <w:sz w:val="22"/>
          <w:szCs w:val="22"/>
          <w:bdr w:val="none" w:sz="0" w:space="0" w:color="auto" w:frame="1"/>
        </w:rPr>
      </w:pPr>
    </w:p>
    <w:p w:rsidR="00E24ECA" w:rsidRPr="002D1D29" w:rsidRDefault="00E24ECA" w:rsidP="002D1D29">
      <w:pPr>
        <w:pStyle w:val="Normaalweb"/>
        <w:spacing w:before="0" w:beforeAutospacing="0" w:after="0" w:afterAutospacing="0" w:line="300" w:lineRule="atLeast"/>
        <w:textAlignment w:val="baseline"/>
        <w:rPr>
          <w:rFonts w:ascii="Arial" w:hAnsi="Arial" w:cs="Arial"/>
          <w:sz w:val="22"/>
          <w:szCs w:val="22"/>
        </w:rPr>
      </w:pPr>
      <w:r w:rsidRPr="002D1D29">
        <w:rPr>
          <w:rStyle w:val="Zwaar"/>
          <w:rFonts w:ascii="Arial" w:hAnsi="Arial" w:cs="Arial"/>
          <w:sz w:val="22"/>
          <w:szCs w:val="22"/>
          <w:bdr w:val="none" w:sz="0" w:space="0" w:color="auto" w:frame="1"/>
        </w:rPr>
        <w:t>Samenleven:</w:t>
      </w:r>
      <w:r w:rsidRPr="002D1D29">
        <w:rPr>
          <w:rFonts w:ascii="Arial" w:hAnsi="Arial" w:cs="Arial"/>
          <w:sz w:val="22"/>
          <w:szCs w:val="22"/>
        </w:rPr>
        <w:t> Hoe wij een samenleving kunnen zijn waarin iedereen mee kan doen en waarin onze verschillen elkaar versterken.</w:t>
      </w:r>
    </w:p>
    <w:p w:rsidR="00E24ECA" w:rsidRDefault="00E24ECA" w:rsidP="00E24ECA">
      <w:pPr>
        <w:pStyle w:val="Normaalweb"/>
        <w:shd w:val="clear" w:color="auto" w:fill="F4F6F8"/>
        <w:spacing w:before="0" w:beforeAutospacing="0" w:after="0" w:afterAutospacing="0" w:line="300" w:lineRule="atLeast"/>
        <w:textAlignment w:val="baseline"/>
        <w:rPr>
          <w:rFonts w:ascii="Arial" w:hAnsi="Arial" w:cs="Arial"/>
          <w:color w:val="333D60"/>
        </w:rPr>
      </w:pPr>
    </w:p>
    <w:p w:rsidR="00E24ECA" w:rsidRDefault="00E24ECA">
      <w:pPr>
        <w:rPr>
          <w:rFonts w:ascii="Arial" w:eastAsia="Times New Roman" w:hAnsi="Arial"/>
          <w:color w:val="333D60"/>
          <w:sz w:val="24"/>
          <w:szCs w:val="24"/>
          <w:lang w:val="nl-NL" w:eastAsia="nl-NL"/>
        </w:rPr>
      </w:pPr>
      <w:r>
        <w:rPr>
          <w:rFonts w:ascii="Arial" w:hAnsi="Arial"/>
          <w:color w:val="333D60"/>
        </w:rPr>
        <w:br w:type="page"/>
      </w:r>
    </w:p>
    <w:p w:rsidR="00E24ECA" w:rsidRDefault="00E24ECA" w:rsidP="00E24ECA">
      <w:pPr>
        <w:pStyle w:val="Normaalweb"/>
        <w:shd w:val="clear" w:color="auto" w:fill="F4F6F8"/>
        <w:spacing w:before="0" w:beforeAutospacing="0" w:after="0" w:afterAutospacing="0" w:line="300" w:lineRule="atLeast"/>
        <w:textAlignment w:val="baseline"/>
        <w:rPr>
          <w:rFonts w:ascii="Arial" w:hAnsi="Arial" w:cs="Arial"/>
          <w:color w:val="333D60"/>
        </w:rPr>
      </w:pPr>
    </w:p>
    <w:p w:rsidR="00F05CFB" w:rsidRDefault="00512097">
      <w:pPr>
        <w:rPr>
          <w:sz w:val="27"/>
          <w:szCs w:val="27"/>
        </w:rPr>
      </w:pPr>
      <w:r>
        <w:rPr>
          <w:sz w:val="27"/>
          <w:szCs w:val="27"/>
        </w:rPr>
        <w:t xml:space="preserve">6. </w:t>
      </w:r>
      <w:proofErr w:type="spellStart"/>
      <w:r>
        <w:rPr>
          <w:sz w:val="27"/>
          <w:szCs w:val="27"/>
        </w:rPr>
        <w:t>Welke</w:t>
      </w:r>
      <w:proofErr w:type="spellEnd"/>
      <w:r>
        <w:rPr>
          <w:sz w:val="27"/>
          <w:szCs w:val="27"/>
        </w:rPr>
        <w:t xml:space="preserve"> </w:t>
      </w:r>
      <w:proofErr w:type="spellStart"/>
      <w:r>
        <w:rPr>
          <w:sz w:val="27"/>
          <w:szCs w:val="27"/>
        </w:rPr>
        <w:t>drie</w:t>
      </w:r>
      <w:proofErr w:type="spellEnd"/>
      <w:r>
        <w:rPr>
          <w:sz w:val="27"/>
          <w:szCs w:val="27"/>
        </w:rPr>
        <w:t xml:space="preserve"> </w:t>
      </w:r>
      <w:proofErr w:type="spellStart"/>
      <w:r>
        <w:rPr>
          <w:sz w:val="27"/>
          <w:szCs w:val="27"/>
        </w:rPr>
        <w:t>ontwikkelingen</w:t>
      </w:r>
      <w:proofErr w:type="spellEnd"/>
      <w:r>
        <w:rPr>
          <w:sz w:val="27"/>
          <w:szCs w:val="27"/>
        </w:rPr>
        <w:t xml:space="preserve"> </w:t>
      </w:r>
      <w:proofErr w:type="spellStart"/>
      <w:r>
        <w:rPr>
          <w:sz w:val="27"/>
          <w:szCs w:val="27"/>
        </w:rPr>
        <w:t>vindt</w:t>
      </w:r>
      <w:proofErr w:type="spellEnd"/>
      <w:r>
        <w:rPr>
          <w:sz w:val="27"/>
          <w:szCs w:val="27"/>
        </w:rPr>
        <w:t xml:space="preserve"> u het </w:t>
      </w:r>
      <w:proofErr w:type="spellStart"/>
      <w:r>
        <w:rPr>
          <w:sz w:val="27"/>
          <w:szCs w:val="27"/>
        </w:rPr>
        <w:t>meest</w:t>
      </w:r>
      <w:proofErr w:type="spellEnd"/>
      <w:r>
        <w:rPr>
          <w:sz w:val="27"/>
          <w:szCs w:val="27"/>
        </w:rPr>
        <w:t xml:space="preserve"> </w:t>
      </w:r>
      <w:proofErr w:type="spellStart"/>
      <w:r>
        <w:rPr>
          <w:sz w:val="27"/>
          <w:szCs w:val="27"/>
        </w:rPr>
        <w:t>belangrijk</w:t>
      </w:r>
      <w:proofErr w:type="spellEnd"/>
      <w:r>
        <w:rPr>
          <w:sz w:val="27"/>
          <w:szCs w:val="27"/>
        </w:rPr>
        <w:t>?</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226"/>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Meerkeuze</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318775510" name="Picture 1" descr="/domains1/vx3674800/public/www_root/tmp/PNG-DgEg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DgEgw5.png"/>
                          <pic:cNvPicPr/>
                        </pic:nvPicPr>
                        <pic:blipFill>
                          <a:blip r:embed="rId26"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Bereikbaarheid</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103</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45,0%</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Bestaanszekerheid</w:t>
            </w:r>
            <w:proofErr w:type="spellEnd"/>
            <w:r>
              <w:rPr>
                <w:rFonts w:ascii="Arial" w:hAnsi="Arial"/>
                <w:sz w:val="22"/>
                <w:szCs w:val="22"/>
              </w:rPr>
              <w:t xml:space="preserve"> </w:t>
            </w:r>
            <w:proofErr w:type="spellStart"/>
            <w:r>
              <w:rPr>
                <w:rFonts w:ascii="Arial" w:hAnsi="Arial"/>
                <w:sz w:val="22"/>
                <w:szCs w:val="22"/>
              </w:rPr>
              <w:t>inwoners</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64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27,9%</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Circulariteit</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38</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16,6%</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r>
              <w:rPr>
                <w:rFonts w:ascii="Arial" w:hAnsi="Arial"/>
                <w:sz w:val="22"/>
                <w:szCs w:val="22"/>
              </w:rPr>
              <w:t>Klimaatadaptatie</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103</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45,0%</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Klimaatmitigatie</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62</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27,1%</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Iedereen</w:t>
            </w:r>
            <w:proofErr w:type="spellEnd"/>
            <w:r>
              <w:rPr>
                <w:rFonts w:ascii="Arial" w:hAnsi="Arial"/>
                <w:sz w:val="22"/>
                <w:szCs w:val="22"/>
              </w:rPr>
              <w:t xml:space="preserve"> </w:t>
            </w:r>
            <w:proofErr w:type="spellStart"/>
            <w:r>
              <w:rPr>
                <w:rFonts w:ascii="Arial" w:hAnsi="Arial"/>
                <w:sz w:val="22"/>
                <w:szCs w:val="22"/>
              </w:rPr>
              <w:t>doet</w:t>
            </w:r>
            <w:proofErr w:type="spellEnd"/>
            <w:r>
              <w:rPr>
                <w:rFonts w:ascii="Arial" w:hAnsi="Arial"/>
                <w:sz w:val="22"/>
                <w:szCs w:val="22"/>
              </w:rPr>
              <w:t xml:space="preserve"> </w:t>
            </w:r>
            <w:proofErr w:type="spellStart"/>
            <w:r>
              <w:rPr>
                <w:rFonts w:ascii="Arial" w:hAnsi="Arial"/>
                <w:sz w:val="22"/>
                <w:szCs w:val="22"/>
              </w:rPr>
              <w:t>mee</w:t>
            </w:r>
            <w:proofErr w:type="spellEnd"/>
            <w:r>
              <w:rPr>
                <w:rFonts w:ascii="Arial" w:hAnsi="Arial"/>
                <w:sz w:val="22"/>
                <w:szCs w:val="22"/>
              </w:rPr>
              <w:t>/</w:t>
            </w:r>
            <w:proofErr w:type="spellStart"/>
            <w:r>
              <w:rPr>
                <w:rFonts w:ascii="Arial" w:hAnsi="Arial"/>
                <w:sz w:val="22"/>
                <w:szCs w:val="22"/>
              </w:rPr>
              <w:t>toegankelijkheid</w:t>
            </w:r>
            <w:proofErr w:type="spellEnd"/>
            <w:r>
              <w:rPr>
                <w:rFonts w:ascii="Arial" w:hAnsi="Arial"/>
                <w:sz w:val="22"/>
                <w:szCs w:val="22"/>
              </w:rPr>
              <w:t xml:space="preserve"> </w:t>
            </w:r>
            <w:proofErr w:type="spellStart"/>
            <w:r>
              <w:rPr>
                <w:rFonts w:ascii="Arial" w:hAnsi="Arial"/>
                <w:sz w:val="22"/>
                <w:szCs w:val="22"/>
              </w:rPr>
              <w:t>samenleving</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84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36,7%</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Werkgelegenheid</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43</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18,8%</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Woningbouw</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77</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33,6%</w:t>
            </w:r>
          </w:p>
        </w:tc>
      </w:tr>
      <w:tr w:rsidR="00F05CFB">
        <w:trPr>
          <w:trHeight w:val="585"/>
        </w:trPr>
        <w:tc>
          <w:tcPr>
            <w:tcW w:w="0" w:type="auto"/>
            <w:tcBorders>
              <w:right w:val="none" w:sz="6" w:space="0" w:color="000000"/>
            </w:tcBorders>
            <w:vAlign w:val="center"/>
          </w:tcPr>
          <w:p w:rsidR="00F05CFB" w:rsidRDefault="00512097">
            <w:pPr>
              <w:rPr>
                <w:rFonts w:ascii="Arial" w:hAnsi="Arial"/>
                <w:sz w:val="22"/>
                <w:szCs w:val="22"/>
              </w:rPr>
            </w:pPr>
            <w:proofErr w:type="spellStart"/>
            <w:r>
              <w:rPr>
                <w:rFonts w:ascii="Arial" w:hAnsi="Arial"/>
                <w:sz w:val="22"/>
                <w:szCs w:val="22"/>
              </w:rPr>
              <w:t>Samenleven</w:t>
            </w:r>
            <w:proofErr w:type="spellEnd"/>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93</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40,6%</w:t>
            </w:r>
          </w:p>
        </w:tc>
      </w:tr>
    </w:tbl>
    <w:p w:rsidR="00F05CFB" w:rsidRDefault="00512097">
      <w:r>
        <w:br w:type="page"/>
      </w:r>
    </w:p>
    <w:p w:rsidR="00F05CFB" w:rsidRDefault="00512097">
      <w:pPr>
        <w:rPr>
          <w:sz w:val="27"/>
          <w:szCs w:val="27"/>
        </w:rPr>
      </w:pPr>
      <w:r>
        <w:rPr>
          <w:sz w:val="27"/>
          <w:szCs w:val="27"/>
        </w:rPr>
        <w:t xml:space="preserve">7. Mist u nog </w:t>
      </w:r>
      <w:proofErr w:type="spellStart"/>
      <w:r>
        <w:rPr>
          <w:sz w:val="27"/>
          <w:szCs w:val="27"/>
        </w:rPr>
        <w:t>een</w:t>
      </w:r>
      <w:proofErr w:type="spellEnd"/>
      <w:r>
        <w:rPr>
          <w:sz w:val="27"/>
          <w:szCs w:val="27"/>
        </w:rPr>
        <w:t xml:space="preserve"> </w:t>
      </w:r>
      <w:proofErr w:type="spellStart"/>
      <w:r>
        <w:rPr>
          <w:sz w:val="27"/>
          <w:szCs w:val="27"/>
        </w:rPr>
        <w:t>belangrijke</w:t>
      </w:r>
      <w:proofErr w:type="spellEnd"/>
      <w:r>
        <w:rPr>
          <w:sz w:val="27"/>
          <w:szCs w:val="27"/>
        </w:rPr>
        <w:t xml:space="preserve"> </w:t>
      </w:r>
      <w:proofErr w:type="spellStart"/>
      <w:r>
        <w:rPr>
          <w:sz w:val="27"/>
          <w:szCs w:val="27"/>
        </w:rPr>
        <w:t>ontwikkeling</w:t>
      </w:r>
      <w:proofErr w:type="spellEnd"/>
      <w:r>
        <w:rPr>
          <w:sz w:val="27"/>
          <w:szCs w:val="27"/>
        </w:rPr>
        <w:t xml:space="preserve">? Zo ja, </w:t>
      </w:r>
      <w:proofErr w:type="spellStart"/>
      <w:r>
        <w:rPr>
          <w:sz w:val="27"/>
          <w:szCs w:val="27"/>
        </w:rPr>
        <w:t>welke</w:t>
      </w:r>
      <w:proofErr w:type="spellEnd"/>
      <w:r>
        <w:rPr>
          <w:sz w:val="27"/>
          <w:szCs w:val="27"/>
        </w:rPr>
        <w:t>?</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642"/>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Tekst</w:t>
            </w:r>
            <w:proofErr w:type="spellEnd"/>
            <w:r>
              <w:rPr>
                <w:rFonts w:ascii="Arial" w:hAnsi="Arial"/>
                <w:color w:val="8392A2"/>
                <w:sz w:val="22"/>
                <w:szCs w:val="22"/>
              </w:rPr>
              <w:t xml:space="preserve"> </w:t>
            </w:r>
            <w:proofErr w:type="spellStart"/>
            <w:r>
              <w:rPr>
                <w:rFonts w:ascii="Arial" w:hAnsi="Arial"/>
                <w:color w:val="8392A2"/>
                <w:sz w:val="22"/>
                <w:szCs w:val="22"/>
              </w:rPr>
              <w:t>antwoord</w:t>
            </w:r>
            <w:proofErr w:type="spellEnd"/>
          </w:p>
        </w:tc>
      </w:tr>
    </w:tbl>
    <w:p w:rsidR="00F05CFB" w:rsidRDefault="00512097">
      <w:r>
        <w:br/>
      </w:r>
    </w:p>
    <w:p w:rsidR="004C499B" w:rsidRPr="002D1D29" w:rsidRDefault="005E171D" w:rsidP="002D1D29">
      <w:pPr>
        <w:jc w:val="center"/>
        <w:rPr>
          <w:rFonts w:asciiTheme="minorHAnsi" w:hAnsiTheme="minorHAnsi" w:cstheme="minorHAnsi"/>
          <w:b/>
          <w:sz w:val="22"/>
          <w:szCs w:val="22"/>
        </w:rPr>
      </w:pPr>
      <w:r>
        <w:rPr>
          <w:noProof/>
          <w:lang w:val="nl-NL" w:eastAsia="nl-NL"/>
        </w:rPr>
        <mc:AlternateContent>
          <mc:Choice Requires="wps">
            <w:drawing>
              <wp:anchor distT="45720" distB="45720" distL="114300" distR="114300" simplePos="0" relativeHeight="252038656" behindDoc="0" locked="0" layoutInCell="1" allowOverlap="1" wp14:anchorId="42BE67F4" wp14:editId="2B474D9E">
                <wp:simplePos x="0" y="0"/>
                <wp:positionH relativeFrom="column">
                  <wp:posOffset>-213360</wp:posOffset>
                </wp:positionH>
                <wp:positionV relativeFrom="paragraph">
                  <wp:posOffset>146050</wp:posOffset>
                </wp:positionV>
                <wp:extent cx="6492240" cy="4418330"/>
                <wp:effectExtent l="0" t="0" r="22860" b="2032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4418330"/>
                        </a:xfrm>
                        <a:prstGeom prst="rect">
                          <a:avLst/>
                        </a:prstGeom>
                        <a:solidFill>
                          <a:srgbClr val="FFFFFF"/>
                        </a:solidFill>
                        <a:ln w="9525">
                          <a:solidFill>
                            <a:srgbClr val="000000"/>
                          </a:solidFill>
                          <a:miter lim="800000"/>
                          <a:headEnd/>
                          <a:tailEnd/>
                        </a:ln>
                      </wps:spPr>
                      <wps:txbx>
                        <w:txbxContent>
                          <w:p w:rsidR="00FF5B93" w:rsidRPr="00EF0FB4" w:rsidRDefault="00FF5B93">
                            <w:pPr>
                              <w:rPr>
                                <w:rFonts w:ascii="Arial" w:hAnsi="Arial"/>
                                <w:b/>
                                <w:bCs/>
                                <w:color w:val="2E74B5" w:themeColor="accent5" w:themeShade="BF"/>
                                <w:sz w:val="22"/>
                                <w:szCs w:val="22"/>
                                <w:lang w:val="nl-NL"/>
                              </w:rPr>
                            </w:pPr>
                            <w:r w:rsidRPr="00EF0FB4">
                              <w:rPr>
                                <w:rFonts w:ascii="Arial" w:hAnsi="Arial"/>
                                <w:b/>
                                <w:bCs/>
                                <w:color w:val="2E74B5" w:themeColor="accent5" w:themeShade="BF"/>
                                <w:sz w:val="22"/>
                                <w:szCs w:val="22"/>
                                <w:lang w:val="nl-NL"/>
                              </w:rPr>
                              <w:t>Conclusie</w:t>
                            </w:r>
                          </w:p>
                          <w:p w:rsidR="00FF5B93" w:rsidRPr="00EF0FB4" w:rsidRDefault="00FF5B93" w:rsidP="008C200A">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Door een</w:t>
                            </w:r>
                            <w:r w:rsidR="008C200A">
                              <w:rPr>
                                <w:rFonts w:ascii="Arial" w:hAnsi="Arial"/>
                                <w:color w:val="2E74B5" w:themeColor="accent5" w:themeShade="BF"/>
                                <w:sz w:val="22"/>
                                <w:szCs w:val="22"/>
                                <w:lang w:val="nl-NL"/>
                              </w:rPr>
                              <w:t xml:space="preserve"> technisch</w:t>
                            </w:r>
                            <w:r w:rsidRPr="00EF0FB4">
                              <w:rPr>
                                <w:rFonts w:ascii="Arial" w:hAnsi="Arial"/>
                                <w:color w:val="2E74B5" w:themeColor="accent5" w:themeShade="BF"/>
                                <w:sz w:val="22"/>
                                <w:szCs w:val="22"/>
                                <w:lang w:val="nl-NL"/>
                              </w:rPr>
                              <w:t xml:space="preserve"> foutje was het niet mogelijk om 'gezondheid' bij deze vraag aan te vinken in de ontwikkelingen die mensen konden aanvinken, terwijl deze wel benoemd werd bij de belangrijkste ontwikkelingen. </w:t>
                            </w:r>
                            <w:r w:rsidR="008C200A">
                              <w:rPr>
                                <w:rFonts w:ascii="Arial" w:hAnsi="Arial"/>
                                <w:color w:val="2E74B5" w:themeColor="accent5" w:themeShade="BF"/>
                                <w:sz w:val="22"/>
                                <w:szCs w:val="22"/>
                                <w:lang w:val="nl-NL"/>
                              </w:rPr>
                              <w:t>Dit viel</w:t>
                            </w:r>
                            <w:r w:rsidRPr="00EF0FB4">
                              <w:rPr>
                                <w:rFonts w:ascii="Arial" w:hAnsi="Arial"/>
                                <w:color w:val="2E74B5" w:themeColor="accent5" w:themeShade="BF"/>
                                <w:sz w:val="22"/>
                                <w:szCs w:val="22"/>
                                <w:lang w:val="nl-NL"/>
                              </w:rPr>
                              <w:t xml:space="preserve"> veel ondervraagden op en het is daarom ook vaak aangekaart (25 keer). </w:t>
                            </w:r>
                            <w:r w:rsidR="008C200A">
                              <w:rPr>
                                <w:rFonts w:ascii="Arial" w:hAnsi="Arial"/>
                                <w:color w:val="2E74B5" w:themeColor="accent5" w:themeShade="BF"/>
                                <w:sz w:val="22"/>
                                <w:szCs w:val="22"/>
                                <w:lang w:val="nl-NL"/>
                              </w:rPr>
                              <w:t>Omdat dit mogelijk niet iedereen is opgevallen is het</w:t>
                            </w:r>
                            <w:r w:rsidRPr="00EF0FB4">
                              <w:rPr>
                                <w:rFonts w:ascii="Arial" w:hAnsi="Arial"/>
                                <w:color w:val="2E74B5" w:themeColor="accent5" w:themeShade="BF"/>
                                <w:sz w:val="22"/>
                                <w:szCs w:val="22"/>
                                <w:lang w:val="nl-NL"/>
                              </w:rPr>
                              <w:t xml:space="preserve"> lastig te beoordelen hoe dit onderwerp scoort in vergelijking tot de anderen.</w:t>
                            </w:r>
                          </w:p>
                          <w:p w:rsidR="00FF5B93" w:rsidRPr="00EF0FB4" w:rsidRDefault="00FF5B93" w:rsidP="008C200A">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Over het algemeen vonden de ondervraagden 'klimaatadaptatie' en 'bereikbaarheid' de belangrijkste ontwikkelingen. 'circulariteit' en 'werkgelegenheid' scoorden laag.</w:t>
                            </w:r>
                          </w:p>
                          <w:p w:rsidR="00FF5B93" w:rsidRPr="00EF0FB4" w:rsidRDefault="00FF5B93">
                            <w:pPr>
                              <w:rPr>
                                <w:rFonts w:asciiTheme="minorBidi" w:hAnsiTheme="minorBidi" w:cstheme="minorBidi"/>
                                <w:color w:val="2E74B5" w:themeColor="accent5" w:themeShade="BF"/>
                                <w:sz w:val="22"/>
                                <w:szCs w:val="22"/>
                                <w:lang w:val="nl-NL"/>
                              </w:rPr>
                            </w:pPr>
                            <w:r w:rsidRPr="00EF0FB4">
                              <w:rPr>
                                <w:rFonts w:ascii="Arial" w:hAnsi="Arial"/>
                                <w:color w:val="2E74B5" w:themeColor="accent5" w:themeShade="BF"/>
                                <w:sz w:val="22"/>
                                <w:szCs w:val="22"/>
                                <w:lang w:val="nl-NL"/>
                              </w:rPr>
                              <w:t xml:space="preserve">Bij de mogelijkheid tot aanvullingen is 145 keer geen aanvulling gedaan. Daarnaast is zoals eerder benoemd 25 keer opgeroepen om gezondheid niet te vergeten. Andere punten die vaak benoemd worden: natuur/groen (11 keer), veiligheid (9 keer), minder/beter/anders ingericht verkeer (7 keer), </w:t>
                            </w:r>
                            <w:r w:rsidRPr="00EF0FB4">
                              <w:rPr>
                                <w:rFonts w:asciiTheme="minorBidi" w:hAnsiTheme="minorBidi" w:cstheme="minorBidi"/>
                                <w:color w:val="2E74B5" w:themeColor="accent5" w:themeShade="BF"/>
                                <w:sz w:val="22"/>
                                <w:szCs w:val="22"/>
                                <w:lang w:val="nl-NL"/>
                              </w:rPr>
                              <w:t>respect hebben voor elkaar en als verschillende groepen samenleven (5 keer).</w:t>
                            </w:r>
                          </w:p>
                          <w:p w:rsidR="00FF5B93" w:rsidRPr="00EF0FB4" w:rsidRDefault="00FF5B93">
                            <w:pPr>
                              <w:rPr>
                                <w:rFonts w:asciiTheme="minorBidi" w:hAnsiTheme="minorBidi" w:cstheme="minorBidi"/>
                                <w:b/>
                                <w:color w:val="2E74B5" w:themeColor="accent5" w:themeShade="BF"/>
                                <w:sz w:val="22"/>
                                <w:szCs w:val="22"/>
                                <w:lang w:val="nl-NL"/>
                              </w:rPr>
                            </w:pPr>
                            <w:r w:rsidRPr="00EF0FB4">
                              <w:rPr>
                                <w:rFonts w:asciiTheme="minorBidi" w:hAnsiTheme="minorBidi" w:cstheme="minorBidi"/>
                                <w:b/>
                                <w:color w:val="2E74B5" w:themeColor="accent5" w:themeShade="BF"/>
                                <w:sz w:val="22"/>
                                <w:szCs w:val="22"/>
                                <w:lang w:val="nl-NL"/>
                              </w:rPr>
                              <w:t>Wat we hieruit meenemen:</w:t>
                            </w:r>
                          </w:p>
                          <w:p w:rsidR="00FF5B93" w:rsidRPr="00EF0FB4" w:rsidRDefault="00FF5B93" w:rsidP="008C200A">
                            <w:pPr>
                              <w:rPr>
                                <w:rFonts w:asciiTheme="minorBidi" w:hAnsiTheme="minorBidi" w:cstheme="minorBidi"/>
                                <w:color w:val="2E74B5" w:themeColor="accent5" w:themeShade="BF"/>
                                <w:sz w:val="22"/>
                                <w:szCs w:val="22"/>
                                <w:lang w:val="nl-NL"/>
                              </w:rPr>
                            </w:pPr>
                            <w:r w:rsidRPr="00EF0FB4">
                              <w:rPr>
                                <w:rFonts w:asciiTheme="minorBidi" w:hAnsiTheme="minorBidi" w:cstheme="minorBidi"/>
                                <w:color w:val="2E74B5" w:themeColor="accent5" w:themeShade="BF"/>
                                <w:sz w:val="22"/>
                                <w:szCs w:val="22"/>
                                <w:lang w:val="nl-NL"/>
                              </w:rPr>
                              <w:t>Bij het opstell</w:t>
                            </w:r>
                            <w:r w:rsidR="00EF0FB4" w:rsidRPr="00EF0FB4">
                              <w:rPr>
                                <w:rFonts w:asciiTheme="minorBidi" w:hAnsiTheme="minorBidi" w:cstheme="minorBidi"/>
                                <w:color w:val="2E74B5" w:themeColor="accent5" w:themeShade="BF"/>
                                <w:sz w:val="22"/>
                                <w:szCs w:val="22"/>
                                <w:lang w:val="nl-NL"/>
                              </w:rPr>
                              <w:t xml:space="preserve">en van de omgevingsvisie zullen we naast de al genoemde kernopgaven, ook kijken hoe we de aanvullingen een plek geven in onze omgevingsvisie. Dit </w:t>
                            </w:r>
                            <w:r w:rsidR="008C200A">
                              <w:rPr>
                                <w:rFonts w:asciiTheme="minorBidi" w:hAnsiTheme="minorBidi" w:cstheme="minorBidi"/>
                                <w:color w:val="2E74B5" w:themeColor="accent5" w:themeShade="BF"/>
                                <w:sz w:val="22"/>
                                <w:szCs w:val="22"/>
                                <w:lang w:val="nl-NL"/>
                              </w:rPr>
                              <w:t xml:space="preserve">is </w:t>
                            </w:r>
                            <w:r w:rsidR="00EF0FB4" w:rsidRPr="00EF0FB4">
                              <w:rPr>
                                <w:rFonts w:asciiTheme="minorBidi" w:hAnsiTheme="minorBidi" w:cstheme="minorBidi"/>
                                <w:color w:val="2E74B5" w:themeColor="accent5" w:themeShade="BF"/>
                                <w:sz w:val="22"/>
                                <w:szCs w:val="22"/>
                                <w:lang w:val="nl-NL"/>
                              </w:rPr>
                              <w:t xml:space="preserve">uiteraard afhankelijk van het accent dat uiteindelijk gekozen wordt, </w:t>
                            </w:r>
                            <w:r w:rsidR="008C200A">
                              <w:rPr>
                                <w:rFonts w:asciiTheme="minorBidi" w:hAnsiTheme="minorBidi" w:cstheme="minorBidi"/>
                                <w:color w:val="2E74B5" w:themeColor="accent5" w:themeShade="BF"/>
                                <w:sz w:val="22"/>
                                <w:szCs w:val="22"/>
                                <w:lang w:val="nl-NL"/>
                              </w:rPr>
                              <w:t>het is onze taak om invulling te geven aan deze thema's in de omgevingsvisie.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E67F4" id="_x0000_s1030" type="#_x0000_t202" style="position:absolute;left:0;text-align:left;margin-left:-16.8pt;margin-top:11.5pt;width:511.2pt;height:347.9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">
                <v:textbox>
                  <w:txbxContent>
                    <w:p w:rsidR="00FF5B93" w:rsidRPr="00EF0FB4" w:rsidRDefault="00FF5B93">
                      <w:pPr>
                        <w:rPr>
                          <w:rFonts w:ascii="Arial" w:hAnsi="Arial"/>
                          <w:b/>
                          <w:bCs/>
                          <w:color w:val="2E74B5" w:themeColor="accent5" w:themeShade="BF"/>
                          <w:sz w:val="22"/>
                          <w:szCs w:val="22"/>
                          <w:lang w:val="nl-NL"/>
                        </w:rPr>
                      </w:pPr>
                      <w:r w:rsidRPr="00EF0FB4">
                        <w:rPr>
                          <w:rFonts w:ascii="Arial" w:hAnsi="Arial"/>
                          <w:b/>
                          <w:bCs/>
                          <w:color w:val="2E74B5" w:themeColor="accent5" w:themeShade="BF"/>
                          <w:sz w:val="22"/>
                          <w:szCs w:val="22"/>
                          <w:lang w:val="nl-NL"/>
                        </w:rPr>
                        <w:t>Conclusie</w:t>
                      </w:r>
                    </w:p>
                    <w:p w:rsidR="00FF5B93" w:rsidRPr="00EF0FB4" w:rsidRDefault="00FF5B93" w:rsidP="008C200A">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Door een</w:t>
                      </w:r>
                      <w:r w:rsidR="008C200A">
                        <w:rPr>
                          <w:rFonts w:ascii="Arial" w:hAnsi="Arial"/>
                          <w:color w:val="2E74B5" w:themeColor="accent5" w:themeShade="BF"/>
                          <w:sz w:val="22"/>
                          <w:szCs w:val="22"/>
                          <w:lang w:val="nl-NL"/>
                        </w:rPr>
                        <w:t xml:space="preserve"> technisch</w:t>
                      </w:r>
                      <w:r w:rsidRPr="00EF0FB4">
                        <w:rPr>
                          <w:rFonts w:ascii="Arial" w:hAnsi="Arial"/>
                          <w:color w:val="2E74B5" w:themeColor="accent5" w:themeShade="BF"/>
                          <w:sz w:val="22"/>
                          <w:szCs w:val="22"/>
                          <w:lang w:val="nl-NL"/>
                        </w:rPr>
                        <w:t xml:space="preserve"> foutje was het niet mogelijk om 'gezondheid' bij deze vraag aan te vinken in de ontwikkelingen die mensen konden aanvinken, terwijl deze wel benoemd werd bij de belangrijkste ontwikkelingen. </w:t>
                      </w:r>
                      <w:r w:rsidR="008C200A">
                        <w:rPr>
                          <w:rFonts w:ascii="Arial" w:hAnsi="Arial"/>
                          <w:color w:val="2E74B5" w:themeColor="accent5" w:themeShade="BF"/>
                          <w:sz w:val="22"/>
                          <w:szCs w:val="22"/>
                          <w:lang w:val="nl-NL"/>
                        </w:rPr>
                        <w:t>Dit viel</w:t>
                      </w:r>
                      <w:r w:rsidRPr="00EF0FB4">
                        <w:rPr>
                          <w:rFonts w:ascii="Arial" w:hAnsi="Arial"/>
                          <w:color w:val="2E74B5" w:themeColor="accent5" w:themeShade="BF"/>
                          <w:sz w:val="22"/>
                          <w:szCs w:val="22"/>
                          <w:lang w:val="nl-NL"/>
                        </w:rPr>
                        <w:t xml:space="preserve"> veel ondervraagden op en het is daarom ook vaak aangekaart (25 keer). </w:t>
                      </w:r>
                      <w:r w:rsidR="008C200A">
                        <w:rPr>
                          <w:rFonts w:ascii="Arial" w:hAnsi="Arial"/>
                          <w:color w:val="2E74B5" w:themeColor="accent5" w:themeShade="BF"/>
                          <w:sz w:val="22"/>
                          <w:szCs w:val="22"/>
                          <w:lang w:val="nl-NL"/>
                        </w:rPr>
                        <w:t>Omdat dit mogelijk niet iedereen is opgevallen is het</w:t>
                      </w:r>
                      <w:r w:rsidRPr="00EF0FB4">
                        <w:rPr>
                          <w:rFonts w:ascii="Arial" w:hAnsi="Arial"/>
                          <w:color w:val="2E74B5" w:themeColor="accent5" w:themeShade="BF"/>
                          <w:sz w:val="22"/>
                          <w:szCs w:val="22"/>
                          <w:lang w:val="nl-NL"/>
                        </w:rPr>
                        <w:t xml:space="preserve"> lastig te beoordelen hoe dit onderwerp scoort in vergelijking tot de anderen.</w:t>
                      </w:r>
                    </w:p>
                    <w:p w:rsidR="00FF5B93" w:rsidRPr="00EF0FB4" w:rsidRDefault="00FF5B93" w:rsidP="008C200A">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Over het algemeen vonden de ondervraagden 'klimaatadaptatie' en 'bereikbaarheid' de belangrijkste ontwikkelingen. 'circulariteit' en 'werkgelegenheid' scoorden laag.</w:t>
                      </w:r>
                    </w:p>
                    <w:p w:rsidR="00FF5B93" w:rsidRPr="00EF0FB4" w:rsidRDefault="00FF5B93">
                      <w:pPr>
                        <w:rPr>
                          <w:rFonts w:asciiTheme="minorBidi" w:hAnsiTheme="minorBidi" w:cstheme="minorBidi"/>
                          <w:color w:val="2E74B5" w:themeColor="accent5" w:themeShade="BF"/>
                          <w:sz w:val="22"/>
                          <w:szCs w:val="22"/>
                          <w:lang w:val="nl-NL"/>
                        </w:rPr>
                      </w:pPr>
                      <w:r w:rsidRPr="00EF0FB4">
                        <w:rPr>
                          <w:rFonts w:ascii="Arial" w:hAnsi="Arial"/>
                          <w:color w:val="2E74B5" w:themeColor="accent5" w:themeShade="BF"/>
                          <w:sz w:val="22"/>
                          <w:szCs w:val="22"/>
                          <w:lang w:val="nl-NL"/>
                        </w:rPr>
                        <w:t xml:space="preserve">Bij de mogelijkheid tot aanvullingen is 145 keer geen aanvulling gedaan. Daarnaast is zoals eerder benoemd 25 keer opgeroepen om gezondheid niet te vergeten. Andere punten die vaak benoemd worden: natuur/groen (11 keer), veiligheid (9 keer), minder/beter/anders ingericht verkeer (7 keer), </w:t>
                      </w:r>
                      <w:r w:rsidRPr="00EF0FB4">
                        <w:rPr>
                          <w:rFonts w:asciiTheme="minorBidi" w:hAnsiTheme="minorBidi" w:cstheme="minorBidi"/>
                          <w:color w:val="2E74B5" w:themeColor="accent5" w:themeShade="BF"/>
                          <w:sz w:val="22"/>
                          <w:szCs w:val="22"/>
                          <w:lang w:val="nl-NL"/>
                        </w:rPr>
                        <w:t>respect hebben voor elkaar en als verschillende groepen samenleven (5 keer).</w:t>
                      </w:r>
                    </w:p>
                    <w:p w:rsidR="00FF5B93" w:rsidRPr="00EF0FB4" w:rsidRDefault="00FF5B93">
                      <w:pPr>
                        <w:rPr>
                          <w:rFonts w:asciiTheme="minorBidi" w:hAnsiTheme="minorBidi" w:cstheme="minorBidi"/>
                          <w:b/>
                          <w:color w:val="2E74B5" w:themeColor="accent5" w:themeShade="BF"/>
                          <w:sz w:val="22"/>
                          <w:szCs w:val="22"/>
                          <w:lang w:val="nl-NL"/>
                        </w:rPr>
                      </w:pPr>
                      <w:r w:rsidRPr="00EF0FB4">
                        <w:rPr>
                          <w:rFonts w:asciiTheme="minorBidi" w:hAnsiTheme="minorBidi" w:cstheme="minorBidi"/>
                          <w:b/>
                          <w:color w:val="2E74B5" w:themeColor="accent5" w:themeShade="BF"/>
                          <w:sz w:val="22"/>
                          <w:szCs w:val="22"/>
                          <w:lang w:val="nl-NL"/>
                        </w:rPr>
                        <w:t>Wat we hieruit meenemen:</w:t>
                      </w:r>
                    </w:p>
                    <w:p w:rsidR="00FF5B93" w:rsidRPr="00EF0FB4" w:rsidRDefault="00FF5B93" w:rsidP="008C200A">
                      <w:pPr>
                        <w:rPr>
                          <w:rFonts w:asciiTheme="minorBidi" w:hAnsiTheme="minorBidi" w:cstheme="minorBidi"/>
                          <w:color w:val="2E74B5" w:themeColor="accent5" w:themeShade="BF"/>
                          <w:sz w:val="22"/>
                          <w:szCs w:val="22"/>
                          <w:lang w:val="nl-NL"/>
                        </w:rPr>
                      </w:pPr>
                      <w:r w:rsidRPr="00EF0FB4">
                        <w:rPr>
                          <w:rFonts w:asciiTheme="minorBidi" w:hAnsiTheme="minorBidi" w:cstheme="minorBidi"/>
                          <w:color w:val="2E74B5" w:themeColor="accent5" w:themeShade="BF"/>
                          <w:sz w:val="22"/>
                          <w:szCs w:val="22"/>
                          <w:lang w:val="nl-NL"/>
                        </w:rPr>
                        <w:t>Bij het opstell</w:t>
                      </w:r>
                      <w:r w:rsidR="00EF0FB4" w:rsidRPr="00EF0FB4">
                        <w:rPr>
                          <w:rFonts w:asciiTheme="minorBidi" w:hAnsiTheme="minorBidi" w:cstheme="minorBidi"/>
                          <w:color w:val="2E74B5" w:themeColor="accent5" w:themeShade="BF"/>
                          <w:sz w:val="22"/>
                          <w:szCs w:val="22"/>
                          <w:lang w:val="nl-NL"/>
                        </w:rPr>
                        <w:t xml:space="preserve">en van de omgevingsvisie zullen we naast de al genoemde kernopgaven, ook kijken hoe we de aanvullingen een plek geven in onze omgevingsvisie. Dit </w:t>
                      </w:r>
                      <w:r w:rsidR="008C200A">
                        <w:rPr>
                          <w:rFonts w:asciiTheme="minorBidi" w:hAnsiTheme="minorBidi" w:cstheme="minorBidi"/>
                          <w:color w:val="2E74B5" w:themeColor="accent5" w:themeShade="BF"/>
                          <w:sz w:val="22"/>
                          <w:szCs w:val="22"/>
                          <w:lang w:val="nl-NL"/>
                        </w:rPr>
                        <w:t xml:space="preserve">is </w:t>
                      </w:r>
                      <w:r w:rsidR="00EF0FB4" w:rsidRPr="00EF0FB4">
                        <w:rPr>
                          <w:rFonts w:asciiTheme="minorBidi" w:hAnsiTheme="minorBidi" w:cstheme="minorBidi"/>
                          <w:color w:val="2E74B5" w:themeColor="accent5" w:themeShade="BF"/>
                          <w:sz w:val="22"/>
                          <w:szCs w:val="22"/>
                          <w:lang w:val="nl-NL"/>
                        </w:rPr>
                        <w:t xml:space="preserve">uiteraard afhankelijk van het accent dat uiteindelijk gekozen wordt, </w:t>
                      </w:r>
                      <w:r w:rsidR="008C200A">
                        <w:rPr>
                          <w:rFonts w:asciiTheme="minorBidi" w:hAnsiTheme="minorBidi" w:cstheme="minorBidi"/>
                          <w:color w:val="2E74B5" w:themeColor="accent5" w:themeShade="BF"/>
                          <w:sz w:val="22"/>
                          <w:szCs w:val="22"/>
                          <w:lang w:val="nl-NL"/>
                        </w:rPr>
                        <w:t>het is onze taak om invulling te geven aan deze thema's in de omgevingsvisie.</w:t>
                      </w:r>
                    </w:p>
                  </w:txbxContent>
                </v:textbox>
                <w10:wrap type="square"/>
              </v:shape>
            </w:pict>
          </mc:Fallback>
        </mc:AlternateContent>
      </w:r>
      <w:r w:rsidR="00512097">
        <w:br w:type="page"/>
      </w:r>
      <w:r w:rsidR="004C499B" w:rsidRPr="002D1D29">
        <w:rPr>
          <w:rFonts w:asciiTheme="minorHAnsi" w:hAnsiTheme="minorHAnsi" w:cstheme="minorHAnsi"/>
          <w:b/>
          <w:sz w:val="28"/>
          <w:szCs w:val="22"/>
        </w:rPr>
        <w:t xml:space="preserve">De </w:t>
      </w:r>
      <w:proofErr w:type="spellStart"/>
      <w:r w:rsidR="004C499B" w:rsidRPr="002D1D29">
        <w:rPr>
          <w:rFonts w:asciiTheme="minorHAnsi" w:hAnsiTheme="minorHAnsi" w:cstheme="minorHAnsi"/>
          <w:b/>
          <w:sz w:val="28"/>
          <w:szCs w:val="22"/>
        </w:rPr>
        <w:t>accenten</w:t>
      </w:r>
      <w:proofErr w:type="spellEnd"/>
    </w:p>
    <w:p w:rsidR="00E24ECA" w:rsidRDefault="00E24ECA">
      <w:pPr>
        <w:rPr>
          <w:rFonts w:asciiTheme="minorHAnsi" w:hAnsiTheme="minorHAnsi" w:cstheme="minorHAnsi"/>
          <w:sz w:val="22"/>
          <w:szCs w:val="22"/>
        </w:rPr>
      </w:pPr>
    </w:p>
    <w:p w:rsidR="00E24ECA" w:rsidRPr="002D1D29" w:rsidRDefault="00E24ECA" w:rsidP="002D1D29">
      <w:pPr>
        <w:pStyle w:val="Normaalweb"/>
        <w:spacing w:before="0" w:beforeAutospacing="0" w:after="0" w:afterAutospacing="0" w:line="300" w:lineRule="atLeast"/>
        <w:textAlignment w:val="baseline"/>
        <w:rPr>
          <w:rFonts w:ascii="Arial" w:hAnsi="Arial" w:cs="Arial"/>
        </w:rPr>
      </w:pPr>
      <w:r w:rsidRPr="002D1D29">
        <w:rPr>
          <w:rFonts w:ascii="Arial" w:hAnsi="Arial" w:cs="Arial"/>
        </w:rPr>
        <w:t>De omgevingsvisie zal over veel verschillende onderwerpen gaan. Maar waar ligt de focus?</w:t>
      </w:r>
    </w:p>
    <w:p w:rsidR="00E24ECA" w:rsidRPr="002D1D29" w:rsidRDefault="00E24ECA" w:rsidP="002D1D29">
      <w:pPr>
        <w:pStyle w:val="Normaalweb"/>
        <w:spacing w:before="0" w:beforeAutospacing="0" w:after="0" w:afterAutospacing="0" w:line="300" w:lineRule="atLeast"/>
        <w:textAlignment w:val="baseline"/>
        <w:rPr>
          <w:rFonts w:ascii="Arial" w:hAnsi="Arial" w:cs="Arial"/>
        </w:rPr>
      </w:pPr>
      <w:r w:rsidRPr="002D1D29">
        <w:rPr>
          <w:rFonts w:ascii="Arial" w:hAnsi="Arial" w:cs="Arial"/>
        </w:rPr>
        <w:t>Om dit te bepalen heeft de gemeente vijf mogelijke toekomstaccenten uitgewerkt die de nadruk leggen op verschillende ontwikkelingen. Zo legt het ene accent de nadruk op vergroening en de andere op werkgelegenheid. Dat een onderwerp de prioriteit krijgt binnen een accent, wil niet zeggen dat andere onderwerpen er niet in terug komen. Het bepaalt wel de denkrichting waarop een onderwerp wordt benaderd. Het is dus nog niet het eindpunt.</w:t>
      </w:r>
    </w:p>
    <w:p w:rsidR="00E24ECA" w:rsidRPr="002D1D29" w:rsidRDefault="00E24ECA" w:rsidP="002D1D29">
      <w:pPr>
        <w:pStyle w:val="Normaalweb"/>
        <w:spacing w:before="0" w:beforeAutospacing="0" w:after="0" w:afterAutospacing="0" w:line="300" w:lineRule="atLeast"/>
        <w:textAlignment w:val="baseline"/>
        <w:rPr>
          <w:rFonts w:ascii="Arial" w:hAnsi="Arial" w:cs="Arial"/>
        </w:rPr>
      </w:pPr>
      <w:r w:rsidRPr="002D1D29">
        <w:rPr>
          <w:rFonts w:ascii="Arial" w:hAnsi="Arial" w:cs="Arial"/>
        </w:rPr>
        <w:t>U ziet zo één voor één de verschillende mogelijke accenten. Bij elk accent staan drie vragen die u kan beantwoorden. Met deze informatie zullen wij de accenten aanscherpen zodat u in september/oktober op een accent kan stemmen.</w:t>
      </w:r>
    </w:p>
    <w:p w:rsidR="00E24ECA" w:rsidRDefault="00A3239C" w:rsidP="002D1D29">
      <w:pPr>
        <w:rPr>
          <w:rFonts w:ascii="Arial" w:hAnsi="Arial"/>
          <w:color w:val="auto"/>
          <w:sz w:val="22"/>
          <w:szCs w:val="22"/>
        </w:rPr>
      </w:pPr>
      <w:r w:rsidRPr="00A3239C">
        <w:rPr>
          <w:rFonts w:ascii="Arial" w:hAnsi="Arial"/>
          <w:noProof/>
          <w:color w:val="auto"/>
          <w:sz w:val="22"/>
          <w:szCs w:val="22"/>
          <w:lang w:val="nl-NL" w:eastAsia="nl-NL"/>
        </w:rPr>
        <mc:AlternateContent>
          <mc:Choice Requires="wps">
            <w:drawing>
              <wp:anchor distT="45720" distB="45720" distL="114300" distR="114300" simplePos="0" relativeHeight="252040704" behindDoc="0" locked="0" layoutInCell="1" allowOverlap="1">
                <wp:simplePos x="0" y="0"/>
                <wp:positionH relativeFrom="column">
                  <wp:posOffset>47625</wp:posOffset>
                </wp:positionH>
                <wp:positionV relativeFrom="paragraph">
                  <wp:posOffset>454660</wp:posOffset>
                </wp:positionV>
                <wp:extent cx="6362700" cy="1404620"/>
                <wp:effectExtent l="0" t="0" r="19050" b="1905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404620"/>
                        </a:xfrm>
                        <a:prstGeom prst="rect">
                          <a:avLst/>
                        </a:prstGeom>
                        <a:solidFill>
                          <a:srgbClr val="FFFFFF"/>
                        </a:solidFill>
                        <a:ln w="9525">
                          <a:solidFill>
                            <a:srgbClr val="000000"/>
                          </a:solidFill>
                          <a:miter lim="800000"/>
                          <a:headEnd/>
                          <a:tailEnd/>
                        </a:ln>
                      </wps:spPr>
                      <wps:txbx>
                        <w:txbxContent>
                          <w:p w:rsidR="00FF5B93" w:rsidRPr="00EF0FB4" w:rsidRDefault="00EF0FB4" w:rsidP="00A3239C">
                            <w:pPr>
                              <w:rPr>
                                <w:rFonts w:ascii="Arial" w:hAnsi="Arial"/>
                                <w:b/>
                                <w:bCs/>
                                <w:color w:val="2E74B5" w:themeColor="accent5" w:themeShade="BF"/>
                                <w:sz w:val="22"/>
                                <w:szCs w:val="22"/>
                                <w:lang w:val="nl-NL"/>
                              </w:rPr>
                            </w:pPr>
                            <w:r w:rsidRPr="00EF0FB4">
                              <w:rPr>
                                <w:rFonts w:ascii="Arial" w:hAnsi="Arial"/>
                                <w:b/>
                                <w:bCs/>
                                <w:color w:val="2E74B5" w:themeColor="accent5" w:themeShade="BF"/>
                                <w:sz w:val="22"/>
                                <w:szCs w:val="22"/>
                                <w:lang w:val="nl-NL"/>
                              </w:rPr>
                              <w:t>Woord vooraf</w:t>
                            </w:r>
                          </w:p>
                          <w:p w:rsidR="00FF5B93" w:rsidRPr="00EF0FB4" w:rsidRDefault="00FF5B93" w:rsidP="00A3239C">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Bij de aanpassingen van de accenten naar aanleiding van de enquête en accentencarrousel, moeten een aantal punten benadrukt worden:</w:t>
                            </w:r>
                          </w:p>
                          <w:p w:rsidR="00FF5B93" w:rsidRPr="00EF0FB4" w:rsidRDefault="00FF5B93" w:rsidP="00A3239C">
                            <w:pPr>
                              <w:pStyle w:val="Lijstalinea"/>
                              <w:numPr>
                                <w:ilvl w:val="0"/>
                                <w:numId w:val="10"/>
                              </w:num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Accenten moeten van elkaar blijven verschillen; we kunnen niet alle onderwerpen toevoegen aan 1 accent omdat dit het doel van het kiezen voor de belangrijkste ontwikkelingen, voorbij gaat.</w:t>
                            </w:r>
                          </w:p>
                          <w:p w:rsidR="00FF5B93" w:rsidRPr="00EF0FB4" w:rsidRDefault="00FF5B93" w:rsidP="00A3239C">
                            <w:pPr>
                              <w:pStyle w:val="Lijstalinea"/>
                              <w:numPr>
                                <w:ilvl w:val="0"/>
                                <w:numId w:val="10"/>
                              </w:num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 xml:space="preserve">Dat sommige onderwerpen niet expliciet benoemd worden in een accent, betekent niet dat deze geen enkele invulling krijgen. Het accent geeft vooral een inkijkje vanuit welk oogpunt andere thema's benaderd zullen worden. </w:t>
                            </w:r>
                          </w:p>
                          <w:p w:rsidR="00FF5B93" w:rsidRPr="00EF0FB4" w:rsidRDefault="00FF5B93" w:rsidP="00A3239C">
                            <w:pPr>
                              <w:pStyle w:val="Lijstalinea"/>
                              <w:numPr>
                                <w:ilvl w:val="0"/>
                                <w:numId w:val="10"/>
                              </w:num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Om de uiteindelijk accent teksten leesbaar en begrijpelijk te houden, proberen we de teksten kort en bondig te houden</w:t>
                            </w:r>
                            <w:r w:rsidR="00EF0FB4" w:rsidRPr="00EF0FB4">
                              <w:rPr>
                                <w:rFonts w:ascii="Arial" w:hAnsi="Arial"/>
                                <w:color w:val="2E74B5" w:themeColor="accent5" w:themeShade="BF"/>
                                <w:sz w:val="22"/>
                                <w:szCs w:val="22"/>
                                <w:lang w:val="nl-NL"/>
                              </w:rPr>
                              <w:t xml:space="preserve">. De accenten geven een </w:t>
                            </w:r>
                            <w:proofErr w:type="spellStart"/>
                            <w:r w:rsidR="00EF0FB4" w:rsidRPr="00EF0FB4">
                              <w:rPr>
                                <w:rFonts w:ascii="Arial" w:hAnsi="Arial"/>
                                <w:color w:val="2E74B5" w:themeColor="accent5" w:themeShade="BF"/>
                                <w:sz w:val="22"/>
                                <w:szCs w:val="22"/>
                                <w:lang w:val="nl-NL"/>
                              </w:rPr>
                              <w:t>hoog</w:t>
                            </w:r>
                            <w:r w:rsidRPr="00EF0FB4">
                              <w:rPr>
                                <w:rFonts w:ascii="Arial" w:hAnsi="Arial"/>
                                <w:color w:val="2E74B5" w:themeColor="accent5" w:themeShade="BF"/>
                                <w:sz w:val="22"/>
                                <w:szCs w:val="22"/>
                                <w:lang w:val="nl-NL"/>
                              </w:rPr>
                              <w:t>over</w:t>
                            </w:r>
                            <w:proofErr w:type="spellEnd"/>
                            <w:r w:rsidRPr="00EF0FB4">
                              <w:rPr>
                                <w:rFonts w:ascii="Arial" w:hAnsi="Arial"/>
                                <w:color w:val="2E74B5" w:themeColor="accent5" w:themeShade="BF"/>
                                <w:sz w:val="22"/>
                                <w:szCs w:val="22"/>
                                <w:lang w:val="nl-NL"/>
                              </w:rPr>
                              <w:t xml:space="preserve"> beeld.</w:t>
                            </w:r>
                          </w:p>
                          <w:p w:rsidR="00FF5B93" w:rsidRPr="00EF0FB4" w:rsidRDefault="00FF5B93" w:rsidP="00EF0FB4">
                            <w:pPr>
                              <w:pStyle w:val="Lijstalinea"/>
                              <w:numPr>
                                <w:ilvl w:val="0"/>
                                <w:numId w:val="10"/>
                              </w:num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Aanvullingen die zijn gedaan door ondervraagden worden niet altijd ve</w:t>
                            </w:r>
                            <w:r w:rsidR="00EF0FB4" w:rsidRPr="00EF0FB4">
                              <w:rPr>
                                <w:rFonts w:ascii="Arial" w:hAnsi="Arial"/>
                                <w:color w:val="2E74B5" w:themeColor="accent5" w:themeShade="BF"/>
                                <w:sz w:val="22"/>
                                <w:szCs w:val="22"/>
                                <w:lang w:val="nl-NL"/>
                              </w:rPr>
                              <w:t>rwerkt in de tekst van het specifieke accent</w:t>
                            </w:r>
                            <w:r w:rsidRPr="00EF0FB4">
                              <w:rPr>
                                <w:rFonts w:ascii="Arial" w:hAnsi="Arial"/>
                                <w:color w:val="2E74B5" w:themeColor="accent5" w:themeShade="BF"/>
                                <w:sz w:val="22"/>
                                <w:szCs w:val="22"/>
                                <w:lang w:val="nl-NL"/>
                              </w:rPr>
                              <w:t>, maar zullen wel weer nader worden bekeken bij het opstellen van de omgevingsvisie. Het gaat hier bijvoorbeeld om aanvullingen die gedetailleerd waren of niet paste bij het specifieke accent.</w:t>
                            </w:r>
                          </w:p>
                          <w:p w:rsidR="00FF5B93" w:rsidRPr="00EF0FB4" w:rsidRDefault="00EF0FB4" w:rsidP="00EF0FB4">
                            <w:pPr>
                              <w:pStyle w:val="Lijstalinea"/>
                              <w:numPr>
                                <w:ilvl w:val="0"/>
                                <w:numId w:val="10"/>
                              </w:num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Bij het opstellen van een toekomstbeeld is uiteindelijk niks helemaal zeker. We hebben geprobeerd de eventueel benoemde consequenties realistisch te benaderen, maar dit blijft een interpretatie.</w:t>
                            </w:r>
                          </w:p>
                          <w:p w:rsidR="00FF5B93" w:rsidRPr="0064344F" w:rsidRDefault="00FF5B93" w:rsidP="00A3239C">
                            <w:pPr>
                              <w:pStyle w:val="Lijstalinea"/>
                              <w:rPr>
                                <w:rFonts w:asciiTheme="minorHAnsi" w:hAnsiTheme="minorHAnsi" w:cstheme="minorHAnsi"/>
                                <w:sz w:val="22"/>
                                <w:szCs w:val="22"/>
                              </w:rPr>
                            </w:pPr>
                          </w:p>
                          <w:p w:rsidR="00FF5B93" w:rsidRDefault="00FF5B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75pt;margin-top:35.8pt;width:501pt;height:110.6pt;z-index:25204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">
                <v:textbox style="mso-fit-shape-to-text:t">
                  <w:txbxContent>
                    <w:p w:rsidR="00FF5B93" w:rsidRPr="00EF0FB4" w:rsidRDefault="00EF0FB4" w:rsidP="00A3239C">
                      <w:pPr>
                        <w:rPr>
                          <w:rFonts w:ascii="Arial" w:hAnsi="Arial"/>
                          <w:b/>
                          <w:bCs/>
                          <w:color w:val="2E74B5" w:themeColor="accent5" w:themeShade="BF"/>
                          <w:sz w:val="22"/>
                          <w:szCs w:val="22"/>
                          <w:lang w:val="nl-NL"/>
                        </w:rPr>
                      </w:pPr>
                      <w:r w:rsidRPr="00EF0FB4">
                        <w:rPr>
                          <w:rFonts w:ascii="Arial" w:hAnsi="Arial"/>
                          <w:b/>
                          <w:bCs/>
                          <w:color w:val="2E74B5" w:themeColor="accent5" w:themeShade="BF"/>
                          <w:sz w:val="22"/>
                          <w:szCs w:val="22"/>
                          <w:lang w:val="nl-NL"/>
                        </w:rPr>
                        <w:t>Woord vooraf</w:t>
                      </w:r>
                    </w:p>
                    <w:p w:rsidR="00FF5B93" w:rsidRPr="00EF0FB4" w:rsidRDefault="00FF5B93" w:rsidP="00A3239C">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Bij de aanpassingen van de accenten naar aanleiding van de enquête en accentencarrousel, moeten een aantal punten benadrukt worden:</w:t>
                      </w:r>
                    </w:p>
                    <w:p w:rsidR="00FF5B93" w:rsidRPr="00EF0FB4" w:rsidRDefault="00FF5B93" w:rsidP="00A3239C">
                      <w:pPr>
                        <w:pStyle w:val="Lijstalinea"/>
                        <w:numPr>
                          <w:ilvl w:val="0"/>
                          <w:numId w:val="10"/>
                        </w:num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Accenten moeten van elkaar blijven verschillen; we kunnen niet alle onderwerpen toevoegen aan 1 accent omdat dit het doel van het kiezen voor de belangrijkste ontwikkelingen, voorbij gaat.</w:t>
                      </w:r>
                    </w:p>
                    <w:p w:rsidR="00FF5B93" w:rsidRPr="00EF0FB4" w:rsidRDefault="00FF5B93" w:rsidP="00A3239C">
                      <w:pPr>
                        <w:pStyle w:val="Lijstalinea"/>
                        <w:numPr>
                          <w:ilvl w:val="0"/>
                          <w:numId w:val="10"/>
                        </w:num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 xml:space="preserve">Dat sommige onderwerpen niet expliciet benoemd worden in een accent, betekent niet dat deze geen enkele invulling krijgen. Het accent geeft vooral een inkijkje vanuit welk oogpunt andere thema's benaderd zullen worden. </w:t>
                      </w:r>
                    </w:p>
                    <w:p w:rsidR="00FF5B93" w:rsidRPr="00EF0FB4" w:rsidRDefault="00FF5B93" w:rsidP="00A3239C">
                      <w:pPr>
                        <w:pStyle w:val="Lijstalinea"/>
                        <w:numPr>
                          <w:ilvl w:val="0"/>
                          <w:numId w:val="10"/>
                        </w:num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Om de uiteindelijk accent teksten leesbaar en begrijpelijk te houden, proberen we de teksten kort en bondig te houden</w:t>
                      </w:r>
                      <w:r w:rsidR="00EF0FB4" w:rsidRPr="00EF0FB4">
                        <w:rPr>
                          <w:rFonts w:ascii="Arial" w:hAnsi="Arial"/>
                          <w:color w:val="2E74B5" w:themeColor="accent5" w:themeShade="BF"/>
                          <w:sz w:val="22"/>
                          <w:szCs w:val="22"/>
                          <w:lang w:val="nl-NL"/>
                        </w:rPr>
                        <w:t>. De accenten geven een hoog</w:t>
                      </w:r>
                      <w:r w:rsidRPr="00EF0FB4">
                        <w:rPr>
                          <w:rFonts w:ascii="Arial" w:hAnsi="Arial"/>
                          <w:color w:val="2E74B5" w:themeColor="accent5" w:themeShade="BF"/>
                          <w:sz w:val="22"/>
                          <w:szCs w:val="22"/>
                          <w:lang w:val="nl-NL"/>
                        </w:rPr>
                        <w:t>over beeld.</w:t>
                      </w:r>
                    </w:p>
                    <w:p w:rsidR="00FF5B93" w:rsidRPr="00EF0FB4" w:rsidRDefault="00FF5B93" w:rsidP="00EF0FB4">
                      <w:pPr>
                        <w:pStyle w:val="Lijstalinea"/>
                        <w:numPr>
                          <w:ilvl w:val="0"/>
                          <w:numId w:val="10"/>
                        </w:num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Aanvullingen die zijn gedaan door ondervraagden worden niet altijd ve</w:t>
                      </w:r>
                      <w:r w:rsidR="00EF0FB4" w:rsidRPr="00EF0FB4">
                        <w:rPr>
                          <w:rFonts w:ascii="Arial" w:hAnsi="Arial"/>
                          <w:color w:val="2E74B5" w:themeColor="accent5" w:themeShade="BF"/>
                          <w:sz w:val="22"/>
                          <w:szCs w:val="22"/>
                          <w:lang w:val="nl-NL"/>
                        </w:rPr>
                        <w:t>rwerkt in de tekst van het specifieke accent</w:t>
                      </w:r>
                      <w:r w:rsidRPr="00EF0FB4">
                        <w:rPr>
                          <w:rFonts w:ascii="Arial" w:hAnsi="Arial"/>
                          <w:color w:val="2E74B5" w:themeColor="accent5" w:themeShade="BF"/>
                          <w:sz w:val="22"/>
                          <w:szCs w:val="22"/>
                          <w:lang w:val="nl-NL"/>
                        </w:rPr>
                        <w:t>, maar zullen wel weer nader worden bekeken bij het opstellen van de omgevingsvisie. Het gaat hier bijvoorbeeld om aanvullingen die gedetailleerd waren of niet paste bij het specifieke accent.</w:t>
                      </w:r>
                    </w:p>
                    <w:p w:rsidR="00FF5B93" w:rsidRPr="00EF0FB4" w:rsidRDefault="00EF0FB4" w:rsidP="00EF0FB4">
                      <w:pPr>
                        <w:pStyle w:val="Lijstalinea"/>
                        <w:numPr>
                          <w:ilvl w:val="0"/>
                          <w:numId w:val="10"/>
                        </w:num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Bij het opstellen van een toekomstbeeld is uiteindelijk niks helemaal zeker. We hebben geprobeerd de eventueel benoemde consequenties realistisch te benaderen, maar dit blijft een interpretatie.</w:t>
                      </w:r>
                    </w:p>
                    <w:p w:rsidR="00FF5B93" w:rsidRPr="0064344F" w:rsidRDefault="00FF5B93" w:rsidP="00A3239C">
                      <w:pPr>
                        <w:pStyle w:val="Lijstalinea"/>
                        <w:rPr>
                          <w:rFonts w:asciiTheme="minorHAnsi" w:hAnsiTheme="minorHAnsi" w:cstheme="minorHAnsi"/>
                          <w:sz w:val="22"/>
                          <w:szCs w:val="22"/>
                        </w:rPr>
                      </w:pPr>
                    </w:p>
                    <w:p w:rsidR="00FF5B93" w:rsidRDefault="00FF5B93"/>
                  </w:txbxContent>
                </v:textbox>
                <w10:wrap type="square"/>
              </v:shape>
            </w:pict>
          </mc:Fallback>
        </mc:AlternateContent>
      </w:r>
    </w:p>
    <w:p w:rsidR="00A3239C" w:rsidRPr="002D1D29" w:rsidRDefault="00A3239C" w:rsidP="002D1D29">
      <w:pPr>
        <w:rPr>
          <w:rFonts w:ascii="Arial" w:hAnsi="Arial"/>
          <w:color w:val="auto"/>
          <w:sz w:val="22"/>
          <w:szCs w:val="22"/>
        </w:rPr>
      </w:pPr>
    </w:p>
    <w:p w:rsidR="00D9025F" w:rsidRDefault="00D9025F">
      <w:pPr>
        <w:rPr>
          <w:rFonts w:asciiTheme="minorHAnsi" w:hAnsiTheme="minorHAnsi" w:cstheme="minorHAnsi"/>
          <w:sz w:val="22"/>
          <w:szCs w:val="22"/>
        </w:rPr>
      </w:pPr>
      <w:r>
        <w:rPr>
          <w:rFonts w:asciiTheme="minorHAnsi" w:hAnsiTheme="minorHAnsi" w:cstheme="minorHAnsi"/>
          <w:sz w:val="22"/>
          <w:szCs w:val="22"/>
        </w:rPr>
        <w:br w:type="page"/>
      </w:r>
    </w:p>
    <w:p w:rsidR="00D9025F" w:rsidRPr="00A3239C" w:rsidRDefault="00D9025F" w:rsidP="00A3239C">
      <w:pPr>
        <w:pStyle w:val="Normaalweb"/>
        <w:spacing w:before="0" w:beforeAutospacing="0" w:after="0" w:afterAutospacing="0" w:line="300" w:lineRule="atLeast"/>
        <w:jc w:val="center"/>
        <w:textAlignment w:val="baseline"/>
        <w:rPr>
          <w:rFonts w:ascii="Arial" w:hAnsi="Arial" w:cs="Arial"/>
          <w:sz w:val="22"/>
        </w:rPr>
      </w:pPr>
      <w:r w:rsidRPr="00A3239C">
        <w:rPr>
          <w:rStyle w:val="Zwaar"/>
          <w:rFonts w:ascii="Arial" w:hAnsi="Arial" w:cs="Arial"/>
          <w:sz w:val="22"/>
          <w:bdr w:val="none" w:sz="0" w:space="0" w:color="auto" w:frame="1"/>
        </w:rPr>
        <w:t>Accent 1 van 5: Dorp in de polder</w:t>
      </w:r>
    </w:p>
    <w:p w:rsidR="00A3239C" w:rsidRPr="00A3239C" w:rsidRDefault="00A3239C" w:rsidP="00A3239C">
      <w:pPr>
        <w:pStyle w:val="Normaalweb"/>
        <w:spacing w:before="0" w:beforeAutospacing="0" w:after="0" w:afterAutospacing="0" w:line="300" w:lineRule="atLeast"/>
        <w:textAlignment w:val="baseline"/>
        <w:rPr>
          <w:rFonts w:ascii="Arial" w:hAnsi="Arial" w:cs="Arial"/>
          <w:sz w:val="22"/>
        </w:rPr>
      </w:pPr>
    </w:p>
    <w:p w:rsidR="00D9025F" w:rsidRPr="00A3239C" w:rsidRDefault="00D9025F" w:rsidP="00A3239C">
      <w:pPr>
        <w:pStyle w:val="Normaalweb"/>
        <w:spacing w:before="0" w:beforeAutospacing="0" w:after="0" w:afterAutospacing="0" w:line="300" w:lineRule="atLeast"/>
        <w:textAlignment w:val="baseline"/>
        <w:rPr>
          <w:rFonts w:ascii="Arial" w:hAnsi="Arial" w:cs="Arial"/>
          <w:sz w:val="22"/>
        </w:rPr>
      </w:pPr>
      <w:r w:rsidRPr="00A3239C">
        <w:rPr>
          <w:rFonts w:ascii="Arial" w:hAnsi="Arial" w:cs="Arial"/>
          <w:sz w:val="22"/>
        </w:rPr>
        <w:t>Als u kiest voor 'dorp in de polder' blijft veel bij het oude. De gemeente gaat niet buiten de bestaande grenzen bouwen. Nieuwe bedrijfsgebouwen komen alleen op plekken die daar nu al beschikbaar voor zijn. De wegen van en naar bedrijventerreinen zijn niet het belangrijkste. Nieuwe woningen bouwen we vooral op plekken waar al huizen staan. Van hoogbouw is, op de bestaande locaties na, geen sprake.</w:t>
      </w:r>
    </w:p>
    <w:p w:rsidR="00D9025F" w:rsidRPr="00A3239C" w:rsidRDefault="00D9025F" w:rsidP="00A3239C">
      <w:pPr>
        <w:pStyle w:val="Normaalweb"/>
        <w:spacing w:before="0" w:beforeAutospacing="0" w:after="0" w:afterAutospacing="0" w:line="300" w:lineRule="atLeast"/>
        <w:textAlignment w:val="baseline"/>
        <w:rPr>
          <w:rFonts w:ascii="Arial" w:hAnsi="Arial" w:cs="Arial"/>
          <w:sz w:val="22"/>
        </w:rPr>
      </w:pPr>
      <w:r w:rsidRPr="00A3239C">
        <w:rPr>
          <w:rFonts w:ascii="Arial" w:hAnsi="Arial" w:cs="Arial"/>
          <w:sz w:val="22"/>
        </w:rPr>
        <w:t>De gemeente zet nog steeds stappen richting een duurzaam dorp. Dit gebeurt met maatregelen die het landschap en de aanblik van het dorp niet verstoren. Omdat ons verleden belangrijk voor ons is hebben we veel aandacht voor ons erfgoed. We doen er zoveel mogelijk aan om hinder van wegen, waterwegen en bedrijven te voorkomen. Om vitaal te blijven leggen we groen aan om te kunnen wandelen en fietsen. Dat groen is ook goed om ons aan te passen aan de klimaatverandering. Het sociale leven heeft in 'dorp in de polder' veel aandacht.</w:t>
      </w:r>
    </w:p>
    <w:p w:rsidR="00D9025F" w:rsidRDefault="00D9025F" w:rsidP="00D9025F">
      <w:pPr>
        <w:pStyle w:val="Normaalweb"/>
        <w:shd w:val="clear" w:color="auto" w:fill="F4F6F8"/>
        <w:spacing w:before="0" w:beforeAutospacing="0" w:after="0" w:afterAutospacing="0" w:line="300" w:lineRule="atLeast"/>
        <w:textAlignment w:val="baseline"/>
        <w:rPr>
          <w:rFonts w:ascii="Arial" w:hAnsi="Arial" w:cs="Arial"/>
          <w:color w:val="333D60"/>
        </w:rPr>
      </w:pPr>
      <w:r>
        <w:rPr>
          <w:rFonts w:asciiTheme="minorHAnsi" w:eastAsiaTheme="minorHAnsi" w:hAnsiTheme="minorHAnsi" w:cstheme="minorHAnsi"/>
          <w:noProof/>
          <w:color w:val="252359"/>
          <w:sz w:val="22"/>
          <w:szCs w:val="22"/>
        </w:rPr>
        <w:drawing>
          <wp:inline distT="0" distB="0" distL="0" distR="0" wp14:anchorId="42C15EEA" wp14:editId="53421DA6">
            <wp:extent cx="6073140" cy="4215911"/>
            <wp:effectExtent l="0" t="0" r="3810" b="0"/>
            <wp:docPr id="13" name="Afbeelding 13" descr="C:\Users\jpu004\AppData\Local\Microsoft\Windows\INetCache\Content.MSO\D3184F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pu004\AppData\Local\Microsoft\Windows\INetCache\Content.MSO\D3184FC6.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656" cy="4222517"/>
                    </a:xfrm>
                    <a:prstGeom prst="rect">
                      <a:avLst/>
                    </a:prstGeom>
                    <a:noFill/>
                    <a:ln>
                      <a:noFill/>
                    </a:ln>
                  </pic:spPr>
                </pic:pic>
              </a:graphicData>
            </a:graphic>
          </wp:inline>
        </w:drawing>
      </w:r>
    </w:p>
    <w:p w:rsidR="004C499B" w:rsidRPr="00C04D8F" w:rsidRDefault="004C499B" w:rsidP="00C04D8F">
      <w:pPr>
        <w:pStyle w:val="Lijstalinea"/>
        <w:numPr>
          <w:ilvl w:val="0"/>
          <w:numId w:val="10"/>
        </w:numPr>
        <w:rPr>
          <w:rFonts w:asciiTheme="minorHAnsi" w:hAnsiTheme="minorHAnsi" w:cstheme="minorHAnsi"/>
          <w:sz w:val="22"/>
          <w:szCs w:val="22"/>
        </w:rPr>
      </w:pPr>
      <w:r w:rsidRPr="00C04D8F">
        <w:rPr>
          <w:rFonts w:asciiTheme="minorHAnsi" w:hAnsiTheme="minorHAnsi" w:cstheme="minorHAnsi"/>
          <w:sz w:val="22"/>
          <w:szCs w:val="22"/>
        </w:rPr>
        <w:br w:type="page"/>
      </w:r>
    </w:p>
    <w:p w:rsidR="00F05CFB" w:rsidRDefault="00F05CFB"/>
    <w:p w:rsidR="00F05CFB" w:rsidRDefault="00512097">
      <w:pPr>
        <w:rPr>
          <w:sz w:val="27"/>
          <w:szCs w:val="27"/>
        </w:rPr>
      </w:pPr>
      <w:r>
        <w:rPr>
          <w:sz w:val="27"/>
          <w:szCs w:val="27"/>
        </w:rPr>
        <w:t xml:space="preserve">8. </w:t>
      </w:r>
      <w:proofErr w:type="spellStart"/>
      <w:r>
        <w:rPr>
          <w:sz w:val="27"/>
          <w:szCs w:val="27"/>
        </w:rPr>
        <w:t>Stelling</w:t>
      </w:r>
      <w:proofErr w:type="spellEnd"/>
      <w:r>
        <w:rPr>
          <w:sz w:val="27"/>
          <w:szCs w:val="27"/>
        </w:rPr>
        <w:t xml:space="preserve">: </w:t>
      </w:r>
      <w:proofErr w:type="spellStart"/>
      <w:r>
        <w:rPr>
          <w:sz w:val="27"/>
          <w:szCs w:val="27"/>
        </w:rPr>
        <w:t>Dit</w:t>
      </w:r>
      <w:proofErr w:type="spellEnd"/>
      <w:r>
        <w:rPr>
          <w:sz w:val="27"/>
          <w:szCs w:val="27"/>
        </w:rPr>
        <w:t xml:space="preserve"> accent is </w:t>
      </w:r>
      <w:proofErr w:type="spellStart"/>
      <w:r>
        <w:rPr>
          <w:sz w:val="27"/>
          <w:szCs w:val="27"/>
        </w:rPr>
        <w:t>helder</w:t>
      </w:r>
      <w:proofErr w:type="spellEnd"/>
      <w:r>
        <w:rPr>
          <w:sz w:val="27"/>
          <w:szCs w:val="27"/>
        </w:rPr>
        <w:t xml:space="preserve"> </w:t>
      </w:r>
      <w:proofErr w:type="spellStart"/>
      <w:r>
        <w:rPr>
          <w:sz w:val="27"/>
          <w:szCs w:val="27"/>
        </w:rPr>
        <w:t>uitgelegd</w:t>
      </w:r>
      <w:proofErr w:type="spellEnd"/>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507"/>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Aantal</w:t>
            </w:r>
            <w:proofErr w:type="spellEnd"/>
            <w:r>
              <w:rPr>
                <w:rFonts w:ascii="Arial" w:hAnsi="Arial"/>
                <w:color w:val="8392A2"/>
                <w:sz w:val="22"/>
                <w:szCs w:val="22"/>
              </w:rPr>
              <w:t xml:space="preserve"> </w:t>
            </w:r>
            <w:proofErr w:type="spellStart"/>
            <w:r>
              <w:rPr>
                <w:rFonts w:ascii="Arial" w:hAnsi="Arial"/>
                <w:color w:val="8392A2"/>
                <w:sz w:val="22"/>
                <w:szCs w:val="22"/>
              </w:rPr>
              <w:t>sterren</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794762503" name="Picture 1" descr="/domains1/vx3674800/public/www_root/tmp/PNG-2ucb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2ucbNN.png"/>
                          <pic:cNvPicPr/>
                        </pic:nvPicPr>
                        <pic:blipFill>
                          <a:blip r:embed="rId28"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1/5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1,7%</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2/5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11</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4,8%</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3/5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26</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11,4%</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4/5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92</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40,2%</w:t>
            </w:r>
          </w:p>
        </w:tc>
      </w:tr>
      <w:tr w:rsidR="00F05CFB">
        <w:trPr>
          <w:trHeight w:val="585"/>
        </w:trPr>
        <w:tc>
          <w:tcPr>
            <w:tcW w:w="0" w:type="auto"/>
            <w:tcBorders>
              <w:right w:val="none" w:sz="6" w:space="0" w:color="000000"/>
            </w:tcBorders>
            <w:vAlign w:val="center"/>
          </w:tcPr>
          <w:p w:rsidR="00F05CFB" w:rsidRDefault="00512097">
            <w:r>
              <w:rPr>
                <w:sz w:val="26"/>
                <w:szCs w:val="26"/>
              </w:rPr>
              <w:t>★★★★★</w:t>
            </w:r>
            <w:r>
              <w:rPr>
                <w:rFonts w:ascii="Arial" w:hAnsi="Arial"/>
                <w:color w:val="8392A2"/>
                <w:sz w:val="22"/>
                <w:szCs w:val="22"/>
              </w:rPr>
              <w:t xml:space="preserve">  5/5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96</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41,9%</w:t>
            </w:r>
          </w:p>
        </w:tc>
      </w:tr>
    </w:tbl>
    <w:p w:rsidR="00F05CFB" w:rsidRDefault="00512097">
      <w:r>
        <w:br w:type="page"/>
      </w:r>
    </w:p>
    <w:p w:rsidR="00F05CFB" w:rsidRDefault="00512097">
      <w:pPr>
        <w:rPr>
          <w:sz w:val="27"/>
          <w:szCs w:val="27"/>
        </w:rPr>
      </w:pPr>
      <w:r>
        <w:rPr>
          <w:sz w:val="27"/>
          <w:szCs w:val="27"/>
        </w:rPr>
        <w:t xml:space="preserve">9. </w:t>
      </w:r>
      <w:proofErr w:type="spellStart"/>
      <w:r>
        <w:rPr>
          <w:sz w:val="27"/>
          <w:szCs w:val="27"/>
        </w:rPr>
        <w:t>Stelling</w:t>
      </w:r>
      <w:proofErr w:type="spellEnd"/>
      <w:r>
        <w:rPr>
          <w:sz w:val="27"/>
          <w:szCs w:val="27"/>
        </w:rPr>
        <w:t xml:space="preserve">: </w:t>
      </w:r>
      <w:proofErr w:type="spellStart"/>
      <w:r>
        <w:rPr>
          <w:sz w:val="27"/>
          <w:szCs w:val="27"/>
        </w:rPr>
        <w:t>Dit</w:t>
      </w:r>
      <w:proofErr w:type="spellEnd"/>
      <w:r>
        <w:rPr>
          <w:sz w:val="27"/>
          <w:szCs w:val="27"/>
        </w:rPr>
        <w:t xml:space="preserve"> accent is </w:t>
      </w:r>
      <w:proofErr w:type="spellStart"/>
      <w:r>
        <w:rPr>
          <w:sz w:val="27"/>
          <w:szCs w:val="27"/>
        </w:rPr>
        <w:t>compleet</w:t>
      </w:r>
      <w:proofErr w:type="spellEnd"/>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507"/>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Aantal</w:t>
            </w:r>
            <w:proofErr w:type="spellEnd"/>
            <w:r>
              <w:rPr>
                <w:rFonts w:ascii="Arial" w:hAnsi="Arial"/>
                <w:color w:val="8392A2"/>
                <w:sz w:val="22"/>
                <w:szCs w:val="22"/>
              </w:rPr>
              <w:t xml:space="preserve"> </w:t>
            </w:r>
            <w:proofErr w:type="spellStart"/>
            <w:r>
              <w:rPr>
                <w:rFonts w:ascii="Arial" w:hAnsi="Arial"/>
                <w:color w:val="8392A2"/>
                <w:sz w:val="22"/>
                <w:szCs w:val="22"/>
              </w:rPr>
              <w:t>sterren</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94212997" name="Picture 1" descr="/domains1/vx3674800/public/www_root/tmp/PNG-ENV3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ENV37c.png"/>
                          <pic:cNvPicPr/>
                        </pic:nvPicPr>
                        <pic:blipFill>
                          <a:blip r:embed="rId29"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1/5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6,1%</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2/5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12</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5,2%</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3/5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58</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25,3%</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4/5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79</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34,5%</w:t>
            </w:r>
          </w:p>
        </w:tc>
      </w:tr>
      <w:tr w:rsidR="00F05CFB">
        <w:trPr>
          <w:trHeight w:val="585"/>
        </w:trPr>
        <w:tc>
          <w:tcPr>
            <w:tcW w:w="0" w:type="auto"/>
            <w:tcBorders>
              <w:right w:val="none" w:sz="6" w:space="0" w:color="000000"/>
            </w:tcBorders>
            <w:vAlign w:val="center"/>
          </w:tcPr>
          <w:p w:rsidR="00F05CFB" w:rsidRDefault="00512097">
            <w:r>
              <w:rPr>
                <w:sz w:val="26"/>
                <w:szCs w:val="26"/>
              </w:rPr>
              <w:t>★★★★★</w:t>
            </w:r>
            <w:r>
              <w:rPr>
                <w:rFonts w:ascii="Arial" w:hAnsi="Arial"/>
                <w:color w:val="8392A2"/>
                <w:sz w:val="22"/>
                <w:szCs w:val="22"/>
              </w:rPr>
              <w:t xml:space="preserve">  5/5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66</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28,8%</w:t>
            </w:r>
          </w:p>
        </w:tc>
      </w:tr>
    </w:tbl>
    <w:p w:rsidR="00D9025F" w:rsidRDefault="00D9025F"/>
    <w:p w:rsidR="00D9025F" w:rsidRPr="00A0772C" w:rsidRDefault="00D9025F">
      <w:r>
        <w:br w:type="page"/>
      </w:r>
    </w:p>
    <w:p w:rsidR="00D9025F" w:rsidRDefault="00D9025F">
      <w:pPr>
        <w:rPr>
          <w:rFonts w:asciiTheme="minorHAnsi" w:hAnsiTheme="minorHAnsi" w:cstheme="minorHAnsi"/>
          <w:sz w:val="22"/>
          <w:szCs w:val="22"/>
        </w:rPr>
      </w:pPr>
    </w:p>
    <w:p w:rsidR="00D9025F" w:rsidRPr="00D9025F" w:rsidRDefault="00D9025F">
      <w:pPr>
        <w:rPr>
          <w:rFonts w:asciiTheme="minorHAnsi" w:hAnsiTheme="minorHAnsi" w:cstheme="minorHAnsi"/>
          <w:sz w:val="22"/>
          <w:szCs w:val="22"/>
        </w:rPr>
      </w:pPr>
    </w:p>
    <w:p w:rsidR="00F05CFB" w:rsidRDefault="00512097">
      <w:pPr>
        <w:rPr>
          <w:sz w:val="27"/>
          <w:szCs w:val="27"/>
        </w:rPr>
      </w:pPr>
      <w:r>
        <w:rPr>
          <w:sz w:val="27"/>
          <w:szCs w:val="27"/>
        </w:rPr>
        <w:t xml:space="preserve">10. Hoe </w:t>
      </w:r>
      <w:proofErr w:type="spellStart"/>
      <w:r>
        <w:rPr>
          <w:sz w:val="27"/>
          <w:szCs w:val="27"/>
        </w:rPr>
        <w:t>zouden</w:t>
      </w:r>
      <w:proofErr w:type="spellEnd"/>
      <w:r>
        <w:rPr>
          <w:sz w:val="27"/>
          <w:szCs w:val="27"/>
        </w:rPr>
        <w:t xml:space="preserve"> we </w:t>
      </w:r>
      <w:proofErr w:type="spellStart"/>
      <w:r>
        <w:rPr>
          <w:sz w:val="27"/>
          <w:szCs w:val="27"/>
        </w:rPr>
        <w:t>dit</w:t>
      </w:r>
      <w:proofErr w:type="spellEnd"/>
      <w:r>
        <w:rPr>
          <w:sz w:val="27"/>
          <w:szCs w:val="27"/>
        </w:rPr>
        <w:t xml:space="preserve"> accent </w:t>
      </w:r>
      <w:proofErr w:type="spellStart"/>
      <w:r>
        <w:rPr>
          <w:sz w:val="27"/>
          <w:szCs w:val="27"/>
        </w:rPr>
        <w:t>kunnen</w:t>
      </w:r>
      <w:proofErr w:type="spellEnd"/>
      <w:r>
        <w:rPr>
          <w:sz w:val="27"/>
          <w:szCs w:val="27"/>
        </w:rPr>
        <w:t xml:space="preserve"> </w:t>
      </w:r>
      <w:proofErr w:type="spellStart"/>
      <w:r>
        <w:rPr>
          <w:sz w:val="27"/>
          <w:szCs w:val="27"/>
        </w:rPr>
        <w:t>verbeteren</w:t>
      </w:r>
      <w:proofErr w:type="spellEnd"/>
      <w:r>
        <w:rPr>
          <w:sz w:val="27"/>
          <w:szCs w:val="27"/>
        </w:rPr>
        <w:t>?</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642"/>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Tekst</w:t>
            </w:r>
            <w:proofErr w:type="spellEnd"/>
            <w:r>
              <w:rPr>
                <w:rFonts w:ascii="Arial" w:hAnsi="Arial"/>
                <w:color w:val="8392A2"/>
                <w:sz w:val="22"/>
                <w:szCs w:val="22"/>
              </w:rPr>
              <w:t xml:space="preserve"> </w:t>
            </w:r>
            <w:proofErr w:type="spellStart"/>
            <w:r>
              <w:rPr>
                <w:rFonts w:ascii="Arial" w:hAnsi="Arial"/>
                <w:color w:val="8392A2"/>
                <w:sz w:val="22"/>
                <w:szCs w:val="22"/>
              </w:rPr>
              <w:t>antwoord</w:t>
            </w:r>
            <w:proofErr w:type="spellEnd"/>
          </w:p>
        </w:tc>
      </w:tr>
    </w:tbl>
    <w:p w:rsidR="00A0772C" w:rsidRPr="00EF0FB4" w:rsidRDefault="00A3239C" w:rsidP="00EF0FB4">
      <w:r w:rsidRPr="00A3239C">
        <w:rPr>
          <w:rFonts w:asciiTheme="minorHAnsi" w:hAnsiTheme="minorHAnsi" w:cstheme="minorHAnsi"/>
          <w:noProof/>
          <w:color w:val="7030A0"/>
          <w:sz w:val="22"/>
          <w:szCs w:val="22"/>
          <w:lang w:val="nl-NL" w:eastAsia="nl-NL"/>
        </w:rPr>
        <mc:AlternateContent>
          <mc:Choice Requires="wps">
            <w:drawing>
              <wp:anchor distT="45720" distB="45720" distL="114300" distR="114300" simplePos="0" relativeHeight="252042752" behindDoc="0" locked="0" layoutInCell="1" allowOverlap="1">
                <wp:simplePos x="0" y="0"/>
                <wp:positionH relativeFrom="column">
                  <wp:posOffset>-171450</wp:posOffset>
                </wp:positionH>
                <wp:positionV relativeFrom="paragraph">
                  <wp:posOffset>471805</wp:posOffset>
                </wp:positionV>
                <wp:extent cx="6619875" cy="1404620"/>
                <wp:effectExtent l="0" t="0" r="28575" b="2794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rgbClr val="FFFFFF"/>
                        </a:solidFill>
                        <a:ln w="9525">
                          <a:solidFill>
                            <a:srgbClr val="000000"/>
                          </a:solidFill>
                          <a:miter lim="800000"/>
                          <a:headEnd/>
                          <a:tailEnd/>
                        </a:ln>
                      </wps:spPr>
                      <wps:txbx>
                        <w:txbxContent>
                          <w:p w:rsidR="00EF0FB4" w:rsidRPr="00EF0FB4" w:rsidRDefault="00EF0FB4" w:rsidP="00A3239C">
                            <w:pPr>
                              <w:rPr>
                                <w:rFonts w:ascii="Arial" w:hAnsi="Arial"/>
                                <w:b/>
                                <w:bCs/>
                                <w:color w:val="2E74B5" w:themeColor="accent5" w:themeShade="BF"/>
                                <w:sz w:val="22"/>
                                <w:szCs w:val="22"/>
                                <w:lang w:val="nl-NL"/>
                              </w:rPr>
                            </w:pPr>
                            <w:r w:rsidRPr="00EF0FB4">
                              <w:rPr>
                                <w:rFonts w:ascii="Arial" w:hAnsi="Arial"/>
                                <w:b/>
                                <w:bCs/>
                                <w:color w:val="2E74B5" w:themeColor="accent5" w:themeShade="BF"/>
                                <w:sz w:val="22"/>
                                <w:szCs w:val="22"/>
                                <w:lang w:val="nl-NL"/>
                              </w:rPr>
                              <w:t>Conclusie</w:t>
                            </w:r>
                          </w:p>
                          <w:p w:rsidR="00FF5B93" w:rsidRPr="00EF0FB4" w:rsidRDefault="00DB3719" w:rsidP="00DB3719">
                            <w:pPr>
                              <w:rPr>
                                <w:rFonts w:ascii="Arial" w:hAnsi="Arial"/>
                                <w:color w:val="2E74B5" w:themeColor="accent5" w:themeShade="BF"/>
                                <w:sz w:val="22"/>
                                <w:szCs w:val="22"/>
                                <w:lang w:val="nl-NL"/>
                              </w:rPr>
                            </w:pPr>
                            <w:r>
                              <w:rPr>
                                <w:rFonts w:ascii="Arial" w:hAnsi="Arial"/>
                                <w:color w:val="2E74B5" w:themeColor="accent5" w:themeShade="BF"/>
                                <w:sz w:val="22"/>
                                <w:szCs w:val="22"/>
                                <w:lang w:val="nl-NL"/>
                              </w:rPr>
                              <w:t>Voor helderheid werd g</w:t>
                            </w:r>
                            <w:r w:rsidR="00FF5B93" w:rsidRPr="00EF0FB4">
                              <w:rPr>
                                <w:rFonts w:ascii="Arial" w:hAnsi="Arial"/>
                                <w:color w:val="2E74B5" w:themeColor="accent5" w:themeShade="BF"/>
                                <w:sz w:val="22"/>
                                <w:szCs w:val="22"/>
                                <w:lang w:val="nl-NL"/>
                              </w:rPr>
                              <w:t>emiddeld 4,2 sterren gegeven. Op compleetheid scoort dit accent gemiddeld 3,7 sterren.</w:t>
                            </w:r>
                          </w:p>
                          <w:p w:rsidR="00FF5B93" w:rsidRPr="00EF0FB4" w:rsidRDefault="00FF5B93" w:rsidP="00A3239C">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 xml:space="preserve">145 keer is op verschillende wijze aangegeven dat er geen aanvullingen zijn op dit accent. </w:t>
                            </w:r>
                          </w:p>
                          <w:p w:rsidR="00FF5B93" w:rsidRPr="00EF0FB4" w:rsidRDefault="00FF5B93" w:rsidP="00A3239C">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 xml:space="preserve">Er zijn drie thema's die vaak genoemd worden bij de aanvullingen. Zo wordt meer aandacht voor groen (13 keer) genoemd. </w:t>
                            </w:r>
                          </w:p>
                          <w:p w:rsidR="00FF5B93" w:rsidRPr="00EF0FB4" w:rsidRDefault="00FF5B93" w:rsidP="00A3239C">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Ook zou dit accent meer oog moeten hebben voor jongeren (10 keer), dit wordt ook vaak in combinatie genoemd met de zorg voor ouderen. Volgens een aantal ondervraagden schept dit accent te veel een tegenstelling tussen jongeren en ouderen, terwijl een vitaal dorp voor beide</w:t>
                            </w:r>
                            <w:r w:rsidR="008C200A">
                              <w:rPr>
                                <w:rFonts w:ascii="Arial" w:hAnsi="Arial"/>
                                <w:color w:val="2E74B5" w:themeColor="accent5" w:themeShade="BF"/>
                                <w:sz w:val="22"/>
                                <w:szCs w:val="22"/>
                                <w:lang w:val="nl-NL"/>
                              </w:rPr>
                              <w:t>n</w:t>
                            </w:r>
                            <w:r w:rsidRPr="00EF0FB4">
                              <w:rPr>
                                <w:rFonts w:ascii="Arial" w:hAnsi="Arial"/>
                                <w:color w:val="2E74B5" w:themeColor="accent5" w:themeShade="BF"/>
                                <w:sz w:val="22"/>
                                <w:szCs w:val="22"/>
                                <w:lang w:val="nl-NL"/>
                              </w:rPr>
                              <w:t xml:space="preserve"> mogelijk is. </w:t>
                            </w:r>
                          </w:p>
                          <w:p w:rsidR="00FF5B93" w:rsidRPr="00EF0FB4" w:rsidRDefault="00FF5B93" w:rsidP="00A3239C">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Het laatste veelgenoemde onderwerp gaat over woningen, en hierover zijn de meningen erg uitlopend: de een vindt dat er geen woningen meer bij zouden moeten komen, want Alblasserdam is vol, de ander vindt het juist geen realistische optie om geen extra huizen te bouwen en wil hier meer aandacht voor. Ook worden er verschillende locaties van woningen besproken, net als grootte en betaalbaarheid.</w:t>
                            </w:r>
                          </w:p>
                          <w:p w:rsidR="00EF0FB4" w:rsidRPr="00EF0FB4" w:rsidRDefault="00FF5B93" w:rsidP="00A3239C">
                            <w:pPr>
                              <w:rPr>
                                <w:rFonts w:ascii="Arial" w:hAnsi="Arial"/>
                                <w:b/>
                                <w:color w:val="2E74B5" w:themeColor="accent5" w:themeShade="BF"/>
                                <w:sz w:val="22"/>
                                <w:szCs w:val="22"/>
                                <w:lang w:val="nl-NL"/>
                              </w:rPr>
                            </w:pPr>
                            <w:r w:rsidRPr="00EF0FB4">
                              <w:rPr>
                                <w:rFonts w:ascii="Arial" w:hAnsi="Arial"/>
                                <w:b/>
                                <w:color w:val="2E74B5" w:themeColor="accent5" w:themeShade="BF"/>
                                <w:sz w:val="22"/>
                                <w:szCs w:val="22"/>
                                <w:lang w:val="nl-NL"/>
                              </w:rPr>
                              <w:t>Aanpassingen naar aanleiding van enquête en accentencarrousel</w:t>
                            </w:r>
                            <w:r w:rsidR="00EF0FB4" w:rsidRPr="00EF0FB4">
                              <w:rPr>
                                <w:rFonts w:ascii="Arial" w:hAnsi="Arial"/>
                                <w:b/>
                                <w:color w:val="2E74B5" w:themeColor="accent5" w:themeShade="BF"/>
                                <w:sz w:val="22"/>
                                <w:szCs w:val="22"/>
                                <w:lang w:val="nl-NL"/>
                              </w:rPr>
                              <w:t>:</w:t>
                            </w:r>
                          </w:p>
                          <w:p w:rsidR="00EF0FB4" w:rsidRPr="00172DD8" w:rsidRDefault="00EF0FB4" w:rsidP="00EF0FB4">
                            <w:pPr>
                              <w:rPr>
                                <w:rFonts w:ascii="Arial" w:hAnsi="Arial"/>
                                <w:bCs/>
                                <w:i/>
                                <w:iCs/>
                                <w:color w:val="FF0000"/>
                                <w:sz w:val="22"/>
                                <w:szCs w:val="22"/>
                                <w:lang w:val="nl-NL"/>
                              </w:rPr>
                            </w:pPr>
                            <w:r>
                              <w:rPr>
                                <w:rFonts w:ascii="Arial" w:hAnsi="Arial"/>
                                <w:bCs/>
                                <w:i/>
                                <w:iCs/>
                                <w:color w:val="2E74B5" w:themeColor="accent5" w:themeShade="BF"/>
                                <w:sz w:val="22"/>
                                <w:szCs w:val="22"/>
                                <w:lang w:val="nl-NL"/>
                              </w:rPr>
                              <w:t>'</w:t>
                            </w:r>
                            <w:r w:rsidRPr="00EF0FB4">
                              <w:rPr>
                                <w:rFonts w:ascii="Arial" w:hAnsi="Arial"/>
                                <w:bCs/>
                                <w:i/>
                                <w:iCs/>
                                <w:color w:val="2E74B5" w:themeColor="accent5" w:themeShade="BF"/>
                                <w:sz w:val="22"/>
                                <w:szCs w:val="22"/>
                                <w:lang w:val="nl-NL"/>
                              </w:rPr>
                              <w:t xml:space="preserve">Als u kiest voor 'dorp in de polder' blijft veel bij het oude. </w:t>
                            </w:r>
                            <w:r w:rsidRPr="00172DD8">
                              <w:rPr>
                                <w:rFonts w:ascii="Arial" w:hAnsi="Arial"/>
                                <w:bCs/>
                                <w:i/>
                                <w:iCs/>
                                <w:color w:val="FF0000"/>
                                <w:sz w:val="22"/>
                                <w:szCs w:val="22"/>
                                <w:lang w:val="nl-NL"/>
                              </w:rPr>
                              <w:t>Het met elkaar samen leven krijgt veel aandacht; er is veel ruimte voor jong en oud om elkaar te ontmoeten.</w:t>
                            </w:r>
                          </w:p>
                          <w:p w:rsidR="00EF0FB4" w:rsidRPr="00EF0FB4" w:rsidRDefault="00EF0FB4" w:rsidP="00EF0FB4">
                            <w:pPr>
                              <w:rPr>
                                <w:rFonts w:ascii="Arial" w:hAnsi="Arial"/>
                                <w:bCs/>
                                <w:i/>
                                <w:iCs/>
                                <w:color w:val="2E74B5" w:themeColor="accent5" w:themeShade="BF"/>
                                <w:sz w:val="22"/>
                                <w:szCs w:val="22"/>
                                <w:lang w:val="nl-NL"/>
                              </w:rPr>
                            </w:pPr>
                            <w:r w:rsidRPr="00EF0FB4">
                              <w:rPr>
                                <w:rFonts w:ascii="Arial" w:hAnsi="Arial"/>
                                <w:bCs/>
                                <w:i/>
                                <w:iCs/>
                                <w:color w:val="2E74B5" w:themeColor="accent5" w:themeShade="BF"/>
                                <w:sz w:val="22"/>
                                <w:szCs w:val="22"/>
                                <w:lang w:val="nl-NL"/>
                              </w:rPr>
                              <w:t xml:space="preserve">De gemeente gaat niet buiten de bestaande grenzen bouwen. Nieuwe bedrijfsgebouwen komen alleen op plekken die daar nu al beschikbaar voor zijn. </w:t>
                            </w:r>
                            <w:r w:rsidRPr="00172DD8">
                              <w:rPr>
                                <w:rFonts w:ascii="Arial" w:hAnsi="Arial"/>
                                <w:bCs/>
                                <w:i/>
                                <w:iCs/>
                                <w:color w:val="FF0000"/>
                                <w:sz w:val="22"/>
                                <w:szCs w:val="22"/>
                                <w:lang w:val="nl-NL"/>
                              </w:rPr>
                              <w:t>De wegen van en naar bedrijventerreinen krijgen niet veel extra aandacht.</w:t>
                            </w:r>
                            <w:r w:rsidRPr="00EF0FB4">
                              <w:rPr>
                                <w:rFonts w:ascii="Arial" w:hAnsi="Arial"/>
                                <w:bCs/>
                                <w:i/>
                                <w:iCs/>
                                <w:color w:val="2E74B5" w:themeColor="accent5" w:themeShade="BF"/>
                                <w:sz w:val="22"/>
                                <w:szCs w:val="22"/>
                                <w:lang w:val="nl-NL"/>
                              </w:rPr>
                              <w:t xml:space="preserve"> Nieuwe woningen bouwen we vooral op plekken waar al huizen staan. Van hoogbouw is, op de bestaande locaties na, geen sprake. </w:t>
                            </w:r>
                          </w:p>
                          <w:p w:rsidR="00EF0FB4" w:rsidRPr="00EF0FB4" w:rsidRDefault="00EF0FB4" w:rsidP="00EF0FB4">
                            <w:pPr>
                              <w:rPr>
                                <w:rFonts w:ascii="Arial" w:hAnsi="Arial"/>
                                <w:bCs/>
                                <w:i/>
                                <w:iCs/>
                                <w:color w:val="2E74B5" w:themeColor="accent5" w:themeShade="BF"/>
                                <w:sz w:val="22"/>
                                <w:szCs w:val="22"/>
                                <w:lang w:val="nl-NL"/>
                              </w:rPr>
                            </w:pPr>
                            <w:r w:rsidRPr="00EF0FB4">
                              <w:rPr>
                                <w:rFonts w:ascii="Arial" w:hAnsi="Arial"/>
                                <w:bCs/>
                                <w:i/>
                                <w:iCs/>
                                <w:color w:val="2E74B5" w:themeColor="accent5" w:themeShade="BF"/>
                                <w:sz w:val="22"/>
                                <w:szCs w:val="22"/>
                                <w:lang w:val="nl-NL"/>
                              </w:rPr>
                              <w:t xml:space="preserve">Duurzame maatregelen worden alleen gedaan op plekken die het landschap en de aanblik van het dorp niet verstoren. Omdat ons verleden belangrijk voor ons is hebben we veel aandacht voor ons erfgoed. We doen er zoveel mogelijk aan om hinder van </w:t>
                            </w:r>
                            <w:r w:rsidRPr="00172DD8">
                              <w:rPr>
                                <w:rFonts w:ascii="Arial" w:hAnsi="Arial"/>
                                <w:bCs/>
                                <w:i/>
                                <w:iCs/>
                                <w:color w:val="FF0000"/>
                                <w:sz w:val="22"/>
                                <w:szCs w:val="22"/>
                                <w:lang w:val="nl-NL"/>
                              </w:rPr>
                              <w:t>(water)</w:t>
                            </w:r>
                            <w:r w:rsidRPr="00EF0FB4">
                              <w:rPr>
                                <w:rFonts w:ascii="Arial" w:hAnsi="Arial"/>
                                <w:bCs/>
                                <w:i/>
                                <w:iCs/>
                                <w:color w:val="2E74B5" w:themeColor="accent5" w:themeShade="BF"/>
                                <w:sz w:val="22"/>
                                <w:szCs w:val="22"/>
                                <w:lang w:val="nl-NL"/>
                              </w:rPr>
                              <w:t xml:space="preserve">wegen, en bedrijven te voorkomen. Om vitaal te blijven leggen we groen aan om te kunnen wandelen, fietsen </w:t>
                            </w:r>
                            <w:r w:rsidRPr="00172DD8">
                              <w:rPr>
                                <w:rFonts w:ascii="Arial" w:hAnsi="Arial"/>
                                <w:bCs/>
                                <w:i/>
                                <w:iCs/>
                                <w:color w:val="FF0000"/>
                                <w:sz w:val="22"/>
                                <w:szCs w:val="22"/>
                                <w:lang w:val="nl-NL"/>
                              </w:rPr>
                              <w:t>en elkaar te ontmoeten</w:t>
                            </w:r>
                            <w:r w:rsidRPr="00EF0FB4">
                              <w:rPr>
                                <w:rFonts w:ascii="Arial" w:hAnsi="Arial"/>
                                <w:bCs/>
                                <w:i/>
                                <w:iCs/>
                                <w:color w:val="2E74B5" w:themeColor="accent5" w:themeShade="BF"/>
                                <w:sz w:val="22"/>
                                <w:szCs w:val="22"/>
                                <w:lang w:val="nl-NL"/>
                              </w:rPr>
                              <w:t>. Meer groen helpt ons ook om te gaan met de gevolgen van klimaatverandering maar zal de aanblik van het dorp niet erg veranderen.</w:t>
                            </w:r>
                          </w:p>
                          <w:p w:rsidR="00FF5B93" w:rsidRPr="00EF0FB4" w:rsidRDefault="00EF0FB4" w:rsidP="00EF0FB4">
                            <w:pPr>
                              <w:rPr>
                                <w:rFonts w:ascii="Arial" w:hAnsi="Arial"/>
                                <w:bCs/>
                                <w:i/>
                                <w:iCs/>
                                <w:color w:val="2E74B5" w:themeColor="accent5" w:themeShade="BF"/>
                                <w:sz w:val="22"/>
                                <w:szCs w:val="22"/>
                                <w:lang w:val="nl-NL"/>
                              </w:rPr>
                            </w:pPr>
                            <w:r w:rsidRPr="00172DD8">
                              <w:rPr>
                                <w:rFonts w:ascii="Arial" w:hAnsi="Arial"/>
                                <w:bCs/>
                                <w:i/>
                                <w:iCs/>
                                <w:color w:val="FF0000"/>
                                <w:sz w:val="22"/>
                                <w:szCs w:val="22"/>
                                <w:lang w:val="nl-NL"/>
                              </w:rPr>
                              <w:t>Dorp in de polder heeft als doel: bestaanszekerheid, gezondheid en ondersteuning van inwoners die dat nodig hebben.</w:t>
                            </w:r>
                            <w:r>
                              <w:rPr>
                                <w:rFonts w:ascii="Arial" w:hAnsi="Arial"/>
                                <w:bCs/>
                                <w:i/>
                                <w:iCs/>
                                <w:color w:val="2E74B5" w:themeColor="accent5" w:themeShade="BF"/>
                                <w:sz w:val="22"/>
                                <w:szCs w:val="22"/>
                                <w:lang w:val="nl-NL"/>
                              </w:rPr>
                              <w:t>'</w:t>
                            </w:r>
                          </w:p>
                          <w:p w:rsidR="00EF0FB4" w:rsidRPr="00A3239C" w:rsidRDefault="00EF0FB4" w:rsidP="00A3239C">
                            <w:pPr>
                              <w:rPr>
                                <w:rFonts w:ascii="Arial" w:hAnsi="Arial"/>
                                <w:sz w:val="22"/>
                                <w:szCs w:val="22"/>
                                <w:lang w:val="nl-NL"/>
                              </w:rPr>
                            </w:pPr>
                          </w:p>
                          <w:p w:rsidR="00FF5B93" w:rsidRDefault="00FF5B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3.5pt;margin-top:37.15pt;width:521.25pt;height:110.6pt;z-index:25204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">
                <v:textbox style="mso-fit-shape-to-text:t">
                  <w:txbxContent>
                    <w:p w:rsidR="00EF0FB4" w:rsidRPr="00EF0FB4" w:rsidRDefault="00EF0FB4" w:rsidP="00A3239C">
                      <w:pPr>
                        <w:rPr>
                          <w:rFonts w:ascii="Arial" w:hAnsi="Arial"/>
                          <w:b/>
                          <w:bCs/>
                          <w:color w:val="2E74B5" w:themeColor="accent5" w:themeShade="BF"/>
                          <w:sz w:val="22"/>
                          <w:szCs w:val="22"/>
                          <w:lang w:val="nl-NL"/>
                        </w:rPr>
                      </w:pPr>
                      <w:r w:rsidRPr="00EF0FB4">
                        <w:rPr>
                          <w:rFonts w:ascii="Arial" w:hAnsi="Arial"/>
                          <w:b/>
                          <w:bCs/>
                          <w:color w:val="2E74B5" w:themeColor="accent5" w:themeShade="BF"/>
                          <w:sz w:val="22"/>
                          <w:szCs w:val="22"/>
                          <w:lang w:val="nl-NL"/>
                        </w:rPr>
                        <w:t>Conclusie</w:t>
                      </w:r>
                    </w:p>
                    <w:p w:rsidR="00FF5B93" w:rsidRPr="00EF0FB4" w:rsidRDefault="00DB3719" w:rsidP="00DB3719">
                      <w:pPr>
                        <w:rPr>
                          <w:rFonts w:ascii="Arial" w:hAnsi="Arial"/>
                          <w:color w:val="2E74B5" w:themeColor="accent5" w:themeShade="BF"/>
                          <w:sz w:val="22"/>
                          <w:szCs w:val="22"/>
                          <w:lang w:val="nl-NL"/>
                        </w:rPr>
                      </w:pPr>
                      <w:r>
                        <w:rPr>
                          <w:rFonts w:ascii="Arial" w:hAnsi="Arial"/>
                          <w:color w:val="2E74B5" w:themeColor="accent5" w:themeShade="BF"/>
                          <w:sz w:val="22"/>
                          <w:szCs w:val="22"/>
                          <w:lang w:val="nl-NL"/>
                        </w:rPr>
                        <w:t>Voor helderheid werd g</w:t>
                      </w:r>
                      <w:r w:rsidR="00FF5B93" w:rsidRPr="00EF0FB4">
                        <w:rPr>
                          <w:rFonts w:ascii="Arial" w:hAnsi="Arial"/>
                          <w:color w:val="2E74B5" w:themeColor="accent5" w:themeShade="BF"/>
                          <w:sz w:val="22"/>
                          <w:szCs w:val="22"/>
                          <w:lang w:val="nl-NL"/>
                        </w:rPr>
                        <w:t>emiddeld 4,2 sterren gegeven. Op compleetheid scoort dit accent gemiddeld 3,7 sterren.</w:t>
                      </w:r>
                    </w:p>
                    <w:p w:rsidR="00FF5B93" w:rsidRPr="00EF0FB4" w:rsidRDefault="00FF5B93" w:rsidP="00A3239C">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 xml:space="preserve">145 keer is op verschillende wijze aangegeven dat er geen aanvullingen zijn op dit accent. </w:t>
                      </w:r>
                    </w:p>
                    <w:p w:rsidR="00FF5B93" w:rsidRPr="00EF0FB4" w:rsidRDefault="00FF5B93" w:rsidP="00A3239C">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 xml:space="preserve">Er zijn drie thema's die vaak genoemd worden bij de aanvullingen. Zo wordt meer aandacht voor groen (13 keer) genoemd. </w:t>
                      </w:r>
                    </w:p>
                    <w:p w:rsidR="00FF5B93" w:rsidRPr="00EF0FB4" w:rsidRDefault="00FF5B93" w:rsidP="00A3239C">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Ook zou dit accent meer oog moeten hebben voor jongeren (10 keer), dit wordt ook vaak in combinatie genoemd met de zorg voor ouderen. Volgens een aantal ondervraagden schept dit accent te veel een tegenstelling tussen jongeren en ouderen, terwijl een vitaal dorp voor beide</w:t>
                      </w:r>
                      <w:r w:rsidR="008C200A">
                        <w:rPr>
                          <w:rFonts w:ascii="Arial" w:hAnsi="Arial"/>
                          <w:color w:val="2E74B5" w:themeColor="accent5" w:themeShade="BF"/>
                          <w:sz w:val="22"/>
                          <w:szCs w:val="22"/>
                          <w:lang w:val="nl-NL"/>
                        </w:rPr>
                        <w:t>n</w:t>
                      </w:r>
                      <w:r w:rsidRPr="00EF0FB4">
                        <w:rPr>
                          <w:rFonts w:ascii="Arial" w:hAnsi="Arial"/>
                          <w:color w:val="2E74B5" w:themeColor="accent5" w:themeShade="BF"/>
                          <w:sz w:val="22"/>
                          <w:szCs w:val="22"/>
                          <w:lang w:val="nl-NL"/>
                        </w:rPr>
                        <w:t xml:space="preserve"> mogelijk is. </w:t>
                      </w:r>
                    </w:p>
                    <w:p w:rsidR="00FF5B93" w:rsidRPr="00EF0FB4" w:rsidRDefault="00FF5B93" w:rsidP="00A3239C">
                      <w:pPr>
                        <w:rPr>
                          <w:rFonts w:ascii="Arial" w:hAnsi="Arial"/>
                          <w:color w:val="2E74B5" w:themeColor="accent5" w:themeShade="BF"/>
                          <w:sz w:val="22"/>
                          <w:szCs w:val="22"/>
                          <w:lang w:val="nl-NL"/>
                        </w:rPr>
                      </w:pPr>
                      <w:r w:rsidRPr="00EF0FB4">
                        <w:rPr>
                          <w:rFonts w:ascii="Arial" w:hAnsi="Arial"/>
                          <w:color w:val="2E74B5" w:themeColor="accent5" w:themeShade="BF"/>
                          <w:sz w:val="22"/>
                          <w:szCs w:val="22"/>
                          <w:lang w:val="nl-NL"/>
                        </w:rPr>
                        <w:t>Het laatste veelgenoemde onderwerp gaat over woningen, en hierover zijn de meningen erg uitlopend: de een vindt dat er geen woningen meer bij zouden moeten komen, want Alblasserdam is vol, de ander vindt het juist geen realistische optie om geen extra huizen te bouwen en wil hier meer aandacht voor. Ook worden er verschillende locaties van woningen besproken, net als grootte en betaalbaarheid.</w:t>
                      </w:r>
                    </w:p>
                    <w:p w:rsidR="00EF0FB4" w:rsidRPr="00EF0FB4" w:rsidRDefault="00FF5B93" w:rsidP="00A3239C">
                      <w:pPr>
                        <w:rPr>
                          <w:rFonts w:ascii="Arial" w:hAnsi="Arial"/>
                          <w:b/>
                          <w:color w:val="2E74B5" w:themeColor="accent5" w:themeShade="BF"/>
                          <w:sz w:val="22"/>
                          <w:szCs w:val="22"/>
                          <w:lang w:val="nl-NL"/>
                        </w:rPr>
                      </w:pPr>
                      <w:r w:rsidRPr="00EF0FB4">
                        <w:rPr>
                          <w:rFonts w:ascii="Arial" w:hAnsi="Arial"/>
                          <w:b/>
                          <w:color w:val="2E74B5" w:themeColor="accent5" w:themeShade="BF"/>
                          <w:sz w:val="22"/>
                          <w:szCs w:val="22"/>
                          <w:lang w:val="nl-NL"/>
                        </w:rPr>
                        <w:t>Aanpassingen naar aanleiding van enquête en accentencarrousel</w:t>
                      </w:r>
                      <w:r w:rsidR="00EF0FB4" w:rsidRPr="00EF0FB4">
                        <w:rPr>
                          <w:rFonts w:ascii="Arial" w:hAnsi="Arial"/>
                          <w:b/>
                          <w:color w:val="2E74B5" w:themeColor="accent5" w:themeShade="BF"/>
                          <w:sz w:val="22"/>
                          <w:szCs w:val="22"/>
                          <w:lang w:val="nl-NL"/>
                        </w:rPr>
                        <w:t>:</w:t>
                      </w:r>
                    </w:p>
                    <w:p w:rsidR="00EF0FB4" w:rsidRPr="00172DD8" w:rsidRDefault="00EF0FB4" w:rsidP="00EF0FB4">
                      <w:pPr>
                        <w:rPr>
                          <w:rFonts w:ascii="Arial" w:hAnsi="Arial"/>
                          <w:bCs/>
                          <w:i/>
                          <w:iCs/>
                          <w:color w:val="FF0000"/>
                          <w:sz w:val="22"/>
                          <w:szCs w:val="22"/>
                          <w:lang w:val="nl-NL"/>
                        </w:rPr>
                      </w:pPr>
                      <w:r>
                        <w:rPr>
                          <w:rFonts w:ascii="Arial" w:hAnsi="Arial"/>
                          <w:bCs/>
                          <w:i/>
                          <w:iCs/>
                          <w:color w:val="2E74B5" w:themeColor="accent5" w:themeShade="BF"/>
                          <w:sz w:val="22"/>
                          <w:szCs w:val="22"/>
                          <w:lang w:val="nl-NL"/>
                        </w:rPr>
                        <w:t>'</w:t>
                      </w:r>
                      <w:r w:rsidRPr="00EF0FB4">
                        <w:rPr>
                          <w:rFonts w:ascii="Arial" w:hAnsi="Arial"/>
                          <w:bCs/>
                          <w:i/>
                          <w:iCs/>
                          <w:color w:val="2E74B5" w:themeColor="accent5" w:themeShade="BF"/>
                          <w:sz w:val="22"/>
                          <w:szCs w:val="22"/>
                          <w:lang w:val="nl-NL"/>
                        </w:rPr>
                        <w:t xml:space="preserve">Als u kiest voor 'dorp in de polder' blijft veel bij het oude. </w:t>
                      </w:r>
                      <w:r w:rsidRPr="00172DD8">
                        <w:rPr>
                          <w:rFonts w:ascii="Arial" w:hAnsi="Arial"/>
                          <w:bCs/>
                          <w:i/>
                          <w:iCs/>
                          <w:color w:val="FF0000"/>
                          <w:sz w:val="22"/>
                          <w:szCs w:val="22"/>
                          <w:lang w:val="nl-NL"/>
                        </w:rPr>
                        <w:t>Het met elkaar samen leven krijgt veel aandacht; er is veel ruimte voor jong en oud om elkaar te ontmoeten.</w:t>
                      </w:r>
                    </w:p>
                    <w:p w:rsidR="00EF0FB4" w:rsidRPr="00EF0FB4" w:rsidRDefault="00EF0FB4" w:rsidP="00EF0FB4">
                      <w:pPr>
                        <w:rPr>
                          <w:rFonts w:ascii="Arial" w:hAnsi="Arial"/>
                          <w:bCs/>
                          <w:i/>
                          <w:iCs/>
                          <w:color w:val="2E74B5" w:themeColor="accent5" w:themeShade="BF"/>
                          <w:sz w:val="22"/>
                          <w:szCs w:val="22"/>
                          <w:lang w:val="nl-NL"/>
                        </w:rPr>
                      </w:pPr>
                      <w:r w:rsidRPr="00EF0FB4">
                        <w:rPr>
                          <w:rFonts w:ascii="Arial" w:hAnsi="Arial"/>
                          <w:bCs/>
                          <w:i/>
                          <w:iCs/>
                          <w:color w:val="2E74B5" w:themeColor="accent5" w:themeShade="BF"/>
                          <w:sz w:val="22"/>
                          <w:szCs w:val="22"/>
                          <w:lang w:val="nl-NL"/>
                        </w:rPr>
                        <w:t xml:space="preserve">De gemeente gaat niet buiten de bestaande grenzen bouwen. Nieuwe bedrijfsgebouwen komen alleen op plekken die daar nu al beschikbaar voor zijn. </w:t>
                      </w:r>
                      <w:r w:rsidRPr="00172DD8">
                        <w:rPr>
                          <w:rFonts w:ascii="Arial" w:hAnsi="Arial"/>
                          <w:bCs/>
                          <w:i/>
                          <w:iCs/>
                          <w:color w:val="FF0000"/>
                          <w:sz w:val="22"/>
                          <w:szCs w:val="22"/>
                          <w:lang w:val="nl-NL"/>
                        </w:rPr>
                        <w:t>De wegen van en naar bedrijventerreinen krijgen niet veel extra aandacht.</w:t>
                      </w:r>
                      <w:r w:rsidRPr="00EF0FB4">
                        <w:rPr>
                          <w:rFonts w:ascii="Arial" w:hAnsi="Arial"/>
                          <w:bCs/>
                          <w:i/>
                          <w:iCs/>
                          <w:color w:val="2E74B5" w:themeColor="accent5" w:themeShade="BF"/>
                          <w:sz w:val="22"/>
                          <w:szCs w:val="22"/>
                          <w:lang w:val="nl-NL"/>
                        </w:rPr>
                        <w:t xml:space="preserve"> Nieuwe woningen bouwen we vooral op plekken waar al huizen staan. Van hoogbouw is, op de bestaande locaties na, geen sprake. </w:t>
                      </w:r>
                    </w:p>
                    <w:p w:rsidR="00EF0FB4" w:rsidRPr="00EF0FB4" w:rsidRDefault="00EF0FB4" w:rsidP="00EF0FB4">
                      <w:pPr>
                        <w:rPr>
                          <w:rFonts w:ascii="Arial" w:hAnsi="Arial"/>
                          <w:bCs/>
                          <w:i/>
                          <w:iCs/>
                          <w:color w:val="2E74B5" w:themeColor="accent5" w:themeShade="BF"/>
                          <w:sz w:val="22"/>
                          <w:szCs w:val="22"/>
                          <w:lang w:val="nl-NL"/>
                        </w:rPr>
                      </w:pPr>
                      <w:r w:rsidRPr="00EF0FB4">
                        <w:rPr>
                          <w:rFonts w:ascii="Arial" w:hAnsi="Arial"/>
                          <w:bCs/>
                          <w:i/>
                          <w:iCs/>
                          <w:color w:val="2E74B5" w:themeColor="accent5" w:themeShade="BF"/>
                          <w:sz w:val="22"/>
                          <w:szCs w:val="22"/>
                          <w:lang w:val="nl-NL"/>
                        </w:rPr>
                        <w:t xml:space="preserve">Duurzame maatregelen worden alleen gedaan op plekken die het landschap en de aanblik van het dorp niet verstoren. Omdat ons verleden belangrijk voor ons is hebben we veel aandacht voor ons erfgoed. We doen er zoveel mogelijk aan om hinder van </w:t>
                      </w:r>
                      <w:r w:rsidRPr="00172DD8">
                        <w:rPr>
                          <w:rFonts w:ascii="Arial" w:hAnsi="Arial"/>
                          <w:bCs/>
                          <w:i/>
                          <w:iCs/>
                          <w:color w:val="FF0000"/>
                          <w:sz w:val="22"/>
                          <w:szCs w:val="22"/>
                          <w:lang w:val="nl-NL"/>
                        </w:rPr>
                        <w:t>(water)</w:t>
                      </w:r>
                      <w:r w:rsidRPr="00EF0FB4">
                        <w:rPr>
                          <w:rFonts w:ascii="Arial" w:hAnsi="Arial"/>
                          <w:bCs/>
                          <w:i/>
                          <w:iCs/>
                          <w:color w:val="2E74B5" w:themeColor="accent5" w:themeShade="BF"/>
                          <w:sz w:val="22"/>
                          <w:szCs w:val="22"/>
                          <w:lang w:val="nl-NL"/>
                        </w:rPr>
                        <w:t xml:space="preserve">wegen, en bedrijven te voorkomen. Om vitaal te blijven leggen we groen aan om te kunnen wandelen, fietsen </w:t>
                      </w:r>
                      <w:r w:rsidRPr="00172DD8">
                        <w:rPr>
                          <w:rFonts w:ascii="Arial" w:hAnsi="Arial"/>
                          <w:bCs/>
                          <w:i/>
                          <w:iCs/>
                          <w:color w:val="FF0000"/>
                          <w:sz w:val="22"/>
                          <w:szCs w:val="22"/>
                          <w:lang w:val="nl-NL"/>
                        </w:rPr>
                        <w:t>en elkaar te ontmoeten</w:t>
                      </w:r>
                      <w:r w:rsidRPr="00EF0FB4">
                        <w:rPr>
                          <w:rFonts w:ascii="Arial" w:hAnsi="Arial"/>
                          <w:bCs/>
                          <w:i/>
                          <w:iCs/>
                          <w:color w:val="2E74B5" w:themeColor="accent5" w:themeShade="BF"/>
                          <w:sz w:val="22"/>
                          <w:szCs w:val="22"/>
                          <w:lang w:val="nl-NL"/>
                        </w:rPr>
                        <w:t>. Meer groen helpt ons ook om te gaan met de gevolgen van klimaatverandering maar zal de aanblik van het dorp niet erg veranderen.</w:t>
                      </w:r>
                    </w:p>
                    <w:p w:rsidR="00FF5B93" w:rsidRPr="00EF0FB4" w:rsidRDefault="00EF0FB4" w:rsidP="00EF0FB4">
                      <w:pPr>
                        <w:rPr>
                          <w:rFonts w:ascii="Arial" w:hAnsi="Arial"/>
                          <w:bCs/>
                          <w:i/>
                          <w:iCs/>
                          <w:color w:val="2E74B5" w:themeColor="accent5" w:themeShade="BF"/>
                          <w:sz w:val="22"/>
                          <w:szCs w:val="22"/>
                          <w:lang w:val="nl-NL"/>
                        </w:rPr>
                      </w:pPr>
                      <w:r w:rsidRPr="00172DD8">
                        <w:rPr>
                          <w:rFonts w:ascii="Arial" w:hAnsi="Arial"/>
                          <w:bCs/>
                          <w:i/>
                          <w:iCs/>
                          <w:color w:val="FF0000"/>
                          <w:sz w:val="22"/>
                          <w:szCs w:val="22"/>
                          <w:lang w:val="nl-NL"/>
                        </w:rPr>
                        <w:t>Dorp in de polder heeft als doel: bestaanszekerheid, gezondheid en ondersteuning van inwoners die dat nodig hebben.</w:t>
                      </w:r>
                      <w:r>
                        <w:rPr>
                          <w:rFonts w:ascii="Arial" w:hAnsi="Arial"/>
                          <w:bCs/>
                          <w:i/>
                          <w:iCs/>
                          <w:color w:val="2E74B5" w:themeColor="accent5" w:themeShade="BF"/>
                          <w:sz w:val="22"/>
                          <w:szCs w:val="22"/>
                          <w:lang w:val="nl-NL"/>
                        </w:rPr>
                        <w:t>'</w:t>
                      </w:r>
                    </w:p>
                    <w:p w:rsidR="00EF0FB4" w:rsidRPr="00A3239C" w:rsidRDefault="00EF0FB4" w:rsidP="00A3239C">
                      <w:pPr>
                        <w:rPr>
                          <w:rFonts w:ascii="Arial" w:hAnsi="Arial"/>
                          <w:sz w:val="22"/>
                          <w:szCs w:val="22"/>
                          <w:lang w:val="nl-NL"/>
                        </w:rPr>
                      </w:pPr>
                    </w:p>
                    <w:p w:rsidR="00FF5B93" w:rsidRDefault="00FF5B93"/>
                  </w:txbxContent>
                </v:textbox>
                <w10:wrap type="square"/>
              </v:shape>
            </w:pict>
          </mc:Fallback>
        </mc:AlternateContent>
      </w:r>
      <w:r w:rsidR="008C200A">
        <w:pict w14:anchorId="6A050EA3">
          <v:oval id="_x0000_s1440" style="position:absolute;margin-left:0;margin-top:6.2pt;width:3pt;height:3pt;z-index:251584000;mso-position-horizontal-relative:text;mso-position-vertical-relative:text" fillcolor="#252359" strokecolor="#252359" strokeweight="0"/>
        </w:pict>
      </w:r>
    </w:p>
    <w:p w:rsidR="00A0772C" w:rsidRPr="00A613E6" w:rsidRDefault="00A0772C" w:rsidP="00A0772C">
      <w:pPr>
        <w:rPr>
          <w:rFonts w:asciiTheme="minorHAnsi" w:hAnsiTheme="minorHAnsi" w:cstheme="minorHAnsi"/>
          <w:color w:val="7030A0"/>
          <w:sz w:val="22"/>
          <w:szCs w:val="22"/>
        </w:rPr>
      </w:pPr>
    </w:p>
    <w:p w:rsidR="00627D59" w:rsidRPr="00A613E6" w:rsidRDefault="00627D59" w:rsidP="00A0772C">
      <w:pPr>
        <w:rPr>
          <w:rFonts w:asciiTheme="minorHAnsi" w:hAnsiTheme="minorHAnsi" w:cstheme="minorHAnsi"/>
          <w:color w:val="7030A0"/>
          <w:sz w:val="22"/>
          <w:szCs w:val="22"/>
        </w:rPr>
      </w:pPr>
    </w:p>
    <w:p w:rsidR="00A613E6" w:rsidRPr="00A613E6" w:rsidRDefault="00A613E6" w:rsidP="00627D59">
      <w:pPr>
        <w:rPr>
          <w:rFonts w:asciiTheme="minorHAnsi" w:hAnsiTheme="minorHAnsi" w:cstheme="minorHAnsi"/>
          <w:i/>
          <w:color w:val="7030A0"/>
          <w:sz w:val="22"/>
          <w:szCs w:val="22"/>
        </w:rPr>
      </w:pPr>
    </w:p>
    <w:p w:rsidR="00A613E6" w:rsidRPr="00A3239C" w:rsidRDefault="00A613E6" w:rsidP="00A3239C">
      <w:pPr>
        <w:jc w:val="center"/>
        <w:rPr>
          <w:rFonts w:ascii="Arial" w:hAnsi="Arial"/>
          <w:color w:val="auto"/>
          <w:sz w:val="22"/>
          <w:szCs w:val="22"/>
          <w:lang w:val="nl-NL"/>
        </w:rPr>
      </w:pPr>
      <w:r w:rsidRPr="00A3239C">
        <w:rPr>
          <w:rFonts w:ascii="Arial" w:hAnsi="Arial"/>
          <w:b/>
          <w:bCs/>
          <w:color w:val="auto"/>
          <w:sz w:val="22"/>
          <w:szCs w:val="22"/>
          <w:lang w:val="nl-NL"/>
        </w:rPr>
        <w:t>Accent 2 van 5: Welvarend Dorp</w:t>
      </w:r>
    </w:p>
    <w:p w:rsidR="00A613E6" w:rsidRPr="00A3239C" w:rsidRDefault="00A613E6" w:rsidP="00A613E6">
      <w:pPr>
        <w:rPr>
          <w:rFonts w:ascii="Arial" w:hAnsi="Arial"/>
          <w:color w:val="auto"/>
          <w:sz w:val="22"/>
          <w:szCs w:val="22"/>
          <w:lang w:val="nl-NL"/>
        </w:rPr>
      </w:pPr>
      <w:r w:rsidRPr="00A3239C">
        <w:rPr>
          <w:rFonts w:ascii="Arial" w:hAnsi="Arial"/>
          <w:color w:val="auto"/>
          <w:sz w:val="22"/>
          <w:szCs w:val="22"/>
          <w:lang w:val="nl-NL"/>
        </w:rPr>
        <w:t>In het 'welvarende dorp' zijn meer luxe woningen en appartementen te vinden. Wonen, leefbaarheid en gezondheid krijgen veel aandacht. Voorzieningen zoals winkels en culturele instellingen zijn vooral gericht op luxe. Omdat de luxere woningen meer ruimte vragen vermoeden wij dat het aantal inwoners afneemt.</w:t>
      </w:r>
    </w:p>
    <w:p w:rsidR="00A613E6" w:rsidRPr="00A3239C" w:rsidRDefault="00A613E6" w:rsidP="00A613E6">
      <w:pPr>
        <w:rPr>
          <w:rFonts w:ascii="Arial" w:hAnsi="Arial"/>
          <w:color w:val="auto"/>
          <w:sz w:val="22"/>
          <w:szCs w:val="22"/>
          <w:lang w:val="nl-NL"/>
        </w:rPr>
      </w:pPr>
      <w:r w:rsidRPr="00A3239C">
        <w:rPr>
          <w:rFonts w:ascii="Arial" w:hAnsi="Arial"/>
          <w:color w:val="auto"/>
          <w:sz w:val="22"/>
          <w:szCs w:val="22"/>
          <w:lang w:val="nl-NL"/>
        </w:rPr>
        <w:t>Bedrijvigheid en industrie (en hiermee ook de werkgelegenheid) nemen ook af. Zo verandert de identiteit van het dorp: jongere gezinnen trekken vaker weg, waardoor het dorp vergrijst. Dat de bevolking veroudert heeft gevolgen voor de gezondheid en de behoefte aan zorg van de inwoners. Op het gebied van duurzaamheid voldoen we aan wet- en regelgeving, maar we doen niets extra's. Omdat het aantal inwoners per vierkante kilometer afneemt, krijgen we wat meer ruimte voor klimaatmaatregelen en vergroening.</w:t>
      </w:r>
    </w:p>
    <w:p w:rsidR="00A613E6" w:rsidRPr="00A613E6" w:rsidRDefault="00A613E6" w:rsidP="00A613E6">
      <w:pPr>
        <w:rPr>
          <w:rFonts w:asciiTheme="minorHAnsi" w:hAnsiTheme="minorHAnsi" w:cstheme="minorHAnsi"/>
          <w:color w:val="7030A0"/>
          <w:sz w:val="22"/>
          <w:szCs w:val="22"/>
          <w:lang w:val="nl-NL"/>
        </w:rPr>
      </w:pPr>
      <w:r w:rsidRPr="00A613E6">
        <w:rPr>
          <w:rFonts w:asciiTheme="minorHAnsi" w:hAnsiTheme="minorHAnsi" w:cstheme="minorHAnsi"/>
          <w:noProof/>
          <w:color w:val="7030A0"/>
          <w:sz w:val="22"/>
          <w:szCs w:val="22"/>
          <w:lang w:val="nl-NL" w:eastAsia="nl-NL"/>
        </w:rPr>
        <w:drawing>
          <wp:inline distT="0" distB="0" distL="0" distR="0" wp14:anchorId="43FFCD49" wp14:editId="231E9D7F">
            <wp:extent cx="6318885" cy="4491108"/>
            <wp:effectExtent l="0" t="0" r="5715" b="5080"/>
            <wp:docPr id="17" name="Afbeelding 17" descr="C:\Users\jpu004\AppData\Local\Microsoft\Windows\INetCache\Content.MSO\37613F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pu004\AppData\Local\Microsoft\Windows\INetCache\Content.MSO\37613F50.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3216" cy="4494186"/>
                    </a:xfrm>
                    <a:prstGeom prst="rect">
                      <a:avLst/>
                    </a:prstGeom>
                    <a:noFill/>
                    <a:ln>
                      <a:noFill/>
                    </a:ln>
                  </pic:spPr>
                </pic:pic>
              </a:graphicData>
            </a:graphic>
          </wp:inline>
        </w:drawing>
      </w:r>
    </w:p>
    <w:p w:rsidR="00627D59" w:rsidRPr="00A613E6" w:rsidRDefault="00627D59" w:rsidP="00A0772C">
      <w:pPr>
        <w:rPr>
          <w:rFonts w:asciiTheme="minorHAnsi" w:hAnsiTheme="minorHAnsi" w:cstheme="minorHAnsi"/>
          <w:color w:val="7030A0"/>
          <w:sz w:val="22"/>
          <w:szCs w:val="22"/>
        </w:rPr>
      </w:pPr>
    </w:p>
    <w:p w:rsidR="00F05CFB" w:rsidRDefault="00512097">
      <w:r>
        <w:br w:type="page"/>
      </w:r>
    </w:p>
    <w:p w:rsidR="00A0772C" w:rsidRDefault="00A0772C"/>
    <w:p w:rsidR="00F05CFB" w:rsidRDefault="00512097">
      <w:pPr>
        <w:rPr>
          <w:sz w:val="27"/>
          <w:szCs w:val="27"/>
        </w:rPr>
      </w:pPr>
      <w:r>
        <w:rPr>
          <w:sz w:val="27"/>
          <w:szCs w:val="27"/>
        </w:rPr>
        <w:t xml:space="preserve">11. </w:t>
      </w:r>
      <w:proofErr w:type="spellStart"/>
      <w:r>
        <w:rPr>
          <w:sz w:val="27"/>
          <w:szCs w:val="27"/>
        </w:rPr>
        <w:t>Stelling</w:t>
      </w:r>
      <w:proofErr w:type="spellEnd"/>
      <w:r>
        <w:rPr>
          <w:sz w:val="27"/>
          <w:szCs w:val="27"/>
        </w:rPr>
        <w:t xml:space="preserve">: </w:t>
      </w:r>
      <w:proofErr w:type="spellStart"/>
      <w:r>
        <w:rPr>
          <w:sz w:val="27"/>
          <w:szCs w:val="27"/>
        </w:rPr>
        <w:t>Dit</w:t>
      </w:r>
      <w:proofErr w:type="spellEnd"/>
      <w:r>
        <w:rPr>
          <w:sz w:val="27"/>
          <w:szCs w:val="27"/>
        </w:rPr>
        <w:t xml:space="preserve"> accent is </w:t>
      </w:r>
      <w:proofErr w:type="spellStart"/>
      <w:r>
        <w:rPr>
          <w:sz w:val="27"/>
          <w:szCs w:val="27"/>
        </w:rPr>
        <w:t>helder</w:t>
      </w:r>
      <w:proofErr w:type="spellEnd"/>
      <w:r>
        <w:rPr>
          <w:sz w:val="27"/>
          <w:szCs w:val="27"/>
        </w:rPr>
        <w:t xml:space="preserve"> </w:t>
      </w:r>
      <w:proofErr w:type="spellStart"/>
      <w:r>
        <w:rPr>
          <w:sz w:val="27"/>
          <w:szCs w:val="27"/>
        </w:rPr>
        <w:t>uitgelegd</w:t>
      </w:r>
      <w:proofErr w:type="spellEnd"/>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507"/>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Aantal</w:t>
            </w:r>
            <w:proofErr w:type="spellEnd"/>
            <w:r>
              <w:rPr>
                <w:rFonts w:ascii="Arial" w:hAnsi="Arial"/>
                <w:color w:val="8392A2"/>
                <w:sz w:val="22"/>
                <w:szCs w:val="22"/>
              </w:rPr>
              <w:t xml:space="preserve"> </w:t>
            </w:r>
            <w:proofErr w:type="spellStart"/>
            <w:r>
              <w:rPr>
                <w:rFonts w:ascii="Arial" w:hAnsi="Arial"/>
                <w:color w:val="8392A2"/>
                <w:sz w:val="22"/>
                <w:szCs w:val="22"/>
              </w:rPr>
              <w:t>sterren</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355059060" name="Picture 1" descr="/domains1/vx3674800/public/www_root/tmp/PNG-WtTS4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WtTS4Q.png"/>
                          <pic:cNvPicPr/>
                        </pic:nvPicPr>
                        <pic:blipFill>
                          <a:blip r:embed="rId31"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1/5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6,1%</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2/5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21</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9,2%</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3/5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19,2%</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4/5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80</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34,9%</w:t>
            </w:r>
          </w:p>
        </w:tc>
      </w:tr>
      <w:tr w:rsidR="00F05CFB">
        <w:trPr>
          <w:trHeight w:val="585"/>
        </w:trPr>
        <w:tc>
          <w:tcPr>
            <w:tcW w:w="0" w:type="auto"/>
            <w:tcBorders>
              <w:right w:val="none" w:sz="6" w:space="0" w:color="000000"/>
            </w:tcBorders>
            <w:vAlign w:val="center"/>
          </w:tcPr>
          <w:p w:rsidR="00F05CFB" w:rsidRDefault="00512097">
            <w:r>
              <w:rPr>
                <w:sz w:val="26"/>
                <w:szCs w:val="26"/>
              </w:rPr>
              <w:t>★★★★★</w:t>
            </w:r>
            <w:r>
              <w:rPr>
                <w:rFonts w:ascii="Arial" w:hAnsi="Arial"/>
                <w:color w:val="8392A2"/>
                <w:sz w:val="22"/>
                <w:szCs w:val="22"/>
              </w:rPr>
              <w:t xml:space="preserve">  5/5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70</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30,6%</w:t>
            </w:r>
          </w:p>
        </w:tc>
      </w:tr>
    </w:tbl>
    <w:p w:rsidR="00F05CFB" w:rsidRDefault="00512097">
      <w:r>
        <w:br w:type="page"/>
      </w:r>
    </w:p>
    <w:p w:rsidR="00F05CFB" w:rsidRDefault="00512097">
      <w:pPr>
        <w:rPr>
          <w:sz w:val="27"/>
          <w:szCs w:val="27"/>
        </w:rPr>
      </w:pPr>
      <w:r>
        <w:rPr>
          <w:sz w:val="27"/>
          <w:szCs w:val="27"/>
        </w:rPr>
        <w:t xml:space="preserve">12. </w:t>
      </w:r>
      <w:proofErr w:type="spellStart"/>
      <w:r>
        <w:rPr>
          <w:sz w:val="27"/>
          <w:szCs w:val="27"/>
        </w:rPr>
        <w:t>Stelling</w:t>
      </w:r>
      <w:proofErr w:type="spellEnd"/>
      <w:r>
        <w:rPr>
          <w:sz w:val="27"/>
          <w:szCs w:val="27"/>
        </w:rPr>
        <w:t xml:space="preserve">: </w:t>
      </w:r>
      <w:proofErr w:type="spellStart"/>
      <w:r>
        <w:rPr>
          <w:sz w:val="27"/>
          <w:szCs w:val="27"/>
        </w:rPr>
        <w:t>Dit</w:t>
      </w:r>
      <w:proofErr w:type="spellEnd"/>
      <w:r>
        <w:rPr>
          <w:sz w:val="27"/>
          <w:szCs w:val="27"/>
        </w:rPr>
        <w:t xml:space="preserve"> accent is </w:t>
      </w:r>
      <w:proofErr w:type="spellStart"/>
      <w:r>
        <w:rPr>
          <w:sz w:val="27"/>
          <w:szCs w:val="27"/>
        </w:rPr>
        <w:t>compleet</w:t>
      </w:r>
      <w:proofErr w:type="spellEnd"/>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507"/>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Aantal</w:t>
            </w:r>
            <w:proofErr w:type="spellEnd"/>
            <w:r>
              <w:rPr>
                <w:rFonts w:ascii="Arial" w:hAnsi="Arial"/>
                <w:color w:val="8392A2"/>
                <w:sz w:val="22"/>
                <w:szCs w:val="22"/>
              </w:rPr>
              <w:t xml:space="preserve"> </w:t>
            </w:r>
            <w:proofErr w:type="spellStart"/>
            <w:r>
              <w:rPr>
                <w:rFonts w:ascii="Arial" w:hAnsi="Arial"/>
                <w:color w:val="8392A2"/>
                <w:sz w:val="22"/>
                <w:szCs w:val="22"/>
              </w:rPr>
              <w:t>sterren</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846512792" name="Picture 1" descr="/domains1/vx3674800/public/www_root/tmp/PNG-62cc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62ccJi.png"/>
                          <pic:cNvPicPr/>
                        </pic:nvPicPr>
                        <pic:blipFill>
                          <a:blip r:embed="rId32"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1/5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27</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11,8%</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2/5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27</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11,8%</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3/5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64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27,9%</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4/5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66</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28,8%</w:t>
            </w:r>
          </w:p>
        </w:tc>
      </w:tr>
      <w:tr w:rsidR="00F05CFB">
        <w:trPr>
          <w:trHeight w:val="585"/>
        </w:trPr>
        <w:tc>
          <w:tcPr>
            <w:tcW w:w="0" w:type="auto"/>
            <w:tcBorders>
              <w:right w:val="none" w:sz="6" w:space="0" w:color="000000"/>
            </w:tcBorders>
            <w:vAlign w:val="center"/>
          </w:tcPr>
          <w:p w:rsidR="00F05CFB" w:rsidRDefault="00512097">
            <w:r>
              <w:rPr>
                <w:sz w:val="26"/>
                <w:szCs w:val="26"/>
              </w:rPr>
              <w:t>★★★★★</w:t>
            </w:r>
            <w:r>
              <w:rPr>
                <w:rFonts w:ascii="Arial" w:hAnsi="Arial"/>
                <w:color w:val="8392A2"/>
                <w:sz w:val="22"/>
                <w:szCs w:val="22"/>
              </w:rPr>
              <w:t xml:space="preserve">  5/5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45</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19,7%</w:t>
            </w:r>
          </w:p>
        </w:tc>
      </w:tr>
    </w:tbl>
    <w:p w:rsidR="00F05CFB" w:rsidRDefault="00512097">
      <w:r>
        <w:br w:type="page"/>
      </w:r>
    </w:p>
    <w:p w:rsidR="00F05CFB" w:rsidRDefault="00512097">
      <w:pPr>
        <w:rPr>
          <w:sz w:val="27"/>
          <w:szCs w:val="27"/>
        </w:rPr>
      </w:pPr>
      <w:r>
        <w:rPr>
          <w:sz w:val="27"/>
          <w:szCs w:val="27"/>
        </w:rPr>
        <w:t xml:space="preserve">13. Hoe </w:t>
      </w:r>
      <w:proofErr w:type="spellStart"/>
      <w:r>
        <w:rPr>
          <w:sz w:val="27"/>
          <w:szCs w:val="27"/>
        </w:rPr>
        <w:t>zouden</w:t>
      </w:r>
      <w:proofErr w:type="spellEnd"/>
      <w:r>
        <w:rPr>
          <w:sz w:val="27"/>
          <w:szCs w:val="27"/>
        </w:rPr>
        <w:t xml:space="preserve"> we </w:t>
      </w:r>
      <w:proofErr w:type="spellStart"/>
      <w:r>
        <w:rPr>
          <w:sz w:val="27"/>
          <w:szCs w:val="27"/>
        </w:rPr>
        <w:t>dit</w:t>
      </w:r>
      <w:proofErr w:type="spellEnd"/>
      <w:r>
        <w:rPr>
          <w:sz w:val="27"/>
          <w:szCs w:val="27"/>
        </w:rPr>
        <w:t xml:space="preserve"> accent </w:t>
      </w:r>
      <w:proofErr w:type="spellStart"/>
      <w:r>
        <w:rPr>
          <w:sz w:val="27"/>
          <w:szCs w:val="27"/>
        </w:rPr>
        <w:t>kunnen</w:t>
      </w:r>
      <w:proofErr w:type="spellEnd"/>
      <w:r>
        <w:rPr>
          <w:sz w:val="27"/>
          <w:szCs w:val="27"/>
        </w:rPr>
        <w:t xml:space="preserve"> </w:t>
      </w:r>
      <w:proofErr w:type="spellStart"/>
      <w:r>
        <w:rPr>
          <w:sz w:val="27"/>
          <w:szCs w:val="27"/>
        </w:rPr>
        <w:t>verbeteren</w:t>
      </w:r>
      <w:proofErr w:type="spellEnd"/>
      <w:r>
        <w:rPr>
          <w:sz w:val="27"/>
          <w:szCs w:val="27"/>
        </w:rPr>
        <w:t>?</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642"/>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Tekst</w:t>
            </w:r>
            <w:proofErr w:type="spellEnd"/>
            <w:r>
              <w:rPr>
                <w:rFonts w:ascii="Arial" w:hAnsi="Arial"/>
                <w:color w:val="8392A2"/>
                <w:sz w:val="22"/>
                <w:szCs w:val="22"/>
              </w:rPr>
              <w:t xml:space="preserve"> </w:t>
            </w:r>
            <w:proofErr w:type="spellStart"/>
            <w:r>
              <w:rPr>
                <w:rFonts w:ascii="Arial" w:hAnsi="Arial"/>
                <w:color w:val="8392A2"/>
                <w:sz w:val="22"/>
                <w:szCs w:val="22"/>
              </w:rPr>
              <w:t>antwoord</w:t>
            </w:r>
            <w:proofErr w:type="spellEnd"/>
          </w:p>
        </w:tc>
      </w:tr>
    </w:tbl>
    <w:p w:rsidR="00F05CFB" w:rsidRDefault="00512097">
      <w:r>
        <w:br/>
      </w:r>
    </w:p>
    <w:p w:rsidR="00181DB5" w:rsidRDefault="00B71518" w:rsidP="00172DD8">
      <w:pPr>
        <w:rPr>
          <w:rFonts w:asciiTheme="minorHAnsi" w:hAnsiTheme="minorHAnsi" w:cstheme="minorHAnsi"/>
          <w:color w:val="7030A0"/>
          <w:sz w:val="22"/>
          <w:szCs w:val="22"/>
        </w:rPr>
      </w:pPr>
      <w:r w:rsidRPr="00B71518">
        <w:rPr>
          <w:rFonts w:asciiTheme="minorHAnsi" w:hAnsiTheme="minorHAnsi" w:cstheme="minorHAnsi"/>
          <w:noProof/>
          <w:color w:val="7030A0"/>
          <w:sz w:val="22"/>
          <w:szCs w:val="22"/>
          <w:lang w:val="nl-NL" w:eastAsia="nl-NL"/>
        </w:rPr>
        <mc:AlternateContent>
          <mc:Choice Requires="wps">
            <w:drawing>
              <wp:anchor distT="45720" distB="45720" distL="114300" distR="114300" simplePos="0" relativeHeight="252044800" behindDoc="0" locked="0" layoutInCell="1" allowOverlap="1">
                <wp:simplePos x="0" y="0"/>
                <wp:positionH relativeFrom="column">
                  <wp:posOffset>9525</wp:posOffset>
                </wp:positionH>
                <wp:positionV relativeFrom="paragraph">
                  <wp:posOffset>302895</wp:posOffset>
                </wp:positionV>
                <wp:extent cx="6419850" cy="1404620"/>
                <wp:effectExtent l="0" t="0" r="19050" b="27305"/>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404620"/>
                        </a:xfrm>
                        <a:prstGeom prst="rect">
                          <a:avLst/>
                        </a:prstGeom>
                        <a:solidFill>
                          <a:srgbClr val="FFFFFF"/>
                        </a:solidFill>
                        <a:ln w="9525">
                          <a:solidFill>
                            <a:srgbClr val="000000"/>
                          </a:solidFill>
                          <a:miter lim="800000"/>
                          <a:headEnd/>
                          <a:tailEnd/>
                        </a:ln>
                      </wps:spPr>
                      <wps:txbx>
                        <w:txbxContent>
                          <w:p w:rsidR="00172DD8" w:rsidRPr="00466721" w:rsidRDefault="00172DD8" w:rsidP="00B71518">
                            <w:pPr>
                              <w:rPr>
                                <w:rFonts w:asciiTheme="minorBidi" w:hAnsiTheme="minorBidi" w:cstheme="minorBidi"/>
                                <w:b/>
                                <w:bCs/>
                                <w:color w:val="2E74B5" w:themeColor="accent5" w:themeShade="BF"/>
                                <w:sz w:val="22"/>
                                <w:szCs w:val="22"/>
                                <w:lang w:val="nl-NL"/>
                              </w:rPr>
                            </w:pPr>
                            <w:r w:rsidRPr="00466721">
                              <w:rPr>
                                <w:rFonts w:asciiTheme="minorBidi" w:hAnsiTheme="minorBidi" w:cstheme="minorBidi"/>
                                <w:b/>
                                <w:bCs/>
                                <w:color w:val="2E74B5" w:themeColor="accent5" w:themeShade="BF"/>
                                <w:sz w:val="22"/>
                                <w:szCs w:val="22"/>
                                <w:lang w:val="nl-NL"/>
                              </w:rPr>
                              <w:t>Conclusie</w:t>
                            </w:r>
                          </w:p>
                          <w:p w:rsidR="00FF5B93" w:rsidRPr="00172DD8" w:rsidRDefault="00FF5B93" w:rsidP="008C200A">
                            <w:pPr>
                              <w:rPr>
                                <w:rFonts w:asciiTheme="minorBidi" w:hAnsiTheme="minorBidi" w:cstheme="minorBidi"/>
                                <w:color w:val="2E74B5" w:themeColor="accent5" w:themeShade="BF"/>
                                <w:sz w:val="22"/>
                                <w:szCs w:val="22"/>
                                <w:lang w:val="nl-NL"/>
                              </w:rPr>
                            </w:pPr>
                            <w:r w:rsidRPr="00172DD8">
                              <w:rPr>
                                <w:rFonts w:asciiTheme="minorBidi" w:hAnsiTheme="minorBidi" w:cstheme="minorBidi"/>
                                <w:color w:val="2E74B5" w:themeColor="accent5" w:themeShade="BF"/>
                                <w:sz w:val="22"/>
                                <w:szCs w:val="22"/>
                                <w:lang w:val="nl-NL"/>
                              </w:rPr>
                              <w:t xml:space="preserve">Dit accent scoort gemiddeld 3,7 sterren voor helderheid. Voor compleetheid is dit gemiddeld 3,3. </w:t>
                            </w:r>
                          </w:p>
                          <w:p w:rsidR="00FF5B93" w:rsidRPr="00172DD8" w:rsidRDefault="00FF5B93" w:rsidP="00B71518">
                            <w:pPr>
                              <w:rPr>
                                <w:rFonts w:asciiTheme="minorBidi" w:hAnsiTheme="minorBidi" w:cstheme="minorBidi"/>
                                <w:color w:val="2E74B5" w:themeColor="accent5" w:themeShade="BF"/>
                                <w:sz w:val="22"/>
                                <w:szCs w:val="22"/>
                                <w:lang w:val="nl-NL"/>
                              </w:rPr>
                            </w:pPr>
                            <w:r w:rsidRPr="00172DD8">
                              <w:rPr>
                                <w:rFonts w:asciiTheme="minorBidi" w:hAnsiTheme="minorBidi" w:cstheme="minorBidi"/>
                                <w:color w:val="2E74B5" w:themeColor="accent5" w:themeShade="BF"/>
                                <w:sz w:val="22"/>
                                <w:szCs w:val="22"/>
                                <w:lang w:val="nl-NL"/>
                              </w:rPr>
                              <w:t xml:space="preserve">150 keer hebben ondervraagden aangegeven dat er geen aanvullingen zijn. </w:t>
                            </w:r>
                          </w:p>
                          <w:p w:rsidR="00FF5B93" w:rsidRPr="00172DD8" w:rsidRDefault="00FF5B93" w:rsidP="00DB3719">
                            <w:pPr>
                              <w:rPr>
                                <w:rFonts w:asciiTheme="minorBidi" w:hAnsiTheme="minorBidi" w:cstheme="minorBidi"/>
                                <w:color w:val="2E74B5" w:themeColor="accent5" w:themeShade="BF"/>
                                <w:sz w:val="22"/>
                                <w:szCs w:val="22"/>
                                <w:lang w:val="nl-NL"/>
                              </w:rPr>
                            </w:pPr>
                            <w:r w:rsidRPr="00172DD8">
                              <w:rPr>
                                <w:rFonts w:asciiTheme="minorBidi" w:hAnsiTheme="minorBidi" w:cstheme="minorBidi"/>
                                <w:color w:val="2E74B5" w:themeColor="accent5" w:themeShade="BF"/>
                                <w:sz w:val="22"/>
                                <w:szCs w:val="22"/>
                                <w:lang w:val="nl-NL"/>
                              </w:rPr>
                              <w:t xml:space="preserve">De opmerkingen op dit accent richten zich voornamelijk op de volgende </w:t>
                            </w:r>
                            <w:r w:rsidR="00DB3719">
                              <w:rPr>
                                <w:rFonts w:asciiTheme="minorBidi" w:hAnsiTheme="minorBidi" w:cstheme="minorBidi"/>
                                <w:color w:val="2E74B5" w:themeColor="accent5" w:themeShade="BF"/>
                                <w:sz w:val="22"/>
                                <w:szCs w:val="22"/>
                                <w:lang w:val="nl-NL"/>
                              </w:rPr>
                              <w:t xml:space="preserve">drie thema's: ten eerste wordt </w:t>
                            </w:r>
                            <w:r w:rsidRPr="00172DD8">
                              <w:rPr>
                                <w:rFonts w:asciiTheme="minorBidi" w:hAnsiTheme="minorBidi" w:cstheme="minorBidi"/>
                                <w:color w:val="2E74B5" w:themeColor="accent5" w:themeShade="BF"/>
                                <w:sz w:val="22"/>
                                <w:szCs w:val="22"/>
                                <w:lang w:val="nl-NL"/>
                              </w:rPr>
                              <w:t>aangegeven (18 keer) dat welvaart niet per se thuishoort bij senioren, maar dat er juist ook veel welvarende jongeren zijn. De insteek op voornamelijk senioren hoeft dus niet bij dit accent.</w:t>
                            </w:r>
                          </w:p>
                          <w:p w:rsidR="00FF5B93" w:rsidRPr="00172DD8" w:rsidRDefault="00FF5B93" w:rsidP="00B71518">
                            <w:pPr>
                              <w:rPr>
                                <w:rFonts w:asciiTheme="minorBidi" w:hAnsiTheme="minorBidi" w:cstheme="minorBidi"/>
                                <w:color w:val="2E74B5" w:themeColor="accent5" w:themeShade="BF"/>
                                <w:sz w:val="22"/>
                                <w:szCs w:val="22"/>
                                <w:lang w:val="nl-NL"/>
                              </w:rPr>
                            </w:pPr>
                            <w:r w:rsidRPr="00172DD8">
                              <w:rPr>
                                <w:rFonts w:asciiTheme="minorBidi" w:hAnsiTheme="minorBidi" w:cstheme="minorBidi"/>
                                <w:color w:val="2E74B5" w:themeColor="accent5" w:themeShade="BF"/>
                                <w:sz w:val="22"/>
                                <w:szCs w:val="22"/>
                                <w:lang w:val="nl-NL"/>
                              </w:rPr>
                              <w:t xml:space="preserve">Daarnaast werd meerdere keren de vraag gesteld waarom een welvarend dorp zich per definitie op rijke mensen zou moeten richten (7 keer), welvarend betekent namelijk niet per se luxe. </w:t>
                            </w:r>
                          </w:p>
                          <w:p w:rsidR="00FF5B93" w:rsidRPr="00172DD8" w:rsidRDefault="00FF5B93" w:rsidP="00B71518">
                            <w:pPr>
                              <w:rPr>
                                <w:rFonts w:asciiTheme="minorBidi" w:hAnsiTheme="minorBidi" w:cstheme="minorBidi"/>
                                <w:color w:val="2E74B5" w:themeColor="accent5" w:themeShade="BF"/>
                                <w:sz w:val="22"/>
                                <w:szCs w:val="22"/>
                                <w:lang w:val="nl-NL"/>
                              </w:rPr>
                            </w:pPr>
                            <w:r w:rsidRPr="00172DD8">
                              <w:rPr>
                                <w:rFonts w:asciiTheme="minorBidi" w:hAnsiTheme="minorBidi" w:cstheme="minorBidi"/>
                                <w:color w:val="2E74B5" w:themeColor="accent5" w:themeShade="BF"/>
                                <w:sz w:val="22"/>
                                <w:szCs w:val="22"/>
                                <w:lang w:val="nl-NL"/>
                              </w:rPr>
                              <w:t xml:space="preserve">Als laatste wordt er ook aandacht gevraagd voor meer betaalbare woningen (7 keer). </w:t>
                            </w:r>
                          </w:p>
                          <w:p w:rsidR="00FF5B93" w:rsidRDefault="00FF5B93" w:rsidP="00B71518">
                            <w:pPr>
                              <w:rPr>
                                <w:rFonts w:asciiTheme="minorBidi" w:hAnsiTheme="minorBidi" w:cstheme="minorBidi"/>
                                <w:b/>
                                <w:color w:val="2E74B5" w:themeColor="accent5" w:themeShade="BF"/>
                                <w:sz w:val="22"/>
                                <w:szCs w:val="22"/>
                                <w:lang w:val="nl-NL"/>
                              </w:rPr>
                            </w:pPr>
                            <w:r w:rsidRPr="00172DD8">
                              <w:rPr>
                                <w:rFonts w:asciiTheme="minorBidi" w:hAnsiTheme="minorBidi" w:cstheme="minorBidi"/>
                                <w:b/>
                                <w:color w:val="2E74B5" w:themeColor="accent5" w:themeShade="BF"/>
                                <w:sz w:val="22"/>
                                <w:szCs w:val="22"/>
                                <w:lang w:val="nl-NL"/>
                              </w:rPr>
                              <w:t>Aanpassingen naar aanleiding van enquête en accentencarrousel:</w:t>
                            </w:r>
                          </w:p>
                          <w:p w:rsidR="00172DD8" w:rsidRPr="00172DD8" w:rsidRDefault="00172DD8" w:rsidP="00172DD8">
                            <w:pPr>
                              <w:rPr>
                                <w:rFonts w:asciiTheme="minorBidi" w:hAnsiTheme="minorBidi" w:cstheme="minorBidi"/>
                                <w:i/>
                                <w:iCs/>
                                <w:color w:val="2E74B5" w:themeColor="accent5" w:themeShade="BF"/>
                                <w:sz w:val="22"/>
                                <w:szCs w:val="22"/>
                                <w:lang w:val="nl-NL"/>
                              </w:rPr>
                            </w:pPr>
                            <w:r>
                              <w:rPr>
                                <w:rFonts w:asciiTheme="minorBidi" w:hAnsiTheme="minorBidi" w:cstheme="minorBidi"/>
                                <w:i/>
                                <w:iCs/>
                                <w:color w:val="2E74B5" w:themeColor="accent5" w:themeShade="BF"/>
                                <w:sz w:val="22"/>
                                <w:szCs w:val="22"/>
                                <w:lang w:val="nl-NL"/>
                              </w:rPr>
                              <w:t>'</w:t>
                            </w:r>
                            <w:r w:rsidRPr="00172DD8">
                              <w:rPr>
                                <w:rFonts w:asciiTheme="minorBidi" w:hAnsiTheme="minorBidi" w:cstheme="minorBidi"/>
                                <w:i/>
                                <w:iCs/>
                                <w:color w:val="2E74B5" w:themeColor="accent5" w:themeShade="BF"/>
                                <w:sz w:val="22"/>
                                <w:szCs w:val="22"/>
                                <w:lang w:val="nl-NL"/>
                              </w:rPr>
                              <w:t xml:space="preserve">In het 'welvarende dorp' zijn meer luxe woningen en appartementen te vinden. Omdat deze woningen meer ruimte vragen vermoeden wij dat het aantal inwoners afneemt. </w:t>
                            </w:r>
                            <w:r w:rsidRPr="00172DD8">
                              <w:rPr>
                                <w:rFonts w:asciiTheme="minorBidi" w:hAnsiTheme="minorBidi" w:cstheme="minorBidi"/>
                                <w:i/>
                                <w:iCs/>
                                <w:color w:val="FF0000"/>
                                <w:sz w:val="22"/>
                                <w:szCs w:val="22"/>
                                <w:lang w:val="nl-NL"/>
                              </w:rPr>
                              <w:t xml:space="preserve">Het dorp wordt aantrekkelijker </w:t>
                            </w:r>
                            <w:r w:rsidRPr="00172DD8">
                              <w:rPr>
                                <w:rFonts w:asciiTheme="minorBidi" w:hAnsiTheme="minorBidi" w:cstheme="minorBidi"/>
                                <w:i/>
                                <w:iCs/>
                                <w:color w:val="2E74B5" w:themeColor="accent5" w:themeShade="BF"/>
                                <w:sz w:val="22"/>
                                <w:szCs w:val="22"/>
                                <w:lang w:val="nl-NL"/>
                              </w:rPr>
                              <w:t>door voorzieningen als winkels en culturele instellingen die vooral veel bieden voor welvarende senioren.</w:t>
                            </w:r>
                          </w:p>
                          <w:p w:rsidR="00172DD8" w:rsidRPr="00172DD8" w:rsidRDefault="00172DD8" w:rsidP="00172DD8">
                            <w:pPr>
                              <w:rPr>
                                <w:rFonts w:asciiTheme="minorBidi" w:hAnsiTheme="minorBidi" w:cstheme="minorBidi"/>
                                <w:i/>
                                <w:iCs/>
                                <w:color w:val="FF0000"/>
                                <w:sz w:val="22"/>
                                <w:szCs w:val="22"/>
                                <w:lang w:val="nl-NL"/>
                              </w:rPr>
                            </w:pPr>
                            <w:r w:rsidRPr="00172DD8">
                              <w:rPr>
                                <w:rFonts w:asciiTheme="minorBidi" w:hAnsiTheme="minorBidi" w:cstheme="minorBidi"/>
                                <w:i/>
                                <w:iCs/>
                                <w:color w:val="FF0000"/>
                                <w:sz w:val="22"/>
                                <w:szCs w:val="22"/>
                                <w:lang w:val="nl-NL"/>
                              </w:rPr>
                              <w:t xml:space="preserve">Dienstverlenende bedrijven zijn welkom terwijl we industrie en grote bedrijven niet zo graag zien komen. Hierdoor verandert de werkgelegenheid </w:t>
                            </w:r>
                            <w:r w:rsidRPr="00172DD8">
                              <w:rPr>
                                <w:rFonts w:asciiTheme="minorBidi" w:hAnsiTheme="minorBidi" w:cstheme="minorBidi"/>
                                <w:i/>
                                <w:iCs/>
                                <w:color w:val="2E74B5" w:themeColor="accent5" w:themeShade="BF"/>
                                <w:sz w:val="22"/>
                                <w:szCs w:val="22"/>
                                <w:lang w:val="nl-NL"/>
                              </w:rPr>
                              <w:t xml:space="preserve">of verdwijnen banen. Door deze veranderingen zullen mogelijk meer jongere gezinnen wegtrekken waardoor het dorp vergrijst. Dat de bevolking veroudert heeft gevolgen voor de gezondheid en de behoefte aan zorg van de inwoners. Gezondheid is erg belangrijk in het welvarende dorp. </w:t>
                            </w:r>
                            <w:r w:rsidRPr="00172DD8">
                              <w:rPr>
                                <w:rFonts w:asciiTheme="minorBidi" w:hAnsiTheme="minorBidi" w:cstheme="minorBidi"/>
                                <w:i/>
                                <w:iCs/>
                                <w:color w:val="FF0000"/>
                                <w:sz w:val="22"/>
                                <w:szCs w:val="22"/>
                                <w:lang w:val="nl-NL"/>
                              </w:rPr>
                              <w:t>Er is ruimte om te onthaasten, sociale controle en zorg voor elkaar en is er ruimte voor zorg die mensen zelf betalen (particuliere zorg). Het dorp is ingericht met mooie en luxe materialen en het is er goed wandelen en fietsen.</w:t>
                            </w:r>
                          </w:p>
                          <w:p w:rsidR="00172DD8" w:rsidRPr="00172DD8" w:rsidRDefault="00172DD8" w:rsidP="00172DD8">
                            <w:pPr>
                              <w:rPr>
                                <w:rFonts w:asciiTheme="minorBidi" w:hAnsiTheme="minorBidi" w:cstheme="minorBidi"/>
                                <w:i/>
                                <w:iCs/>
                                <w:color w:val="FF0000"/>
                                <w:sz w:val="22"/>
                                <w:szCs w:val="22"/>
                                <w:lang w:val="nl-NL"/>
                              </w:rPr>
                            </w:pPr>
                            <w:r w:rsidRPr="00172DD8">
                              <w:rPr>
                                <w:rFonts w:asciiTheme="minorBidi" w:hAnsiTheme="minorBidi" w:cstheme="minorBidi"/>
                                <w:i/>
                                <w:iCs/>
                                <w:color w:val="FF0000"/>
                                <w:sz w:val="22"/>
                                <w:szCs w:val="22"/>
                                <w:lang w:val="nl-NL"/>
                              </w:rPr>
                              <w:t>Welvarend dorp heeft als doel: wonen, leefbaarheid en gezondheid.</w:t>
                            </w:r>
                            <w:r>
                              <w:rPr>
                                <w:rFonts w:asciiTheme="minorBidi" w:hAnsiTheme="minorBidi" w:cstheme="minorBidi"/>
                                <w:i/>
                                <w:iCs/>
                                <w:color w:val="FF0000"/>
                                <w:sz w:val="22"/>
                                <w:szCs w:val="22"/>
                                <w:lang w:val="nl-NL"/>
                              </w:rPr>
                              <w:t>'</w:t>
                            </w:r>
                          </w:p>
                          <w:p w:rsidR="00FF5B93" w:rsidRDefault="00FF5B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75pt;margin-top:23.85pt;width:505.5pt;height:110.6pt;z-index:25204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">
                <v:textbox style="mso-fit-shape-to-text:t">
                  <w:txbxContent>
                    <w:p w:rsidR="00172DD8" w:rsidRPr="00466721" w:rsidRDefault="00172DD8" w:rsidP="00B71518">
                      <w:pPr>
                        <w:rPr>
                          <w:rFonts w:asciiTheme="minorBidi" w:hAnsiTheme="minorBidi" w:cstheme="minorBidi"/>
                          <w:b/>
                          <w:bCs/>
                          <w:color w:val="2E74B5" w:themeColor="accent5" w:themeShade="BF"/>
                          <w:sz w:val="22"/>
                          <w:szCs w:val="22"/>
                          <w:lang w:val="nl-NL"/>
                        </w:rPr>
                      </w:pPr>
                      <w:r w:rsidRPr="00466721">
                        <w:rPr>
                          <w:rFonts w:asciiTheme="minorBidi" w:hAnsiTheme="minorBidi" w:cstheme="minorBidi"/>
                          <w:b/>
                          <w:bCs/>
                          <w:color w:val="2E74B5" w:themeColor="accent5" w:themeShade="BF"/>
                          <w:sz w:val="22"/>
                          <w:szCs w:val="22"/>
                          <w:lang w:val="nl-NL"/>
                        </w:rPr>
                        <w:t>Conclusie</w:t>
                      </w:r>
                    </w:p>
                    <w:p w:rsidR="00FF5B93" w:rsidRPr="00172DD8" w:rsidRDefault="00FF5B93" w:rsidP="008C200A">
                      <w:pPr>
                        <w:rPr>
                          <w:rFonts w:asciiTheme="minorBidi" w:hAnsiTheme="minorBidi" w:cstheme="minorBidi"/>
                          <w:color w:val="2E74B5" w:themeColor="accent5" w:themeShade="BF"/>
                          <w:sz w:val="22"/>
                          <w:szCs w:val="22"/>
                          <w:lang w:val="nl-NL"/>
                        </w:rPr>
                      </w:pPr>
                      <w:r w:rsidRPr="00172DD8">
                        <w:rPr>
                          <w:rFonts w:asciiTheme="minorBidi" w:hAnsiTheme="minorBidi" w:cstheme="minorBidi"/>
                          <w:color w:val="2E74B5" w:themeColor="accent5" w:themeShade="BF"/>
                          <w:sz w:val="22"/>
                          <w:szCs w:val="22"/>
                          <w:lang w:val="nl-NL"/>
                        </w:rPr>
                        <w:t xml:space="preserve">Dit accent scoort gemiddeld 3,7 sterren voor helderheid. Voor compleetheid is dit gemiddeld 3,3. </w:t>
                      </w:r>
                    </w:p>
                    <w:p w:rsidR="00FF5B93" w:rsidRPr="00172DD8" w:rsidRDefault="00FF5B93" w:rsidP="00B71518">
                      <w:pPr>
                        <w:rPr>
                          <w:rFonts w:asciiTheme="minorBidi" w:hAnsiTheme="minorBidi" w:cstheme="minorBidi"/>
                          <w:color w:val="2E74B5" w:themeColor="accent5" w:themeShade="BF"/>
                          <w:sz w:val="22"/>
                          <w:szCs w:val="22"/>
                          <w:lang w:val="nl-NL"/>
                        </w:rPr>
                      </w:pPr>
                      <w:r w:rsidRPr="00172DD8">
                        <w:rPr>
                          <w:rFonts w:asciiTheme="minorBidi" w:hAnsiTheme="minorBidi" w:cstheme="minorBidi"/>
                          <w:color w:val="2E74B5" w:themeColor="accent5" w:themeShade="BF"/>
                          <w:sz w:val="22"/>
                          <w:szCs w:val="22"/>
                          <w:lang w:val="nl-NL"/>
                        </w:rPr>
                        <w:t xml:space="preserve">150 keer hebben ondervraagden aangegeven dat er geen aanvullingen zijn. </w:t>
                      </w:r>
                    </w:p>
                    <w:p w:rsidR="00FF5B93" w:rsidRPr="00172DD8" w:rsidRDefault="00FF5B93" w:rsidP="00DB3719">
                      <w:pPr>
                        <w:rPr>
                          <w:rFonts w:asciiTheme="minorBidi" w:hAnsiTheme="minorBidi" w:cstheme="minorBidi"/>
                          <w:color w:val="2E74B5" w:themeColor="accent5" w:themeShade="BF"/>
                          <w:sz w:val="22"/>
                          <w:szCs w:val="22"/>
                          <w:lang w:val="nl-NL"/>
                        </w:rPr>
                      </w:pPr>
                      <w:r w:rsidRPr="00172DD8">
                        <w:rPr>
                          <w:rFonts w:asciiTheme="minorBidi" w:hAnsiTheme="minorBidi" w:cstheme="minorBidi"/>
                          <w:color w:val="2E74B5" w:themeColor="accent5" w:themeShade="BF"/>
                          <w:sz w:val="22"/>
                          <w:szCs w:val="22"/>
                          <w:lang w:val="nl-NL"/>
                        </w:rPr>
                        <w:t xml:space="preserve">De opmerkingen op dit accent richten zich voornamelijk op de volgende </w:t>
                      </w:r>
                      <w:r w:rsidR="00DB3719">
                        <w:rPr>
                          <w:rFonts w:asciiTheme="minorBidi" w:hAnsiTheme="minorBidi" w:cstheme="minorBidi"/>
                          <w:color w:val="2E74B5" w:themeColor="accent5" w:themeShade="BF"/>
                          <w:sz w:val="22"/>
                          <w:szCs w:val="22"/>
                          <w:lang w:val="nl-NL"/>
                        </w:rPr>
                        <w:t xml:space="preserve">drie thema's: ten eerste wordt </w:t>
                      </w:r>
                      <w:r w:rsidRPr="00172DD8">
                        <w:rPr>
                          <w:rFonts w:asciiTheme="minorBidi" w:hAnsiTheme="minorBidi" w:cstheme="minorBidi"/>
                          <w:color w:val="2E74B5" w:themeColor="accent5" w:themeShade="BF"/>
                          <w:sz w:val="22"/>
                          <w:szCs w:val="22"/>
                          <w:lang w:val="nl-NL"/>
                        </w:rPr>
                        <w:t>aangegeven (18 keer) dat welvaart niet per se thuishoort bij senioren, maar dat er juist ook veel welvarende jongeren zijn. De insteek op voornamelijk senioren hoeft dus niet bij dit accent.</w:t>
                      </w:r>
                    </w:p>
                    <w:p w:rsidR="00FF5B93" w:rsidRPr="00172DD8" w:rsidRDefault="00FF5B93" w:rsidP="00B71518">
                      <w:pPr>
                        <w:rPr>
                          <w:rFonts w:asciiTheme="minorBidi" w:hAnsiTheme="minorBidi" w:cstheme="minorBidi"/>
                          <w:color w:val="2E74B5" w:themeColor="accent5" w:themeShade="BF"/>
                          <w:sz w:val="22"/>
                          <w:szCs w:val="22"/>
                          <w:lang w:val="nl-NL"/>
                        </w:rPr>
                      </w:pPr>
                      <w:r w:rsidRPr="00172DD8">
                        <w:rPr>
                          <w:rFonts w:asciiTheme="minorBidi" w:hAnsiTheme="minorBidi" w:cstheme="minorBidi"/>
                          <w:color w:val="2E74B5" w:themeColor="accent5" w:themeShade="BF"/>
                          <w:sz w:val="22"/>
                          <w:szCs w:val="22"/>
                          <w:lang w:val="nl-NL"/>
                        </w:rPr>
                        <w:t xml:space="preserve">Daarnaast werd meerdere keren de vraag gesteld waarom een welvarend dorp zich per definitie op rijke mensen zou moeten richten (7 keer), welvarend betekent namelijk niet per se luxe. </w:t>
                      </w:r>
                    </w:p>
                    <w:p w:rsidR="00FF5B93" w:rsidRPr="00172DD8" w:rsidRDefault="00FF5B93" w:rsidP="00B71518">
                      <w:pPr>
                        <w:rPr>
                          <w:rFonts w:asciiTheme="minorBidi" w:hAnsiTheme="minorBidi" w:cstheme="minorBidi"/>
                          <w:color w:val="2E74B5" w:themeColor="accent5" w:themeShade="BF"/>
                          <w:sz w:val="22"/>
                          <w:szCs w:val="22"/>
                          <w:lang w:val="nl-NL"/>
                        </w:rPr>
                      </w:pPr>
                      <w:r w:rsidRPr="00172DD8">
                        <w:rPr>
                          <w:rFonts w:asciiTheme="minorBidi" w:hAnsiTheme="minorBidi" w:cstheme="minorBidi"/>
                          <w:color w:val="2E74B5" w:themeColor="accent5" w:themeShade="BF"/>
                          <w:sz w:val="22"/>
                          <w:szCs w:val="22"/>
                          <w:lang w:val="nl-NL"/>
                        </w:rPr>
                        <w:t xml:space="preserve">Als laatste wordt er ook aandacht gevraagd voor meer betaalbare woningen (7 keer). </w:t>
                      </w:r>
                    </w:p>
                    <w:p w:rsidR="00FF5B93" w:rsidRDefault="00FF5B93" w:rsidP="00B71518">
                      <w:pPr>
                        <w:rPr>
                          <w:rFonts w:asciiTheme="minorBidi" w:hAnsiTheme="minorBidi" w:cstheme="minorBidi"/>
                          <w:b/>
                          <w:color w:val="2E74B5" w:themeColor="accent5" w:themeShade="BF"/>
                          <w:sz w:val="22"/>
                          <w:szCs w:val="22"/>
                          <w:lang w:val="nl-NL"/>
                        </w:rPr>
                      </w:pPr>
                      <w:r w:rsidRPr="00172DD8">
                        <w:rPr>
                          <w:rFonts w:asciiTheme="minorBidi" w:hAnsiTheme="minorBidi" w:cstheme="minorBidi"/>
                          <w:b/>
                          <w:color w:val="2E74B5" w:themeColor="accent5" w:themeShade="BF"/>
                          <w:sz w:val="22"/>
                          <w:szCs w:val="22"/>
                          <w:lang w:val="nl-NL"/>
                        </w:rPr>
                        <w:t>Aanpassingen naar aanleiding van enquête en accentencarrousel:</w:t>
                      </w:r>
                    </w:p>
                    <w:p w:rsidR="00172DD8" w:rsidRPr="00172DD8" w:rsidRDefault="00172DD8" w:rsidP="00172DD8">
                      <w:pPr>
                        <w:rPr>
                          <w:rFonts w:asciiTheme="minorBidi" w:hAnsiTheme="minorBidi" w:cstheme="minorBidi"/>
                          <w:i/>
                          <w:iCs/>
                          <w:color w:val="2E74B5" w:themeColor="accent5" w:themeShade="BF"/>
                          <w:sz w:val="22"/>
                          <w:szCs w:val="22"/>
                          <w:lang w:val="nl-NL"/>
                        </w:rPr>
                      </w:pPr>
                      <w:r>
                        <w:rPr>
                          <w:rFonts w:asciiTheme="minorBidi" w:hAnsiTheme="minorBidi" w:cstheme="minorBidi"/>
                          <w:i/>
                          <w:iCs/>
                          <w:color w:val="2E74B5" w:themeColor="accent5" w:themeShade="BF"/>
                          <w:sz w:val="22"/>
                          <w:szCs w:val="22"/>
                          <w:lang w:val="nl-NL"/>
                        </w:rPr>
                        <w:t>'</w:t>
                      </w:r>
                      <w:r w:rsidRPr="00172DD8">
                        <w:rPr>
                          <w:rFonts w:asciiTheme="minorBidi" w:hAnsiTheme="minorBidi" w:cstheme="minorBidi"/>
                          <w:i/>
                          <w:iCs/>
                          <w:color w:val="2E74B5" w:themeColor="accent5" w:themeShade="BF"/>
                          <w:sz w:val="22"/>
                          <w:szCs w:val="22"/>
                          <w:lang w:val="nl-NL"/>
                        </w:rPr>
                        <w:t xml:space="preserve">In het 'welvarende dorp' zijn meer luxe woningen en appartementen te vinden. Omdat deze woningen meer ruimte vragen vermoeden wij dat het aantal inwoners afneemt. </w:t>
                      </w:r>
                      <w:r w:rsidRPr="00172DD8">
                        <w:rPr>
                          <w:rFonts w:asciiTheme="minorBidi" w:hAnsiTheme="minorBidi" w:cstheme="minorBidi"/>
                          <w:i/>
                          <w:iCs/>
                          <w:color w:val="FF0000"/>
                          <w:sz w:val="22"/>
                          <w:szCs w:val="22"/>
                          <w:lang w:val="nl-NL"/>
                        </w:rPr>
                        <w:t xml:space="preserve">Het dorp wordt aantrekkelijker </w:t>
                      </w:r>
                      <w:r w:rsidRPr="00172DD8">
                        <w:rPr>
                          <w:rFonts w:asciiTheme="minorBidi" w:hAnsiTheme="minorBidi" w:cstheme="minorBidi"/>
                          <w:i/>
                          <w:iCs/>
                          <w:color w:val="2E74B5" w:themeColor="accent5" w:themeShade="BF"/>
                          <w:sz w:val="22"/>
                          <w:szCs w:val="22"/>
                          <w:lang w:val="nl-NL"/>
                        </w:rPr>
                        <w:t>door voorzieningen als winkels en culturele instellingen die vooral veel bieden voor welvarende senioren.</w:t>
                      </w:r>
                    </w:p>
                    <w:p w:rsidR="00172DD8" w:rsidRPr="00172DD8" w:rsidRDefault="00172DD8" w:rsidP="00172DD8">
                      <w:pPr>
                        <w:rPr>
                          <w:rFonts w:asciiTheme="minorBidi" w:hAnsiTheme="minorBidi" w:cstheme="minorBidi"/>
                          <w:i/>
                          <w:iCs/>
                          <w:color w:val="FF0000"/>
                          <w:sz w:val="22"/>
                          <w:szCs w:val="22"/>
                          <w:lang w:val="nl-NL"/>
                        </w:rPr>
                      </w:pPr>
                      <w:r w:rsidRPr="00172DD8">
                        <w:rPr>
                          <w:rFonts w:asciiTheme="minorBidi" w:hAnsiTheme="minorBidi" w:cstheme="minorBidi"/>
                          <w:i/>
                          <w:iCs/>
                          <w:color w:val="FF0000"/>
                          <w:sz w:val="22"/>
                          <w:szCs w:val="22"/>
                          <w:lang w:val="nl-NL"/>
                        </w:rPr>
                        <w:t xml:space="preserve">Dienstverlenende bedrijven zijn welkom terwijl we industrie en grote bedrijven niet zo graag zien komen. Hierdoor verandert de werkgelegenheid </w:t>
                      </w:r>
                      <w:r w:rsidRPr="00172DD8">
                        <w:rPr>
                          <w:rFonts w:asciiTheme="minorBidi" w:hAnsiTheme="minorBidi" w:cstheme="minorBidi"/>
                          <w:i/>
                          <w:iCs/>
                          <w:color w:val="2E74B5" w:themeColor="accent5" w:themeShade="BF"/>
                          <w:sz w:val="22"/>
                          <w:szCs w:val="22"/>
                          <w:lang w:val="nl-NL"/>
                        </w:rPr>
                        <w:t xml:space="preserve">of verdwijnen banen. Door deze veranderingen zullen mogelijk meer jongere gezinnen wegtrekken waardoor het dorp vergrijst. Dat de bevolking veroudert heeft gevolgen voor de gezondheid en de behoefte aan zorg van de inwoners. Gezondheid is erg belangrijk in het welvarende dorp. </w:t>
                      </w:r>
                      <w:r w:rsidRPr="00172DD8">
                        <w:rPr>
                          <w:rFonts w:asciiTheme="minorBidi" w:hAnsiTheme="minorBidi" w:cstheme="minorBidi"/>
                          <w:i/>
                          <w:iCs/>
                          <w:color w:val="FF0000"/>
                          <w:sz w:val="22"/>
                          <w:szCs w:val="22"/>
                          <w:lang w:val="nl-NL"/>
                        </w:rPr>
                        <w:t>Er is ruimte om te onthaasten, sociale controle en zorg voor elkaar en is er ruimte voor zorg die mensen zelf betalen (particuliere zorg). Het dorp is ingericht met mooie en luxe materialen en het is er goed wandelen en fietsen.</w:t>
                      </w:r>
                    </w:p>
                    <w:p w:rsidR="00172DD8" w:rsidRPr="00172DD8" w:rsidRDefault="00172DD8" w:rsidP="00172DD8">
                      <w:pPr>
                        <w:rPr>
                          <w:rFonts w:asciiTheme="minorBidi" w:hAnsiTheme="minorBidi" w:cstheme="minorBidi"/>
                          <w:i/>
                          <w:iCs/>
                          <w:color w:val="FF0000"/>
                          <w:sz w:val="22"/>
                          <w:szCs w:val="22"/>
                          <w:lang w:val="nl-NL"/>
                        </w:rPr>
                      </w:pPr>
                      <w:r w:rsidRPr="00172DD8">
                        <w:rPr>
                          <w:rFonts w:asciiTheme="minorBidi" w:hAnsiTheme="minorBidi" w:cstheme="minorBidi"/>
                          <w:i/>
                          <w:iCs/>
                          <w:color w:val="FF0000"/>
                          <w:sz w:val="22"/>
                          <w:szCs w:val="22"/>
                          <w:lang w:val="nl-NL"/>
                        </w:rPr>
                        <w:t>Welvarend dorp heeft als doel: wonen, leefbaarheid en gezondheid.</w:t>
                      </w:r>
                      <w:r>
                        <w:rPr>
                          <w:rFonts w:asciiTheme="minorBidi" w:hAnsiTheme="minorBidi" w:cstheme="minorBidi"/>
                          <w:i/>
                          <w:iCs/>
                          <w:color w:val="FF0000"/>
                          <w:sz w:val="22"/>
                          <w:szCs w:val="22"/>
                          <w:lang w:val="nl-NL"/>
                        </w:rPr>
                        <w:t>'</w:t>
                      </w:r>
                    </w:p>
                    <w:p w:rsidR="00FF5B93" w:rsidRDefault="00FF5B93"/>
                  </w:txbxContent>
                </v:textbox>
                <w10:wrap type="square"/>
              </v:shape>
            </w:pict>
          </mc:Fallback>
        </mc:AlternateContent>
      </w:r>
    </w:p>
    <w:p w:rsidR="00F17F0D" w:rsidRDefault="00F17F0D">
      <w:pPr>
        <w:rPr>
          <w:rFonts w:asciiTheme="minorHAnsi" w:hAnsiTheme="minorHAnsi" w:cstheme="minorHAnsi"/>
          <w:color w:val="7030A0"/>
          <w:sz w:val="22"/>
          <w:szCs w:val="22"/>
        </w:rPr>
      </w:pPr>
      <w:r>
        <w:rPr>
          <w:rFonts w:asciiTheme="minorHAnsi" w:hAnsiTheme="minorHAnsi" w:cstheme="minorHAnsi"/>
          <w:color w:val="7030A0"/>
          <w:sz w:val="22"/>
          <w:szCs w:val="22"/>
        </w:rPr>
        <w:br w:type="page"/>
      </w:r>
    </w:p>
    <w:p w:rsidR="00F17F0D" w:rsidRPr="00B71518" w:rsidRDefault="00F17F0D" w:rsidP="00B71518">
      <w:pPr>
        <w:jc w:val="center"/>
        <w:rPr>
          <w:rFonts w:ascii="Arial" w:hAnsi="Arial"/>
          <w:color w:val="auto"/>
          <w:sz w:val="22"/>
          <w:szCs w:val="22"/>
          <w:lang w:val="nl-NL"/>
        </w:rPr>
      </w:pPr>
      <w:r w:rsidRPr="00B71518">
        <w:rPr>
          <w:rFonts w:ascii="Arial" w:hAnsi="Arial"/>
          <w:b/>
          <w:bCs/>
          <w:color w:val="auto"/>
          <w:sz w:val="22"/>
          <w:szCs w:val="22"/>
          <w:lang w:val="nl-NL"/>
        </w:rPr>
        <w:t>Accent 3 van 5: Bedrijvig Dijkdorp</w:t>
      </w:r>
    </w:p>
    <w:p w:rsidR="00F17F0D" w:rsidRPr="00B71518" w:rsidRDefault="00F17F0D" w:rsidP="00F17F0D">
      <w:pPr>
        <w:rPr>
          <w:rFonts w:ascii="Arial" w:hAnsi="Arial"/>
          <w:color w:val="auto"/>
          <w:sz w:val="22"/>
          <w:szCs w:val="22"/>
          <w:lang w:val="nl-NL"/>
        </w:rPr>
      </w:pPr>
      <w:r w:rsidRPr="00B71518">
        <w:rPr>
          <w:rFonts w:ascii="Arial" w:hAnsi="Arial"/>
          <w:color w:val="auto"/>
          <w:sz w:val="22"/>
          <w:szCs w:val="22"/>
          <w:lang w:val="nl-NL"/>
        </w:rPr>
        <w:t>In het 'bedrijvige dijkdorp' staan werkgelegenheid, onderwijs en economie centraal. Wonen, leefbaarheid en gezondheid krijgen daardoor minder aandacht. We willen nieuwe banen creëren. Daarbij houden we rekening met milieu, energie en klimaat, maar niet meer dan noodzakelijk is.</w:t>
      </w:r>
    </w:p>
    <w:p w:rsidR="00F17F0D" w:rsidRPr="00B71518" w:rsidRDefault="00F17F0D" w:rsidP="00F17F0D">
      <w:pPr>
        <w:rPr>
          <w:rFonts w:ascii="Arial" w:hAnsi="Arial"/>
          <w:color w:val="auto"/>
          <w:sz w:val="22"/>
          <w:szCs w:val="22"/>
          <w:lang w:val="nl-NL"/>
        </w:rPr>
      </w:pPr>
      <w:r w:rsidRPr="00B71518">
        <w:rPr>
          <w:rFonts w:ascii="Arial" w:hAnsi="Arial"/>
          <w:color w:val="auto"/>
          <w:sz w:val="22"/>
          <w:szCs w:val="22"/>
          <w:lang w:val="nl-NL"/>
        </w:rPr>
        <w:t>Door de groeiende werkgelegenheid hebben we meer huizen nodig. Er komen immers meer mensen naar ons dorp voor hun werk. Daarom zoeken we ook buiten de huidige grenzen naar plekken om woningen te bouwen. Hoogbouw is ook een mogelijkheid. Om hoogopgeleid personeel aan te trekken en te behouden bouwen we ook duurdere woningen.</w:t>
      </w:r>
    </w:p>
    <w:p w:rsidR="00F17F0D" w:rsidRPr="00B71518" w:rsidRDefault="00F17F0D" w:rsidP="00F17F0D">
      <w:pPr>
        <w:rPr>
          <w:rFonts w:ascii="Arial" w:hAnsi="Arial"/>
          <w:color w:val="auto"/>
          <w:sz w:val="22"/>
          <w:szCs w:val="22"/>
          <w:lang w:val="nl-NL"/>
        </w:rPr>
      </w:pPr>
      <w:r w:rsidRPr="00B71518">
        <w:rPr>
          <w:rFonts w:ascii="Arial" w:hAnsi="Arial"/>
          <w:color w:val="auto"/>
          <w:sz w:val="22"/>
          <w:szCs w:val="22"/>
          <w:lang w:val="nl-NL"/>
        </w:rPr>
        <w:t>In plaats van huizen te bouwen kunnen we er ook voor kiezen het dorp beter bereikbaar te maken. Werknemers kunnen dan van en naar het ons dorp reizen zonder er te komen wonen. Als we hiervoor kiezen, verbreden we de huidige ontsluitingswegen en zorgen we voor meer openbaar vervoer. Deze oplossing kan ten koste gaan van het groen in onze omgeving. In een bedrijvig dijkdorp zijn erfgoed en het behoud van de eigen identiteit minder belangrijk.</w:t>
      </w:r>
    </w:p>
    <w:p w:rsidR="00F17F0D" w:rsidRPr="00F17F0D" w:rsidRDefault="00F17F0D" w:rsidP="00F17F0D">
      <w:pPr>
        <w:rPr>
          <w:rFonts w:asciiTheme="minorHAnsi" w:hAnsiTheme="minorHAnsi" w:cstheme="minorHAnsi"/>
          <w:color w:val="7030A0"/>
          <w:sz w:val="22"/>
          <w:szCs w:val="22"/>
          <w:lang w:val="nl-NL"/>
        </w:rPr>
      </w:pPr>
    </w:p>
    <w:p w:rsidR="00F17F0D" w:rsidRPr="00F17F0D" w:rsidRDefault="00B71518">
      <w:pPr>
        <w:rPr>
          <w:rFonts w:asciiTheme="minorHAnsi" w:hAnsiTheme="minorHAnsi" w:cstheme="minorHAnsi"/>
          <w:color w:val="7030A0"/>
          <w:sz w:val="22"/>
          <w:szCs w:val="22"/>
        </w:rPr>
      </w:pPr>
      <w:r w:rsidRPr="00F17F0D">
        <w:rPr>
          <w:rFonts w:asciiTheme="minorHAnsi" w:hAnsiTheme="minorHAnsi" w:cstheme="minorHAnsi"/>
          <w:noProof/>
          <w:color w:val="7030A0"/>
          <w:sz w:val="22"/>
          <w:szCs w:val="22"/>
          <w:lang w:val="nl-NL" w:eastAsia="nl-NL"/>
        </w:rPr>
        <w:drawing>
          <wp:inline distT="0" distB="0" distL="0" distR="0" wp14:anchorId="75F171C7" wp14:editId="4AA6E171">
            <wp:extent cx="6238875" cy="4423930"/>
            <wp:effectExtent l="0" t="0" r="0" b="0"/>
            <wp:docPr id="8" name="Afbeelding 8" descr="C:\Users\jpu004\AppData\Local\Microsoft\Windows\INetCache\Content.MSO\61F9BA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u004\AppData\Local\Microsoft\Windows\INetCache\Content.MSO\61F9BADC.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3604" cy="4427283"/>
                    </a:xfrm>
                    <a:prstGeom prst="rect">
                      <a:avLst/>
                    </a:prstGeom>
                    <a:noFill/>
                    <a:ln>
                      <a:noFill/>
                    </a:ln>
                  </pic:spPr>
                </pic:pic>
              </a:graphicData>
            </a:graphic>
          </wp:inline>
        </w:drawing>
      </w:r>
    </w:p>
    <w:p w:rsidR="00C871F9" w:rsidRPr="00590DB5" w:rsidRDefault="00C871F9">
      <w:pPr>
        <w:rPr>
          <w:rFonts w:asciiTheme="minorHAnsi" w:hAnsiTheme="minorHAnsi" w:cstheme="minorHAnsi"/>
          <w:sz w:val="22"/>
          <w:szCs w:val="22"/>
        </w:rPr>
      </w:pPr>
    </w:p>
    <w:p w:rsidR="00F05CFB" w:rsidRPr="00590DB5" w:rsidRDefault="00512097">
      <w:pPr>
        <w:rPr>
          <w:rFonts w:asciiTheme="minorHAnsi" w:hAnsiTheme="minorHAnsi" w:cstheme="minorHAnsi"/>
          <w:sz w:val="22"/>
          <w:szCs w:val="22"/>
        </w:rPr>
      </w:pPr>
      <w:r w:rsidRPr="00590DB5">
        <w:rPr>
          <w:rFonts w:asciiTheme="minorHAnsi" w:hAnsiTheme="minorHAnsi" w:cstheme="minorHAnsi"/>
          <w:sz w:val="22"/>
          <w:szCs w:val="22"/>
        </w:rPr>
        <w:br w:type="page"/>
      </w:r>
    </w:p>
    <w:p w:rsidR="00F05CFB" w:rsidRDefault="00512097">
      <w:pPr>
        <w:rPr>
          <w:sz w:val="27"/>
          <w:szCs w:val="27"/>
        </w:rPr>
      </w:pPr>
      <w:r>
        <w:rPr>
          <w:sz w:val="27"/>
          <w:szCs w:val="27"/>
        </w:rPr>
        <w:t xml:space="preserve">14. </w:t>
      </w:r>
      <w:proofErr w:type="spellStart"/>
      <w:r>
        <w:rPr>
          <w:sz w:val="27"/>
          <w:szCs w:val="27"/>
        </w:rPr>
        <w:t>Stelling</w:t>
      </w:r>
      <w:proofErr w:type="spellEnd"/>
      <w:r>
        <w:rPr>
          <w:sz w:val="27"/>
          <w:szCs w:val="27"/>
        </w:rPr>
        <w:t xml:space="preserve">: </w:t>
      </w:r>
      <w:proofErr w:type="spellStart"/>
      <w:r>
        <w:rPr>
          <w:sz w:val="27"/>
          <w:szCs w:val="27"/>
        </w:rPr>
        <w:t>Dit</w:t>
      </w:r>
      <w:proofErr w:type="spellEnd"/>
      <w:r>
        <w:rPr>
          <w:sz w:val="27"/>
          <w:szCs w:val="27"/>
        </w:rPr>
        <w:t xml:space="preserve"> accent is </w:t>
      </w:r>
      <w:proofErr w:type="spellStart"/>
      <w:r>
        <w:rPr>
          <w:sz w:val="27"/>
          <w:szCs w:val="27"/>
        </w:rPr>
        <w:t>helder</w:t>
      </w:r>
      <w:proofErr w:type="spellEnd"/>
      <w:r>
        <w:rPr>
          <w:sz w:val="27"/>
          <w:szCs w:val="27"/>
        </w:rPr>
        <w:t xml:space="preserve"> </w:t>
      </w:r>
      <w:proofErr w:type="spellStart"/>
      <w:r>
        <w:rPr>
          <w:sz w:val="27"/>
          <w:szCs w:val="27"/>
        </w:rPr>
        <w:t>uitgelegd</w:t>
      </w:r>
      <w:proofErr w:type="spellEnd"/>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507"/>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Aantal</w:t>
            </w:r>
            <w:proofErr w:type="spellEnd"/>
            <w:r>
              <w:rPr>
                <w:rFonts w:ascii="Arial" w:hAnsi="Arial"/>
                <w:color w:val="8392A2"/>
                <w:sz w:val="22"/>
                <w:szCs w:val="22"/>
              </w:rPr>
              <w:t xml:space="preserve"> </w:t>
            </w:r>
            <w:proofErr w:type="spellStart"/>
            <w:r>
              <w:rPr>
                <w:rFonts w:ascii="Arial" w:hAnsi="Arial"/>
                <w:color w:val="8392A2"/>
                <w:sz w:val="22"/>
                <w:szCs w:val="22"/>
              </w:rPr>
              <w:t>sterren</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55820943" name="Picture 1" descr="/domains1/vx3674800/public/www_root/tmp/PNG-182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182hiS.png"/>
                          <pic:cNvPicPr/>
                        </pic:nvPicPr>
                        <pic:blipFill>
                          <a:blip r:embed="rId34"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1/5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12</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5,2%</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2/5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23</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10,0%</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3/5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49</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21,4%</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4/5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81</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35,4%</w:t>
            </w:r>
          </w:p>
        </w:tc>
      </w:tr>
      <w:tr w:rsidR="00F05CFB">
        <w:trPr>
          <w:trHeight w:val="585"/>
        </w:trPr>
        <w:tc>
          <w:tcPr>
            <w:tcW w:w="0" w:type="auto"/>
            <w:tcBorders>
              <w:right w:val="none" w:sz="6" w:space="0" w:color="000000"/>
            </w:tcBorders>
            <w:vAlign w:val="center"/>
          </w:tcPr>
          <w:p w:rsidR="00F05CFB" w:rsidRDefault="00512097">
            <w:r>
              <w:rPr>
                <w:sz w:val="26"/>
                <w:szCs w:val="26"/>
              </w:rPr>
              <w:t>★★★★★</w:t>
            </w:r>
            <w:r>
              <w:rPr>
                <w:rFonts w:ascii="Arial" w:hAnsi="Arial"/>
                <w:color w:val="8392A2"/>
                <w:sz w:val="22"/>
                <w:szCs w:val="22"/>
              </w:rPr>
              <w:t xml:space="preserve">  5/5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64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27,9%</w:t>
            </w:r>
          </w:p>
        </w:tc>
      </w:tr>
    </w:tbl>
    <w:p w:rsidR="00F05CFB" w:rsidRDefault="00512097">
      <w:r>
        <w:br w:type="page"/>
      </w:r>
    </w:p>
    <w:p w:rsidR="00F05CFB" w:rsidRDefault="00512097">
      <w:pPr>
        <w:rPr>
          <w:sz w:val="27"/>
          <w:szCs w:val="27"/>
        </w:rPr>
      </w:pPr>
      <w:r>
        <w:rPr>
          <w:sz w:val="27"/>
          <w:szCs w:val="27"/>
        </w:rPr>
        <w:t xml:space="preserve">15. </w:t>
      </w:r>
      <w:proofErr w:type="spellStart"/>
      <w:r>
        <w:rPr>
          <w:sz w:val="27"/>
          <w:szCs w:val="27"/>
        </w:rPr>
        <w:t>Stelling</w:t>
      </w:r>
      <w:proofErr w:type="spellEnd"/>
      <w:r>
        <w:rPr>
          <w:sz w:val="27"/>
          <w:szCs w:val="27"/>
        </w:rPr>
        <w:t xml:space="preserve">: </w:t>
      </w:r>
      <w:proofErr w:type="spellStart"/>
      <w:r>
        <w:rPr>
          <w:sz w:val="27"/>
          <w:szCs w:val="27"/>
        </w:rPr>
        <w:t>Dit</w:t>
      </w:r>
      <w:proofErr w:type="spellEnd"/>
      <w:r>
        <w:rPr>
          <w:sz w:val="27"/>
          <w:szCs w:val="27"/>
        </w:rPr>
        <w:t xml:space="preserve"> accent is </w:t>
      </w:r>
      <w:proofErr w:type="spellStart"/>
      <w:r>
        <w:rPr>
          <w:sz w:val="27"/>
          <w:szCs w:val="27"/>
        </w:rPr>
        <w:t>compleet</w:t>
      </w:r>
      <w:proofErr w:type="spellEnd"/>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507"/>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Aantal</w:t>
            </w:r>
            <w:proofErr w:type="spellEnd"/>
            <w:r>
              <w:rPr>
                <w:rFonts w:ascii="Arial" w:hAnsi="Arial"/>
                <w:color w:val="8392A2"/>
                <w:sz w:val="22"/>
                <w:szCs w:val="22"/>
              </w:rPr>
              <w:t xml:space="preserve"> </w:t>
            </w:r>
            <w:proofErr w:type="spellStart"/>
            <w:r>
              <w:rPr>
                <w:rFonts w:ascii="Arial" w:hAnsi="Arial"/>
                <w:color w:val="8392A2"/>
                <w:sz w:val="22"/>
                <w:szCs w:val="22"/>
              </w:rPr>
              <w:t>sterren</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788517896" name="Picture 1" descr="/domains1/vx3674800/public/www_root/tmp/PNG-NLaF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NLaFRl.png"/>
                          <pic:cNvPicPr/>
                        </pic:nvPicPr>
                        <pic:blipFill>
                          <a:blip r:embed="rId35"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1/5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23</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10,0%</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2/5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33</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14,4%</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3/5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59</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25,8%</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4/5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70</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30,6%</w:t>
            </w:r>
          </w:p>
        </w:tc>
      </w:tr>
      <w:tr w:rsidR="00F05CFB">
        <w:trPr>
          <w:trHeight w:val="585"/>
        </w:trPr>
        <w:tc>
          <w:tcPr>
            <w:tcW w:w="0" w:type="auto"/>
            <w:tcBorders>
              <w:right w:val="none" w:sz="6" w:space="0" w:color="000000"/>
            </w:tcBorders>
            <w:vAlign w:val="center"/>
          </w:tcPr>
          <w:p w:rsidR="00F05CFB" w:rsidRDefault="00512097">
            <w:r>
              <w:rPr>
                <w:sz w:val="26"/>
                <w:szCs w:val="26"/>
              </w:rPr>
              <w:t>★★★★★</w:t>
            </w:r>
            <w:r>
              <w:rPr>
                <w:rFonts w:ascii="Arial" w:hAnsi="Arial"/>
                <w:color w:val="8392A2"/>
                <w:sz w:val="22"/>
                <w:szCs w:val="22"/>
              </w:rPr>
              <w:t xml:space="preserve">  5/5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19,2%</w:t>
            </w:r>
          </w:p>
        </w:tc>
      </w:tr>
    </w:tbl>
    <w:p w:rsidR="00F05CFB" w:rsidRDefault="00512097">
      <w:r>
        <w:br w:type="page"/>
      </w:r>
    </w:p>
    <w:p w:rsidR="00F05CFB" w:rsidRDefault="00512097">
      <w:pPr>
        <w:rPr>
          <w:sz w:val="27"/>
          <w:szCs w:val="27"/>
        </w:rPr>
      </w:pPr>
      <w:r>
        <w:rPr>
          <w:sz w:val="27"/>
          <w:szCs w:val="27"/>
        </w:rPr>
        <w:t xml:space="preserve">16. Hoe </w:t>
      </w:r>
      <w:proofErr w:type="spellStart"/>
      <w:r>
        <w:rPr>
          <w:sz w:val="27"/>
          <w:szCs w:val="27"/>
        </w:rPr>
        <w:t>zouden</w:t>
      </w:r>
      <w:proofErr w:type="spellEnd"/>
      <w:r>
        <w:rPr>
          <w:sz w:val="27"/>
          <w:szCs w:val="27"/>
        </w:rPr>
        <w:t xml:space="preserve"> we </w:t>
      </w:r>
      <w:proofErr w:type="spellStart"/>
      <w:r>
        <w:rPr>
          <w:sz w:val="27"/>
          <w:szCs w:val="27"/>
        </w:rPr>
        <w:t>dit</w:t>
      </w:r>
      <w:proofErr w:type="spellEnd"/>
      <w:r>
        <w:rPr>
          <w:sz w:val="27"/>
          <w:szCs w:val="27"/>
        </w:rPr>
        <w:t xml:space="preserve"> accent </w:t>
      </w:r>
      <w:proofErr w:type="spellStart"/>
      <w:r>
        <w:rPr>
          <w:sz w:val="27"/>
          <w:szCs w:val="27"/>
        </w:rPr>
        <w:t>kunnen</w:t>
      </w:r>
      <w:proofErr w:type="spellEnd"/>
      <w:r>
        <w:rPr>
          <w:sz w:val="27"/>
          <w:szCs w:val="27"/>
        </w:rPr>
        <w:t xml:space="preserve"> </w:t>
      </w:r>
      <w:proofErr w:type="spellStart"/>
      <w:r>
        <w:rPr>
          <w:sz w:val="27"/>
          <w:szCs w:val="27"/>
        </w:rPr>
        <w:t>verbeteren</w:t>
      </w:r>
      <w:proofErr w:type="spellEnd"/>
      <w:r>
        <w:rPr>
          <w:sz w:val="27"/>
          <w:szCs w:val="27"/>
        </w:rPr>
        <w:t>?</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642"/>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Tekst</w:t>
            </w:r>
            <w:proofErr w:type="spellEnd"/>
            <w:r>
              <w:rPr>
                <w:rFonts w:ascii="Arial" w:hAnsi="Arial"/>
                <w:color w:val="8392A2"/>
                <w:sz w:val="22"/>
                <w:szCs w:val="22"/>
              </w:rPr>
              <w:t xml:space="preserve"> </w:t>
            </w:r>
            <w:proofErr w:type="spellStart"/>
            <w:r>
              <w:rPr>
                <w:rFonts w:ascii="Arial" w:hAnsi="Arial"/>
                <w:color w:val="8392A2"/>
                <w:sz w:val="22"/>
                <w:szCs w:val="22"/>
              </w:rPr>
              <w:t>antwoord</w:t>
            </w:r>
            <w:proofErr w:type="spellEnd"/>
          </w:p>
        </w:tc>
      </w:tr>
    </w:tbl>
    <w:p w:rsidR="00F05CFB" w:rsidRDefault="00512097">
      <w:r>
        <w:br/>
      </w:r>
    </w:p>
    <w:p w:rsidR="00F17F0D" w:rsidRDefault="0073284F">
      <w:pPr>
        <w:rPr>
          <w:rFonts w:ascii="Arial" w:hAnsi="Arial"/>
          <w:b/>
          <w:bCs/>
          <w:i/>
          <w:iCs/>
          <w:sz w:val="22"/>
          <w:szCs w:val="22"/>
        </w:rPr>
      </w:pPr>
      <w:r w:rsidRPr="0073284F">
        <w:rPr>
          <w:rFonts w:asciiTheme="minorHAnsi" w:hAnsiTheme="minorHAnsi" w:cstheme="minorHAnsi"/>
          <w:noProof/>
          <w:sz w:val="22"/>
          <w:szCs w:val="22"/>
          <w:lang w:val="nl-NL" w:eastAsia="nl-NL"/>
        </w:rPr>
        <mc:AlternateContent>
          <mc:Choice Requires="wps">
            <w:drawing>
              <wp:anchor distT="45720" distB="45720" distL="114300" distR="114300" simplePos="0" relativeHeight="252046848" behindDoc="0" locked="0" layoutInCell="1" allowOverlap="1">
                <wp:simplePos x="0" y="0"/>
                <wp:positionH relativeFrom="column">
                  <wp:posOffset>-47625</wp:posOffset>
                </wp:positionH>
                <wp:positionV relativeFrom="paragraph">
                  <wp:posOffset>373380</wp:posOffset>
                </wp:positionV>
                <wp:extent cx="6248400" cy="1404620"/>
                <wp:effectExtent l="0" t="0" r="19050" b="27305"/>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172DD8" w:rsidRPr="00466721" w:rsidRDefault="00172DD8" w:rsidP="0073284F">
                            <w:pPr>
                              <w:rPr>
                                <w:rFonts w:ascii="Arial" w:hAnsi="Arial"/>
                                <w:b/>
                                <w:bCs/>
                                <w:color w:val="2E74B5" w:themeColor="accent5" w:themeShade="BF"/>
                                <w:sz w:val="22"/>
                                <w:szCs w:val="22"/>
                                <w:lang w:val="nl-NL"/>
                              </w:rPr>
                            </w:pPr>
                            <w:r w:rsidRPr="00466721">
                              <w:rPr>
                                <w:rFonts w:ascii="Arial" w:hAnsi="Arial"/>
                                <w:b/>
                                <w:bCs/>
                                <w:color w:val="2E74B5" w:themeColor="accent5" w:themeShade="BF"/>
                                <w:sz w:val="22"/>
                                <w:szCs w:val="22"/>
                                <w:lang w:val="nl-NL"/>
                              </w:rPr>
                              <w:t>Conclusie</w:t>
                            </w:r>
                          </w:p>
                          <w:p w:rsidR="00FF5B93" w:rsidRPr="00172DD8" w:rsidRDefault="00FF5B93" w:rsidP="008C200A">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Dit accent scoort gemiddeld 3,7 sterren voor helderheid. Voor compleetheid is dit</w:t>
                            </w:r>
                            <w:r w:rsidR="00DB3719">
                              <w:rPr>
                                <w:rFonts w:ascii="Arial" w:hAnsi="Arial"/>
                                <w:color w:val="2E74B5" w:themeColor="accent5" w:themeShade="BF"/>
                                <w:sz w:val="22"/>
                                <w:szCs w:val="22"/>
                                <w:lang w:val="nl-NL"/>
                              </w:rPr>
                              <w:t xml:space="preserve"> </w:t>
                            </w:r>
                            <w:r w:rsidR="008C200A">
                              <w:rPr>
                                <w:rFonts w:ascii="Arial" w:hAnsi="Arial"/>
                                <w:color w:val="2E74B5" w:themeColor="accent5" w:themeShade="BF"/>
                                <w:sz w:val="22"/>
                                <w:szCs w:val="22"/>
                                <w:lang w:val="nl-NL"/>
                              </w:rPr>
                              <w:t>gemiddeld</w:t>
                            </w:r>
                            <w:r w:rsidRPr="00172DD8">
                              <w:rPr>
                                <w:rFonts w:ascii="Arial" w:hAnsi="Arial"/>
                                <w:color w:val="2E74B5" w:themeColor="accent5" w:themeShade="BF"/>
                                <w:sz w:val="22"/>
                                <w:szCs w:val="22"/>
                                <w:lang w:val="nl-NL"/>
                              </w:rPr>
                              <w:t xml:space="preserve"> 3,3 sterren. </w:t>
                            </w:r>
                          </w:p>
                          <w:p w:rsidR="00FF5B93" w:rsidRPr="00172DD8" w:rsidRDefault="00FF5B93" w:rsidP="0073284F">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 xml:space="preserve">71 keer hebben ondervraagden aangegeven dat er geen aanvullingen zijn. </w:t>
                            </w:r>
                          </w:p>
                          <w:p w:rsidR="00FF5B93" w:rsidRPr="00172DD8" w:rsidRDefault="00FF5B93" w:rsidP="0073284F">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Er waren verschillende aanvullingen die vaak voorbijkwamen. Zo werd ruimte voor groen en natuur genoemd (11 keer) als iets dat meer ruimte moet krijgen in dit accent.</w:t>
                            </w:r>
                          </w:p>
                          <w:p w:rsidR="00FF5B93" w:rsidRPr="00172DD8" w:rsidRDefault="00FF5B93" w:rsidP="008C200A">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 xml:space="preserve">In dit accent werd ook besproken dat door groeiende werkgelegenheid er meer woningen </w:t>
                            </w:r>
                            <w:r w:rsidR="008C200A">
                              <w:rPr>
                                <w:rFonts w:ascii="Arial" w:hAnsi="Arial"/>
                                <w:color w:val="2E74B5" w:themeColor="accent5" w:themeShade="BF"/>
                                <w:sz w:val="22"/>
                                <w:szCs w:val="22"/>
                                <w:lang w:val="nl-NL"/>
                              </w:rPr>
                              <w:t xml:space="preserve">moeten komen </w:t>
                            </w:r>
                            <w:r w:rsidRPr="00172DD8">
                              <w:rPr>
                                <w:rFonts w:ascii="Arial" w:hAnsi="Arial"/>
                                <w:color w:val="2E74B5" w:themeColor="accent5" w:themeShade="BF"/>
                                <w:sz w:val="22"/>
                                <w:szCs w:val="22"/>
                                <w:lang w:val="nl-NL"/>
                              </w:rPr>
                              <w:t xml:space="preserve">of </w:t>
                            </w:r>
                            <w:r w:rsidR="008C200A">
                              <w:rPr>
                                <w:rFonts w:ascii="Arial" w:hAnsi="Arial"/>
                                <w:color w:val="2E74B5" w:themeColor="accent5" w:themeShade="BF"/>
                                <w:sz w:val="22"/>
                                <w:szCs w:val="22"/>
                                <w:lang w:val="nl-NL"/>
                              </w:rPr>
                              <w:t xml:space="preserve">er </w:t>
                            </w:r>
                            <w:proofErr w:type="spellStart"/>
                            <w:r w:rsidR="008C200A">
                              <w:rPr>
                                <w:rFonts w:ascii="Arial" w:hAnsi="Arial"/>
                                <w:color w:val="2E74B5" w:themeColor="accent5" w:themeShade="BF"/>
                                <w:sz w:val="22"/>
                                <w:szCs w:val="22"/>
                                <w:lang w:val="nl-NL"/>
                              </w:rPr>
                              <w:t>geinvesteerd</w:t>
                            </w:r>
                            <w:proofErr w:type="spellEnd"/>
                            <w:r w:rsidR="008C200A">
                              <w:rPr>
                                <w:rFonts w:ascii="Arial" w:hAnsi="Arial"/>
                                <w:color w:val="2E74B5" w:themeColor="accent5" w:themeShade="BF"/>
                                <w:sz w:val="22"/>
                                <w:szCs w:val="22"/>
                                <w:lang w:val="nl-NL"/>
                              </w:rPr>
                              <w:t xml:space="preserve"> moet worden in een betere bereikbaarheid</w:t>
                            </w:r>
                            <w:r w:rsidRPr="00172DD8">
                              <w:rPr>
                                <w:rFonts w:ascii="Arial" w:hAnsi="Arial"/>
                                <w:color w:val="2E74B5" w:themeColor="accent5" w:themeShade="BF"/>
                                <w:sz w:val="22"/>
                                <w:szCs w:val="22"/>
                                <w:lang w:val="nl-NL"/>
                              </w:rPr>
                              <w:t>. Verschillende keren gaven ondervraagden aan geen hoogbouw te willen (6 keer). Daarentegen zien verschillende ondervraagden wel meer positieve kanten aan het verbeteren van de bereikbaarheid (4 keer).</w:t>
                            </w:r>
                          </w:p>
                          <w:p w:rsidR="00FF5B93" w:rsidRPr="00172DD8" w:rsidRDefault="00FF5B93" w:rsidP="0073284F">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 xml:space="preserve">Ook werd op verschillende manieren aangegeven dat de visie op bedrijvigheid wellicht te beperkt is in dit accent; tegenwoordig is dat niet altijd meer werken op kantoren of in fabrieken. Digitale middelen spelen tegenwoordige een grote rol en ook de dienstverleningssector groeit. </w:t>
                            </w:r>
                          </w:p>
                          <w:p w:rsidR="00FF5B93" w:rsidRPr="00172DD8" w:rsidRDefault="00FF5B93" w:rsidP="00172DD8">
                            <w:pPr>
                              <w:rPr>
                                <w:rFonts w:ascii="Arial" w:hAnsi="Arial"/>
                                <w:b/>
                                <w:color w:val="2E74B5" w:themeColor="accent5" w:themeShade="BF"/>
                                <w:sz w:val="22"/>
                                <w:szCs w:val="22"/>
                                <w:lang w:val="nl-NL"/>
                              </w:rPr>
                            </w:pPr>
                            <w:r w:rsidRPr="00172DD8">
                              <w:rPr>
                                <w:rFonts w:ascii="Arial" w:hAnsi="Arial"/>
                                <w:b/>
                                <w:color w:val="2E74B5" w:themeColor="accent5" w:themeShade="BF"/>
                                <w:sz w:val="22"/>
                                <w:szCs w:val="22"/>
                                <w:lang w:val="nl-NL"/>
                              </w:rPr>
                              <w:t>Aanpassingen naar aanleiding van enquête en accentencarrousel:</w:t>
                            </w:r>
                          </w:p>
                          <w:p w:rsidR="00172DD8" w:rsidRPr="00172DD8" w:rsidRDefault="00172DD8" w:rsidP="00172DD8">
                            <w:pPr>
                              <w:rPr>
                                <w:rFonts w:ascii="Arial" w:hAnsi="Arial"/>
                                <w:i/>
                                <w:iCs/>
                                <w:color w:val="FF0000"/>
                                <w:sz w:val="22"/>
                                <w:szCs w:val="22"/>
                                <w:lang w:val="nl-NL"/>
                              </w:rPr>
                            </w:pPr>
                            <w:r>
                              <w:rPr>
                                <w:rFonts w:ascii="Arial" w:hAnsi="Arial"/>
                                <w:i/>
                                <w:iCs/>
                                <w:color w:val="2E74B5" w:themeColor="accent5" w:themeShade="BF"/>
                                <w:sz w:val="22"/>
                                <w:szCs w:val="22"/>
                                <w:lang w:val="nl-NL"/>
                              </w:rPr>
                              <w:t>'</w:t>
                            </w:r>
                            <w:r w:rsidRPr="00172DD8">
                              <w:rPr>
                                <w:rFonts w:ascii="Arial" w:hAnsi="Arial"/>
                                <w:i/>
                                <w:iCs/>
                                <w:color w:val="2E74B5" w:themeColor="accent5" w:themeShade="BF"/>
                                <w:sz w:val="22"/>
                                <w:szCs w:val="22"/>
                                <w:lang w:val="nl-NL"/>
                              </w:rPr>
                              <w:t xml:space="preserve">In het 'bedrijvige dijkdorp' staan werkgelegenheid, onderwijs en economie centraal. We willen nieuwe banen en voorzieningen creëren. </w:t>
                            </w:r>
                            <w:r w:rsidRPr="00172DD8">
                              <w:rPr>
                                <w:rFonts w:ascii="Arial" w:hAnsi="Arial"/>
                                <w:i/>
                                <w:iCs/>
                                <w:color w:val="FF0000"/>
                                <w:sz w:val="22"/>
                                <w:szCs w:val="22"/>
                                <w:lang w:val="nl-NL"/>
                              </w:rPr>
                              <w:t xml:space="preserve">We moedigen allerlei soorten bedrijven aan om zich bij ons te vestigen; fabrieken, dienstverlenende bedrijven, IT-bedrijven, winkels. </w:t>
                            </w:r>
                          </w:p>
                          <w:p w:rsidR="00172DD8" w:rsidRPr="00172DD8" w:rsidRDefault="00172DD8" w:rsidP="00172DD8">
                            <w:pPr>
                              <w:rPr>
                                <w:rFonts w:ascii="Arial" w:hAnsi="Arial"/>
                                <w:i/>
                                <w:iCs/>
                                <w:color w:val="2E74B5" w:themeColor="accent5" w:themeShade="BF"/>
                                <w:sz w:val="22"/>
                                <w:szCs w:val="22"/>
                                <w:lang w:val="nl-NL"/>
                              </w:rPr>
                            </w:pPr>
                            <w:r w:rsidRPr="00172DD8">
                              <w:rPr>
                                <w:rFonts w:ascii="Arial" w:hAnsi="Arial"/>
                                <w:i/>
                                <w:iCs/>
                                <w:color w:val="2E74B5" w:themeColor="accent5" w:themeShade="BF"/>
                                <w:sz w:val="22"/>
                                <w:szCs w:val="22"/>
                                <w:lang w:val="nl-NL"/>
                              </w:rPr>
                              <w:t xml:space="preserve">Door de groeiende werkgelegenheid moet het dorp beter bereikbaar zijn. Werknemers kunnen dan van en naar het ons dorp reizen zonder er te komen wonen. Als we hiervoor kiezen, verbreden we de huidige ontsluitingswegen en zorgen we voor meer openbaar vervoer. Deze oplossing kan ten koste gaan van het groen in onze omgeving. </w:t>
                            </w:r>
                            <w:r w:rsidRPr="00172DD8">
                              <w:rPr>
                                <w:rFonts w:ascii="Arial" w:hAnsi="Arial"/>
                                <w:i/>
                                <w:iCs/>
                                <w:color w:val="FF0000"/>
                                <w:sz w:val="22"/>
                                <w:szCs w:val="22"/>
                                <w:lang w:val="nl-NL"/>
                              </w:rPr>
                              <w:t>Werken kan tegenwoordig vaak ook prima op afstand. Daarom is ook een goede digitale snelweg belangrijk in het bedrijvige dijkdorp.</w:t>
                            </w:r>
                          </w:p>
                          <w:p w:rsidR="00172DD8" w:rsidRPr="00172DD8" w:rsidRDefault="00172DD8" w:rsidP="00172DD8">
                            <w:pPr>
                              <w:rPr>
                                <w:rFonts w:ascii="Arial" w:hAnsi="Arial"/>
                                <w:i/>
                                <w:iCs/>
                                <w:color w:val="FF0000"/>
                                <w:sz w:val="22"/>
                                <w:szCs w:val="22"/>
                                <w:lang w:val="nl-NL"/>
                              </w:rPr>
                            </w:pPr>
                            <w:r w:rsidRPr="00172DD8">
                              <w:rPr>
                                <w:rFonts w:ascii="Arial" w:hAnsi="Arial"/>
                                <w:i/>
                                <w:iCs/>
                                <w:color w:val="2E74B5" w:themeColor="accent5" w:themeShade="BF"/>
                                <w:sz w:val="22"/>
                                <w:szCs w:val="22"/>
                                <w:lang w:val="nl-NL"/>
                              </w:rPr>
                              <w:t xml:space="preserve">Als er meer bedrijven en banen komen zullen ook meer mensen in Alblasserdam willen wonen. Daarom zoeken we ook buiten de huidige grenzen naar plekken om woningen te bouwen. Ook kan er meer hoogbouw komen. </w:t>
                            </w:r>
                            <w:r w:rsidRPr="00172DD8">
                              <w:rPr>
                                <w:rFonts w:ascii="Arial" w:hAnsi="Arial"/>
                                <w:i/>
                                <w:iCs/>
                                <w:color w:val="FF0000"/>
                                <w:sz w:val="22"/>
                                <w:szCs w:val="22"/>
                                <w:lang w:val="nl-NL"/>
                              </w:rPr>
                              <w:t xml:space="preserve">De woningen stemmen we af op de banen die er bij komen. Er kunnen starterswoningen komen, maar ook duurdere huizen voor mensen die dat kunnen betalen. </w:t>
                            </w:r>
                          </w:p>
                          <w:p w:rsidR="00172DD8" w:rsidRPr="00172DD8" w:rsidRDefault="00172DD8" w:rsidP="00172DD8">
                            <w:pPr>
                              <w:rPr>
                                <w:rFonts w:ascii="Arial" w:hAnsi="Arial"/>
                                <w:i/>
                                <w:iCs/>
                                <w:color w:val="FF0000"/>
                                <w:sz w:val="22"/>
                                <w:szCs w:val="22"/>
                                <w:lang w:val="nl-NL"/>
                              </w:rPr>
                            </w:pPr>
                            <w:r w:rsidRPr="00172DD8">
                              <w:rPr>
                                <w:rFonts w:ascii="Arial" w:hAnsi="Arial"/>
                                <w:i/>
                                <w:iCs/>
                                <w:color w:val="FF0000"/>
                                <w:sz w:val="22"/>
                                <w:szCs w:val="22"/>
                                <w:lang w:val="nl-NL"/>
                              </w:rPr>
                              <w:t>Bedrijvig dijkdorp heeft als doel: bereikbaarheid, werkgelegenheid, woningbouw en het opnieuw gebruiken van grondstoffen (circulariteit).'</w:t>
                            </w:r>
                          </w:p>
                          <w:p w:rsidR="00172DD8" w:rsidRDefault="00172DD8" w:rsidP="00172DD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75pt;margin-top:29.4pt;width:492pt;height:110.6pt;z-index:25204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">
                <v:textbox style="mso-fit-shape-to-text:t">
                  <w:txbxContent>
                    <w:p w:rsidR="00172DD8" w:rsidRPr="00466721" w:rsidRDefault="00172DD8" w:rsidP="0073284F">
                      <w:pPr>
                        <w:rPr>
                          <w:rFonts w:ascii="Arial" w:hAnsi="Arial"/>
                          <w:b/>
                          <w:bCs/>
                          <w:color w:val="2E74B5" w:themeColor="accent5" w:themeShade="BF"/>
                          <w:sz w:val="22"/>
                          <w:szCs w:val="22"/>
                          <w:lang w:val="nl-NL"/>
                        </w:rPr>
                      </w:pPr>
                      <w:r w:rsidRPr="00466721">
                        <w:rPr>
                          <w:rFonts w:ascii="Arial" w:hAnsi="Arial"/>
                          <w:b/>
                          <w:bCs/>
                          <w:color w:val="2E74B5" w:themeColor="accent5" w:themeShade="BF"/>
                          <w:sz w:val="22"/>
                          <w:szCs w:val="22"/>
                          <w:lang w:val="nl-NL"/>
                        </w:rPr>
                        <w:t>Conclusie</w:t>
                      </w:r>
                    </w:p>
                    <w:p w:rsidR="00FF5B93" w:rsidRPr="00172DD8" w:rsidRDefault="00FF5B93" w:rsidP="008C200A">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Dit accent scoort gemiddeld 3,7 sterren voor helderheid. Voor compleetheid is dit</w:t>
                      </w:r>
                      <w:r w:rsidR="00DB3719">
                        <w:rPr>
                          <w:rFonts w:ascii="Arial" w:hAnsi="Arial"/>
                          <w:color w:val="2E74B5" w:themeColor="accent5" w:themeShade="BF"/>
                          <w:sz w:val="22"/>
                          <w:szCs w:val="22"/>
                          <w:lang w:val="nl-NL"/>
                        </w:rPr>
                        <w:t xml:space="preserve"> </w:t>
                      </w:r>
                      <w:r w:rsidR="008C200A">
                        <w:rPr>
                          <w:rFonts w:ascii="Arial" w:hAnsi="Arial"/>
                          <w:color w:val="2E74B5" w:themeColor="accent5" w:themeShade="BF"/>
                          <w:sz w:val="22"/>
                          <w:szCs w:val="22"/>
                          <w:lang w:val="nl-NL"/>
                        </w:rPr>
                        <w:t>gemiddeld</w:t>
                      </w:r>
                      <w:r w:rsidRPr="00172DD8">
                        <w:rPr>
                          <w:rFonts w:ascii="Arial" w:hAnsi="Arial"/>
                          <w:color w:val="2E74B5" w:themeColor="accent5" w:themeShade="BF"/>
                          <w:sz w:val="22"/>
                          <w:szCs w:val="22"/>
                          <w:lang w:val="nl-NL"/>
                        </w:rPr>
                        <w:t xml:space="preserve"> 3,3 sterren. </w:t>
                      </w:r>
                    </w:p>
                    <w:p w:rsidR="00FF5B93" w:rsidRPr="00172DD8" w:rsidRDefault="00FF5B93" w:rsidP="0073284F">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 xml:space="preserve">71 keer hebben ondervraagden aangegeven dat er geen aanvullingen zijn. </w:t>
                      </w:r>
                    </w:p>
                    <w:p w:rsidR="00FF5B93" w:rsidRPr="00172DD8" w:rsidRDefault="00FF5B93" w:rsidP="0073284F">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Er waren verschillende aanvullingen die vaak voorbijkwamen. Zo werd ruimte voor groen en natuur genoemd (11 keer) als iets dat meer ruimte moet krijgen in dit accent.</w:t>
                      </w:r>
                    </w:p>
                    <w:p w:rsidR="00FF5B93" w:rsidRPr="00172DD8" w:rsidRDefault="00FF5B93" w:rsidP="008C200A">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 xml:space="preserve">In dit accent werd ook besproken dat door groeiende werkgelegenheid er meer woningen </w:t>
                      </w:r>
                      <w:r w:rsidR="008C200A">
                        <w:rPr>
                          <w:rFonts w:ascii="Arial" w:hAnsi="Arial"/>
                          <w:color w:val="2E74B5" w:themeColor="accent5" w:themeShade="BF"/>
                          <w:sz w:val="22"/>
                          <w:szCs w:val="22"/>
                          <w:lang w:val="nl-NL"/>
                        </w:rPr>
                        <w:t xml:space="preserve">moeten komen </w:t>
                      </w:r>
                      <w:r w:rsidRPr="00172DD8">
                        <w:rPr>
                          <w:rFonts w:ascii="Arial" w:hAnsi="Arial"/>
                          <w:color w:val="2E74B5" w:themeColor="accent5" w:themeShade="BF"/>
                          <w:sz w:val="22"/>
                          <w:szCs w:val="22"/>
                          <w:lang w:val="nl-NL"/>
                        </w:rPr>
                        <w:t xml:space="preserve">of </w:t>
                      </w:r>
                      <w:r w:rsidR="008C200A">
                        <w:rPr>
                          <w:rFonts w:ascii="Arial" w:hAnsi="Arial"/>
                          <w:color w:val="2E74B5" w:themeColor="accent5" w:themeShade="BF"/>
                          <w:sz w:val="22"/>
                          <w:szCs w:val="22"/>
                          <w:lang w:val="nl-NL"/>
                        </w:rPr>
                        <w:t xml:space="preserve">er </w:t>
                      </w:r>
                      <w:proofErr w:type="spellStart"/>
                      <w:r w:rsidR="008C200A">
                        <w:rPr>
                          <w:rFonts w:ascii="Arial" w:hAnsi="Arial"/>
                          <w:color w:val="2E74B5" w:themeColor="accent5" w:themeShade="BF"/>
                          <w:sz w:val="22"/>
                          <w:szCs w:val="22"/>
                          <w:lang w:val="nl-NL"/>
                        </w:rPr>
                        <w:t>geinvesteerd</w:t>
                      </w:r>
                      <w:proofErr w:type="spellEnd"/>
                      <w:r w:rsidR="008C200A">
                        <w:rPr>
                          <w:rFonts w:ascii="Arial" w:hAnsi="Arial"/>
                          <w:color w:val="2E74B5" w:themeColor="accent5" w:themeShade="BF"/>
                          <w:sz w:val="22"/>
                          <w:szCs w:val="22"/>
                          <w:lang w:val="nl-NL"/>
                        </w:rPr>
                        <w:t xml:space="preserve"> moet worden in een betere bereikbaarheid</w:t>
                      </w:r>
                      <w:r w:rsidRPr="00172DD8">
                        <w:rPr>
                          <w:rFonts w:ascii="Arial" w:hAnsi="Arial"/>
                          <w:color w:val="2E74B5" w:themeColor="accent5" w:themeShade="BF"/>
                          <w:sz w:val="22"/>
                          <w:szCs w:val="22"/>
                          <w:lang w:val="nl-NL"/>
                        </w:rPr>
                        <w:t>. Verschillende keren gaven ondervraagden aan geen hoogbouw te willen (6 keer). Daarentegen zien verschillende ondervraagden wel meer positieve kanten aan het verbeteren van de bereikbaarheid (4 keer).</w:t>
                      </w:r>
                    </w:p>
                    <w:p w:rsidR="00FF5B93" w:rsidRPr="00172DD8" w:rsidRDefault="00FF5B93" w:rsidP="0073284F">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 xml:space="preserve">Ook werd op verschillende manieren aangegeven dat de visie op bedrijvigheid wellicht te beperkt is in dit accent; tegenwoordig is dat niet altijd meer werken op kantoren of in fabrieken. Digitale middelen spelen tegenwoordige een grote rol en ook de dienstverleningssector groeit. </w:t>
                      </w:r>
                    </w:p>
                    <w:p w:rsidR="00FF5B93" w:rsidRPr="00172DD8" w:rsidRDefault="00FF5B93" w:rsidP="00172DD8">
                      <w:pPr>
                        <w:rPr>
                          <w:rFonts w:ascii="Arial" w:hAnsi="Arial"/>
                          <w:b/>
                          <w:color w:val="2E74B5" w:themeColor="accent5" w:themeShade="BF"/>
                          <w:sz w:val="22"/>
                          <w:szCs w:val="22"/>
                          <w:lang w:val="nl-NL"/>
                        </w:rPr>
                      </w:pPr>
                      <w:r w:rsidRPr="00172DD8">
                        <w:rPr>
                          <w:rFonts w:ascii="Arial" w:hAnsi="Arial"/>
                          <w:b/>
                          <w:color w:val="2E74B5" w:themeColor="accent5" w:themeShade="BF"/>
                          <w:sz w:val="22"/>
                          <w:szCs w:val="22"/>
                          <w:lang w:val="nl-NL"/>
                        </w:rPr>
                        <w:t>Aanpassingen naar aanleiding van enquête en accentencarrousel:</w:t>
                      </w:r>
                    </w:p>
                    <w:p w:rsidR="00172DD8" w:rsidRPr="00172DD8" w:rsidRDefault="00172DD8" w:rsidP="00172DD8">
                      <w:pPr>
                        <w:rPr>
                          <w:rFonts w:ascii="Arial" w:hAnsi="Arial"/>
                          <w:i/>
                          <w:iCs/>
                          <w:color w:val="FF0000"/>
                          <w:sz w:val="22"/>
                          <w:szCs w:val="22"/>
                          <w:lang w:val="nl-NL"/>
                        </w:rPr>
                      </w:pPr>
                      <w:r>
                        <w:rPr>
                          <w:rFonts w:ascii="Arial" w:hAnsi="Arial"/>
                          <w:i/>
                          <w:iCs/>
                          <w:color w:val="2E74B5" w:themeColor="accent5" w:themeShade="BF"/>
                          <w:sz w:val="22"/>
                          <w:szCs w:val="22"/>
                          <w:lang w:val="nl-NL"/>
                        </w:rPr>
                        <w:t>'</w:t>
                      </w:r>
                      <w:r w:rsidRPr="00172DD8">
                        <w:rPr>
                          <w:rFonts w:ascii="Arial" w:hAnsi="Arial"/>
                          <w:i/>
                          <w:iCs/>
                          <w:color w:val="2E74B5" w:themeColor="accent5" w:themeShade="BF"/>
                          <w:sz w:val="22"/>
                          <w:szCs w:val="22"/>
                          <w:lang w:val="nl-NL"/>
                        </w:rPr>
                        <w:t xml:space="preserve">In het 'bedrijvige dijkdorp' staan werkgelegenheid, onderwijs en economie centraal. We willen nieuwe banen en voorzieningen creëren. </w:t>
                      </w:r>
                      <w:r w:rsidRPr="00172DD8">
                        <w:rPr>
                          <w:rFonts w:ascii="Arial" w:hAnsi="Arial"/>
                          <w:i/>
                          <w:iCs/>
                          <w:color w:val="FF0000"/>
                          <w:sz w:val="22"/>
                          <w:szCs w:val="22"/>
                          <w:lang w:val="nl-NL"/>
                        </w:rPr>
                        <w:t xml:space="preserve">We moedigen allerlei soorten bedrijven aan om zich bij ons te vestigen; fabrieken, dienstverlenende bedrijven, IT-bedrijven, winkels. </w:t>
                      </w:r>
                    </w:p>
                    <w:p w:rsidR="00172DD8" w:rsidRPr="00172DD8" w:rsidRDefault="00172DD8" w:rsidP="00172DD8">
                      <w:pPr>
                        <w:rPr>
                          <w:rFonts w:ascii="Arial" w:hAnsi="Arial"/>
                          <w:i/>
                          <w:iCs/>
                          <w:color w:val="2E74B5" w:themeColor="accent5" w:themeShade="BF"/>
                          <w:sz w:val="22"/>
                          <w:szCs w:val="22"/>
                          <w:lang w:val="nl-NL"/>
                        </w:rPr>
                      </w:pPr>
                      <w:r w:rsidRPr="00172DD8">
                        <w:rPr>
                          <w:rFonts w:ascii="Arial" w:hAnsi="Arial"/>
                          <w:i/>
                          <w:iCs/>
                          <w:color w:val="2E74B5" w:themeColor="accent5" w:themeShade="BF"/>
                          <w:sz w:val="22"/>
                          <w:szCs w:val="22"/>
                          <w:lang w:val="nl-NL"/>
                        </w:rPr>
                        <w:t xml:space="preserve">Door de groeiende werkgelegenheid moet het dorp beter bereikbaar zijn. Werknemers kunnen dan van en naar het ons dorp reizen zonder er te komen wonen. Als we hiervoor kiezen, verbreden we de huidige ontsluitingswegen en zorgen we voor meer openbaar vervoer. Deze oplossing kan ten koste gaan van het groen in onze omgeving. </w:t>
                      </w:r>
                      <w:r w:rsidRPr="00172DD8">
                        <w:rPr>
                          <w:rFonts w:ascii="Arial" w:hAnsi="Arial"/>
                          <w:i/>
                          <w:iCs/>
                          <w:color w:val="FF0000"/>
                          <w:sz w:val="22"/>
                          <w:szCs w:val="22"/>
                          <w:lang w:val="nl-NL"/>
                        </w:rPr>
                        <w:t>Werken kan tegenwoordig vaak ook prima op afstand. Daarom is ook een goede digitale snelweg belangrijk in het bedrijvige dijkdorp.</w:t>
                      </w:r>
                    </w:p>
                    <w:p w:rsidR="00172DD8" w:rsidRPr="00172DD8" w:rsidRDefault="00172DD8" w:rsidP="00172DD8">
                      <w:pPr>
                        <w:rPr>
                          <w:rFonts w:ascii="Arial" w:hAnsi="Arial"/>
                          <w:i/>
                          <w:iCs/>
                          <w:color w:val="FF0000"/>
                          <w:sz w:val="22"/>
                          <w:szCs w:val="22"/>
                          <w:lang w:val="nl-NL"/>
                        </w:rPr>
                      </w:pPr>
                      <w:r w:rsidRPr="00172DD8">
                        <w:rPr>
                          <w:rFonts w:ascii="Arial" w:hAnsi="Arial"/>
                          <w:i/>
                          <w:iCs/>
                          <w:color w:val="2E74B5" w:themeColor="accent5" w:themeShade="BF"/>
                          <w:sz w:val="22"/>
                          <w:szCs w:val="22"/>
                          <w:lang w:val="nl-NL"/>
                        </w:rPr>
                        <w:t xml:space="preserve">Als er meer bedrijven en banen komen zullen ook meer mensen in Alblasserdam willen wonen. Daarom zoeken we ook buiten de huidige grenzen naar plekken om woningen te bouwen. Ook kan er meer hoogbouw komen. </w:t>
                      </w:r>
                      <w:r w:rsidRPr="00172DD8">
                        <w:rPr>
                          <w:rFonts w:ascii="Arial" w:hAnsi="Arial"/>
                          <w:i/>
                          <w:iCs/>
                          <w:color w:val="FF0000"/>
                          <w:sz w:val="22"/>
                          <w:szCs w:val="22"/>
                          <w:lang w:val="nl-NL"/>
                        </w:rPr>
                        <w:t xml:space="preserve">De woningen stemmen we af op de banen die er bij komen. Er kunnen starterswoningen komen, maar ook duurdere huizen voor mensen die dat kunnen betalen. </w:t>
                      </w:r>
                    </w:p>
                    <w:p w:rsidR="00172DD8" w:rsidRPr="00172DD8" w:rsidRDefault="00172DD8" w:rsidP="00172DD8">
                      <w:pPr>
                        <w:rPr>
                          <w:rFonts w:ascii="Arial" w:hAnsi="Arial"/>
                          <w:i/>
                          <w:iCs/>
                          <w:color w:val="FF0000"/>
                          <w:sz w:val="22"/>
                          <w:szCs w:val="22"/>
                          <w:lang w:val="nl-NL"/>
                        </w:rPr>
                      </w:pPr>
                      <w:r w:rsidRPr="00172DD8">
                        <w:rPr>
                          <w:rFonts w:ascii="Arial" w:hAnsi="Arial"/>
                          <w:i/>
                          <w:iCs/>
                          <w:color w:val="FF0000"/>
                          <w:sz w:val="22"/>
                          <w:szCs w:val="22"/>
                          <w:lang w:val="nl-NL"/>
                        </w:rPr>
                        <w:t>Bedrijvig dijkdorp heeft als doel: bereikbaarheid, werkgelegenheid, woningbouw en het opnieuw gebruiken van grondstoffen (circulariteit).'</w:t>
                      </w:r>
                    </w:p>
                    <w:p w:rsidR="00172DD8" w:rsidRDefault="00172DD8" w:rsidP="00172DD8"/>
                  </w:txbxContent>
                </v:textbox>
                <w10:wrap type="square"/>
              </v:shape>
            </w:pict>
          </mc:Fallback>
        </mc:AlternateContent>
      </w:r>
    </w:p>
    <w:p w:rsidR="00181DB5" w:rsidRPr="00512097" w:rsidRDefault="00181DB5" w:rsidP="0073284F">
      <w:pPr>
        <w:rPr>
          <w:rFonts w:asciiTheme="minorHAnsi" w:hAnsiTheme="minorHAnsi" w:cstheme="minorHAnsi"/>
          <w:sz w:val="22"/>
          <w:szCs w:val="22"/>
          <w:lang w:val="nl-NL"/>
        </w:rPr>
      </w:pPr>
    </w:p>
    <w:p w:rsidR="00181DB5" w:rsidRDefault="00181DB5">
      <w:pPr>
        <w:rPr>
          <w:rFonts w:asciiTheme="minorHAnsi" w:hAnsiTheme="minorHAnsi" w:cstheme="minorHAnsi"/>
          <w:sz w:val="22"/>
          <w:szCs w:val="22"/>
        </w:rPr>
      </w:pPr>
    </w:p>
    <w:p w:rsidR="00F17F0D" w:rsidRDefault="00F17F0D">
      <w:pPr>
        <w:rPr>
          <w:rFonts w:asciiTheme="minorHAnsi" w:hAnsiTheme="minorHAnsi" w:cstheme="minorHAnsi"/>
          <w:sz w:val="22"/>
          <w:szCs w:val="22"/>
        </w:rPr>
      </w:pPr>
    </w:p>
    <w:p w:rsidR="00F17F0D" w:rsidRPr="00B71518" w:rsidRDefault="00F17F0D" w:rsidP="0073284F">
      <w:pPr>
        <w:jc w:val="center"/>
        <w:rPr>
          <w:rFonts w:ascii="Arial" w:hAnsi="Arial"/>
          <w:color w:val="auto"/>
          <w:sz w:val="22"/>
          <w:szCs w:val="22"/>
          <w:lang w:val="nl-NL"/>
        </w:rPr>
      </w:pPr>
      <w:r w:rsidRPr="00B71518">
        <w:rPr>
          <w:rFonts w:ascii="Arial" w:hAnsi="Arial"/>
          <w:b/>
          <w:bCs/>
          <w:color w:val="auto"/>
          <w:sz w:val="22"/>
          <w:szCs w:val="22"/>
          <w:lang w:val="nl-NL"/>
        </w:rPr>
        <w:t xml:space="preserve">Accent 4 van 5: Fit en groen </w:t>
      </w:r>
      <w:r w:rsidR="00B71518" w:rsidRPr="00B71518">
        <w:rPr>
          <w:rFonts w:ascii="Arial" w:hAnsi="Arial"/>
          <w:b/>
          <w:bCs/>
          <w:color w:val="auto"/>
          <w:sz w:val="22"/>
          <w:szCs w:val="22"/>
          <w:lang w:val="nl-NL"/>
        </w:rPr>
        <w:t>in de</w:t>
      </w:r>
      <w:r w:rsidRPr="00B71518">
        <w:rPr>
          <w:rFonts w:ascii="Arial" w:hAnsi="Arial"/>
          <w:b/>
          <w:bCs/>
          <w:color w:val="auto"/>
          <w:sz w:val="22"/>
          <w:szCs w:val="22"/>
          <w:lang w:val="nl-NL"/>
        </w:rPr>
        <w:t xml:space="preserve"> polder</w:t>
      </w:r>
    </w:p>
    <w:p w:rsidR="00F17F0D" w:rsidRPr="00B71518" w:rsidRDefault="00F17F0D" w:rsidP="00F17F0D">
      <w:pPr>
        <w:rPr>
          <w:rFonts w:ascii="Arial" w:hAnsi="Arial"/>
          <w:color w:val="auto"/>
          <w:sz w:val="22"/>
          <w:szCs w:val="22"/>
          <w:lang w:val="nl-NL"/>
        </w:rPr>
      </w:pPr>
      <w:r w:rsidRPr="00B71518">
        <w:rPr>
          <w:rFonts w:ascii="Arial" w:hAnsi="Arial"/>
          <w:color w:val="auto"/>
          <w:sz w:val="22"/>
          <w:szCs w:val="22"/>
          <w:lang w:val="nl-NL"/>
        </w:rPr>
        <w:t>In het 'fitte en groene dorp in de polder' zijn het milieu en duurzaamheid erg belangrijk. We zetten flink in op bijvoorbeeld zonnepanelen, warmtepompen, vergroening, hergebruik en het omgaan met extreem weer.</w:t>
      </w:r>
    </w:p>
    <w:p w:rsidR="00F17F0D" w:rsidRPr="00B71518" w:rsidRDefault="00F17F0D" w:rsidP="00F17F0D">
      <w:pPr>
        <w:rPr>
          <w:rFonts w:ascii="Arial" w:hAnsi="Arial"/>
          <w:color w:val="auto"/>
          <w:sz w:val="22"/>
          <w:szCs w:val="22"/>
          <w:lang w:val="nl-NL"/>
        </w:rPr>
      </w:pPr>
      <w:r w:rsidRPr="00B71518">
        <w:rPr>
          <w:rFonts w:ascii="Arial" w:hAnsi="Arial"/>
          <w:color w:val="auto"/>
          <w:sz w:val="22"/>
          <w:szCs w:val="22"/>
          <w:lang w:val="nl-NL"/>
        </w:rPr>
        <w:t>Op het gebied van ruimtelijke ontwikkeling blijven we binnen de bestaande dorpsgrenzen. We maken de buitenruimte groener door tegels en asfalt zoveel mogelijk te vervangen door waterdoorlatende alternatieven. Ook zorgen we dat veel verschillende soorten planten en dieren goede leefomstandigheden vinden in ons dorp. Dit noemen we biodiversiteit. We planten alleen inheemse soorten aan. En we vermijden de aanplant van heel veel van dezelfde soort bomen, planten of struiken (monocultuur). Door de vergroening is er meer ruimte om te wandelen en te fietsen in de natuur.</w:t>
      </w:r>
    </w:p>
    <w:p w:rsidR="00F17F0D" w:rsidRPr="00B71518" w:rsidRDefault="00F17F0D" w:rsidP="00F17F0D">
      <w:pPr>
        <w:rPr>
          <w:rFonts w:ascii="Arial" w:hAnsi="Arial"/>
          <w:color w:val="auto"/>
          <w:sz w:val="22"/>
          <w:szCs w:val="22"/>
          <w:lang w:val="nl-NL"/>
        </w:rPr>
      </w:pPr>
      <w:r w:rsidRPr="00B71518">
        <w:rPr>
          <w:rFonts w:ascii="Arial" w:hAnsi="Arial"/>
          <w:color w:val="auto"/>
          <w:sz w:val="22"/>
          <w:szCs w:val="22"/>
          <w:lang w:val="nl-NL"/>
        </w:rPr>
        <w:t>Natuurlijk zijn bedrijven welkom in Alblasserdam. Wij verlangen van deze bedrijven wel dat zij hetzelfde over het milieu denken als wij. Wij proberen dit ook af te dwingen door hierover regels op te nemen. We zetten niet in op nieuwe wegen, maar zetten wel in op gebruik van fiets, openbaar vervoer en deelauto's.</w:t>
      </w:r>
    </w:p>
    <w:p w:rsidR="00F17F0D" w:rsidRPr="00F17F0D" w:rsidRDefault="00F17F0D" w:rsidP="00F17F0D">
      <w:pPr>
        <w:rPr>
          <w:rFonts w:asciiTheme="minorHAnsi" w:hAnsiTheme="minorHAnsi" w:cstheme="minorHAnsi"/>
          <w:sz w:val="22"/>
          <w:szCs w:val="22"/>
          <w:lang w:val="nl-NL"/>
        </w:rPr>
      </w:pPr>
      <w:r w:rsidRPr="00F17F0D">
        <w:rPr>
          <w:rFonts w:asciiTheme="minorHAnsi" w:hAnsiTheme="minorHAnsi" w:cstheme="minorHAnsi"/>
          <w:noProof/>
          <w:sz w:val="22"/>
          <w:szCs w:val="22"/>
          <w:lang w:val="nl-NL" w:eastAsia="nl-NL"/>
        </w:rPr>
        <w:drawing>
          <wp:inline distT="0" distB="0" distL="0" distR="0">
            <wp:extent cx="6583005" cy="4600575"/>
            <wp:effectExtent l="0" t="0" r="8890" b="0"/>
            <wp:docPr id="12" name="Afbeelding 12" descr="C:\Users\jpu004\AppData\Local\Microsoft\Windows\INetCache\Content.MSO\AAA627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u004\AppData\Local\Microsoft\Windows\INetCache\Content.MSO\AAA627E8.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7322" cy="4603592"/>
                    </a:xfrm>
                    <a:prstGeom prst="rect">
                      <a:avLst/>
                    </a:prstGeom>
                    <a:noFill/>
                    <a:ln>
                      <a:noFill/>
                    </a:ln>
                  </pic:spPr>
                </pic:pic>
              </a:graphicData>
            </a:graphic>
          </wp:inline>
        </w:drawing>
      </w:r>
    </w:p>
    <w:p w:rsidR="00F17F0D" w:rsidRPr="00F17F0D" w:rsidRDefault="00F17F0D">
      <w:pPr>
        <w:rPr>
          <w:rFonts w:asciiTheme="minorHAnsi" w:hAnsiTheme="minorHAnsi" w:cstheme="minorHAnsi"/>
          <w:sz w:val="22"/>
          <w:szCs w:val="22"/>
        </w:rPr>
      </w:pPr>
    </w:p>
    <w:p w:rsidR="00F05CFB" w:rsidRDefault="00512097">
      <w:r>
        <w:br w:type="page"/>
      </w:r>
    </w:p>
    <w:p w:rsidR="00F05CFB" w:rsidRDefault="00512097">
      <w:pPr>
        <w:rPr>
          <w:sz w:val="27"/>
          <w:szCs w:val="27"/>
        </w:rPr>
      </w:pPr>
      <w:r>
        <w:rPr>
          <w:sz w:val="27"/>
          <w:szCs w:val="27"/>
        </w:rPr>
        <w:t xml:space="preserve">17. </w:t>
      </w:r>
      <w:proofErr w:type="spellStart"/>
      <w:r>
        <w:rPr>
          <w:sz w:val="27"/>
          <w:szCs w:val="27"/>
        </w:rPr>
        <w:t>Stelling</w:t>
      </w:r>
      <w:proofErr w:type="spellEnd"/>
      <w:r>
        <w:rPr>
          <w:sz w:val="27"/>
          <w:szCs w:val="27"/>
        </w:rPr>
        <w:t xml:space="preserve">: </w:t>
      </w:r>
      <w:proofErr w:type="spellStart"/>
      <w:r>
        <w:rPr>
          <w:sz w:val="27"/>
          <w:szCs w:val="27"/>
        </w:rPr>
        <w:t>Dit</w:t>
      </w:r>
      <w:proofErr w:type="spellEnd"/>
      <w:r>
        <w:rPr>
          <w:sz w:val="27"/>
          <w:szCs w:val="27"/>
        </w:rPr>
        <w:t xml:space="preserve"> accent is </w:t>
      </w:r>
      <w:proofErr w:type="spellStart"/>
      <w:r>
        <w:rPr>
          <w:sz w:val="27"/>
          <w:szCs w:val="27"/>
        </w:rPr>
        <w:t>helder</w:t>
      </w:r>
      <w:proofErr w:type="spellEnd"/>
      <w:r>
        <w:rPr>
          <w:sz w:val="27"/>
          <w:szCs w:val="27"/>
        </w:rPr>
        <w:t xml:space="preserve"> </w:t>
      </w:r>
      <w:proofErr w:type="spellStart"/>
      <w:r>
        <w:rPr>
          <w:sz w:val="27"/>
          <w:szCs w:val="27"/>
        </w:rPr>
        <w:t>uitgelegd</w:t>
      </w:r>
      <w:proofErr w:type="spellEnd"/>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507"/>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Aantal</w:t>
            </w:r>
            <w:proofErr w:type="spellEnd"/>
            <w:r>
              <w:rPr>
                <w:rFonts w:ascii="Arial" w:hAnsi="Arial"/>
                <w:color w:val="8392A2"/>
                <w:sz w:val="22"/>
                <w:szCs w:val="22"/>
              </w:rPr>
              <w:t xml:space="preserve"> </w:t>
            </w:r>
            <w:proofErr w:type="spellStart"/>
            <w:r>
              <w:rPr>
                <w:rFonts w:ascii="Arial" w:hAnsi="Arial"/>
                <w:color w:val="8392A2"/>
                <w:sz w:val="22"/>
                <w:szCs w:val="22"/>
              </w:rPr>
              <w:t>sterren</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690005980" name="Picture 1" descr="/domains1/vx3674800/public/www_root/tmp/PNG-csuE9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csuE9W.png"/>
                          <pic:cNvPicPr/>
                        </pic:nvPicPr>
                        <pic:blipFill>
                          <a:blip r:embed="rId37"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1/5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1,7%</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2/5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7</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3,1%</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3/5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39</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17,0%</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4/5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77</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33,6%</w:t>
            </w:r>
          </w:p>
        </w:tc>
      </w:tr>
      <w:tr w:rsidR="00F05CFB">
        <w:trPr>
          <w:trHeight w:val="585"/>
        </w:trPr>
        <w:tc>
          <w:tcPr>
            <w:tcW w:w="0" w:type="auto"/>
            <w:tcBorders>
              <w:right w:val="none" w:sz="6" w:space="0" w:color="000000"/>
            </w:tcBorders>
            <w:vAlign w:val="center"/>
          </w:tcPr>
          <w:p w:rsidR="00F05CFB" w:rsidRDefault="00512097">
            <w:r>
              <w:rPr>
                <w:sz w:val="26"/>
                <w:szCs w:val="26"/>
              </w:rPr>
              <w:t>★★★★★</w:t>
            </w:r>
            <w:r>
              <w:rPr>
                <w:rFonts w:ascii="Arial" w:hAnsi="Arial"/>
                <w:color w:val="8392A2"/>
                <w:sz w:val="22"/>
                <w:szCs w:val="22"/>
              </w:rPr>
              <w:t xml:space="preserve">  5/5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102</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44,5%</w:t>
            </w:r>
          </w:p>
        </w:tc>
      </w:tr>
    </w:tbl>
    <w:p w:rsidR="00F05CFB" w:rsidRDefault="00512097">
      <w:r>
        <w:br w:type="page"/>
      </w:r>
    </w:p>
    <w:p w:rsidR="00F05CFB" w:rsidRDefault="00512097">
      <w:pPr>
        <w:rPr>
          <w:sz w:val="27"/>
          <w:szCs w:val="27"/>
        </w:rPr>
      </w:pPr>
      <w:r>
        <w:rPr>
          <w:sz w:val="27"/>
          <w:szCs w:val="27"/>
        </w:rPr>
        <w:t xml:space="preserve">18. </w:t>
      </w:r>
      <w:proofErr w:type="spellStart"/>
      <w:r>
        <w:rPr>
          <w:sz w:val="27"/>
          <w:szCs w:val="27"/>
        </w:rPr>
        <w:t>Stelling</w:t>
      </w:r>
      <w:proofErr w:type="spellEnd"/>
      <w:r>
        <w:rPr>
          <w:sz w:val="27"/>
          <w:szCs w:val="27"/>
        </w:rPr>
        <w:t xml:space="preserve">: </w:t>
      </w:r>
      <w:proofErr w:type="spellStart"/>
      <w:r>
        <w:rPr>
          <w:sz w:val="27"/>
          <w:szCs w:val="27"/>
        </w:rPr>
        <w:t>Dit</w:t>
      </w:r>
      <w:proofErr w:type="spellEnd"/>
      <w:r>
        <w:rPr>
          <w:sz w:val="27"/>
          <w:szCs w:val="27"/>
        </w:rPr>
        <w:t xml:space="preserve"> accent is </w:t>
      </w:r>
      <w:proofErr w:type="spellStart"/>
      <w:r>
        <w:rPr>
          <w:sz w:val="27"/>
          <w:szCs w:val="27"/>
        </w:rPr>
        <w:t>compleet</w:t>
      </w:r>
      <w:proofErr w:type="spellEnd"/>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507"/>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Aantal</w:t>
            </w:r>
            <w:proofErr w:type="spellEnd"/>
            <w:r>
              <w:rPr>
                <w:rFonts w:ascii="Arial" w:hAnsi="Arial"/>
                <w:color w:val="8392A2"/>
                <w:sz w:val="22"/>
                <w:szCs w:val="22"/>
              </w:rPr>
              <w:t xml:space="preserve"> </w:t>
            </w:r>
            <w:proofErr w:type="spellStart"/>
            <w:r>
              <w:rPr>
                <w:rFonts w:ascii="Arial" w:hAnsi="Arial"/>
                <w:color w:val="8392A2"/>
                <w:sz w:val="22"/>
                <w:szCs w:val="22"/>
              </w:rPr>
              <w:t>sterren</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675304188" name="Picture 1" descr="/domains1/vx3674800/public/www_root/tmp/PNG-hdbpq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hdbpqm.png"/>
                          <pic:cNvPicPr/>
                        </pic:nvPicPr>
                        <pic:blipFill>
                          <a:blip r:embed="rId38"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1/5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11</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4,8%</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2/5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15</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6,6%</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3/5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46</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20,1%</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4/5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72</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31,4%</w:t>
            </w:r>
          </w:p>
        </w:tc>
      </w:tr>
      <w:tr w:rsidR="00F05CFB">
        <w:trPr>
          <w:trHeight w:val="585"/>
        </w:trPr>
        <w:tc>
          <w:tcPr>
            <w:tcW w:w="0" w:type="auto"/>
            <w:tcBorders>
              <w:right w:val="none" w:sz="6" w:space="0" w:color="000000"/>
            </w:tcBorders>
            <w:vAlign w:val="center"/>
          </w:tcPr>
          <w:p w:rsidR="00F05CFB" w:rsidRDefault="00512097">
            <w:r>
              <w:rPr>
                <w:sz w:val="26"/>
                <w:szCs w:val="26"/>
              </w:rPr>
              <w:t>★★★★★</w:t>
            </w:r>
            <w:r>
              <w:rPr>
                <w:rFonts w:ascii="Arial" w:hAnsi="Arial"/>
                <w:color w:val="8392A2"/>
                <w:sz w:val="22"/>
                <w:szCs w:val="22"/>
              </w:rPr>
              <w:t xml:space="preserve">  5/5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85</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37,1%</w:t>
            </w:r>
          </w:p>
        </w:tc>
      </w:tr>
    </w:tbl>
    <w:p w:rsidR="00F05CFB" w:rsidRDefault="00512097">
      <w:r>
        <w:br w:type="page"/>
      </w:r>
    </w:p>
    <w:p w:rsidR="00F05CFB" w:rsidRDefault="00512097">
      <w:pPr>
        <w:rPr>
          <w:sz w:val="27"/>
          <w:szCs w:val="27"/>
        </w:rPr>
      </w:pPr>
      <w:r>
        <w:rPr>
          <w:sz w:val="27"/>
          <w:szCs w:val="27"/>
        </w:rPr>
        <w:t xml:space="preserve">19. Hoe </w:t>
      </w:r>
      <w:proofErr w:type="spellStart"/>
      <w:r>
        <w:rPr>
          <w:sz w:val="27"/>
          <w:szCs w:val="27"/>
        </w:rPr>
        <w:t>zouden</w:t>
      </w:r>
      <w:proofErr w:type="spellEnd"/>
      <w:r>
        <w:rPr>
          <w:sz w:val="27"/>
          <w:szCs w:val="27"/>
        </w:rPr>
        <w:t xml:space="preserve"> we </w:t>
      </w:r>
      <w:proofErr w:type="spellStart"/>
      <w:r>
        <w:rPr>
          <w:sz w:val="27"/>
          <w:szCs w:val="27"/>
        </w:rPr>
        <w:t>dit</w:t>
      </w:r>
      <w:proofErr w:type="spellEnd"/>
      <w:r>
        <w:rPr>
          <w:sz w:val="27"/>
          <w:szCs w:val="27"/>
        </w:rPr>
        <w:t xml:space="preserve"> accent </w:t>
      </w:r>
      <w:proofErr w:type="spellStart"/>
      <w:r>
        <w:rPr>
          <w:sz w:val="27"/>
          <w:szCs w:val="27"/>
        </w:rPr>
        <w:t>kunnen</w:t>
      </w:r>
      <w:proofErr w:type="spellEnd"/>
      <w:r>
        <w:rPr>
          <w:sz w:val="27"/>
          <w:szCs w:val="27"/>
        </w:rPr>
        <w:t xml:space="preserve"> </w:t>
      </w:r>
      <w:proofErr w:type="spellStart"/>
      <w:r>
        <w:rPr>
          <w:sz w:val="27"/>
          <w:szCs w:val="27"/>
        </w:rPr>
        <w:t>verbeteren</w:t>
      </w:r>
      <w:proofErr w:type="spellEnd"/>
      <w:r>
        <w:rPr>
          <w:sz w:val="27"/>
          <w:szCs w:val="27"/>
        </w:rPr>
        <w:t>?</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642"/>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Tekst</w:t>
            </w:r>
            <w:proofErr w:type="spellEnd"/>
            <w:r>
              <w:rPr>
                <w:rFonts w:ascii="Arial" w:hAnsi="Arial"/>
                <w:color w:val="8392A2"/>
                <w:sz w:val="22"/>
                <w:szCs w:val="22"/>
              </w:rPr>
              <w:t xml:space="preserve"> </w:t>
            </w:r>
            <w:proofErr w:type="spellStart"/>
            <w:r>
              <w:rPr>
                <w:rFonts w:ascii="Arial" w:hAnsi="Arial"/>
                <w:color w:val="8392A2"/>
                <w:sz w:val="22"/>
                <w:szCs w:val="22"/>
              </w:rPr>
              <w:t>antwoord</w:t>
            </w:r>
            <w:proofErr w:type="spellEnd"/>
          </w:p>
        </w:tc>
      </w:tr>
    </w:tbl>
    <w:p w:rsidR="00F05CFB" w:rsidRDefault="00512097">
      <w:r>
        <w:br/>
      </w:r>
    </w:p>
    <w:p w:rsidR="00F17F0D" w:rsidRDefault="00C96FAA">
      <w:pPr>
        <w:rPr>
          <w:rFonts w:ascii="Arial" w:hAnsi="Arial"/>
          <w:b/>
          <w:bCs/>
          <w:i/>
          <w:iCs/>
          <w:sz w:val="22"/>
          <w:szCs w:val="22"/>
        </w:rPr>
      </w:pPr>
      <w:r w:rsidRPr="0073284F">
        <w:rPr>
          <w:rFonts w:asciiTheme="minorHAnsi" w:hAnsiTheme="minorHAnsi" w:cstheme="minorHAnsi"/>
          <w:noProof/>
          <w:sz w:val="22"/>
          <w:szCs w:val="22"/>
          <w:lang w:val="nl-NL" w:eastAsia="nl-NL"/>
        </w:rPr>
        <mc:AlternateContent>
          <mc:Choice Requires="wps">
            <w:drawing>
              <wp:anchor distT="45720" distB="45720" distL="114300" distR="114300" simplePos="0" relativeHeight="252048896" behindDoc="0" locked="0" layoutInCell="1" allowOverlap="1" wp14:anchorId="53949DE2" wp14:editId="0779BB2D">
                <wp:simplePos x="0" y="0"/>
                <wp:positionH relativeFrom="column">
                  <wp:posOffset>0</wp:posOffset>
                </wp:positionH>
                <wp:positionV relativeFrom="paragraph">
                  <wp:posOffset>321945</wp:posOffset>
                </wp:positionV>
                <wp:extent cx="6248400" cy="1404620"/>
                <wp:effectExtent l="0" t="0" r="19050" b="27305"/>
                <wp:wrapSquare wrapText="bothSides"/>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FF5B93" w:rsidRPr="00172DD8" w:rsidRDefault="00DB3719" w:rsidP="008C200A">
                            <w:pPr>
                              <w:rPr>
                                <w:rFonts w:ascii="Arial" w:hAnsi="Arial"/>
                                <w:color w:val="2E74B5" w:themeColor="accent5" w:themeShade="BF"/>
                                <w:sz w:val="22"/>
                                <w:szCs w:val="22"/>
                                <w:lang w:val="nl-NL"/>
                              </w:rPr>
                            </w:pPr>
                            <w:r>
                              <w:rPr>
                                <w:rFonts w:ascii="Arial" w:hAnsi="Arial"/>
                                <w:color w:val="2E74B5" w:themeColor="accent5" w:themeShade="BF"/>
                                <w:sz w:val="22"/>
                                <w:szCs w:val="22"/>
                                <w:lang w:val="nl-NL"/>
                              </w:rPr>
                              <w:t xml:space="preserve">Dit accent scoort op helderheid </w:t>
                            </w:r>
                            <w:r w:rsidR="00FF5B93" w:rsidRPr="00172DD8">
                              <w:rPr>
                                <w:rFonts w:ascii="Arial" w:hAnsi="Arial"/>
                                <w:color w:val="2E74B5" w:themeColor="accent5" w:themeShade="BF"/>
                                <w:sz w:val="22"/>
                                <w:szCs w:val="22"/>
                                <w:lang w:val="nl-NL"/>
                              </w:rPr>
                              <w:t>gemiddeld 4,2 sterren en</w:t>
                            </w:r>
                            <w:r>
                              <w:rPr>
                                <w:rFonts w:ascii="Arial" w:hAnsi="Arial"/>
                                <w:color w:val="2E74B5" w:themeColor="accent5" w:themeShade="BF"/>
                                <w:sz w:val="22"/>
                                <w:szCs w:val="22"/>
                                <w:lang w:val="nl-NL"/>
                              </w:rPr>
                              <w:t xml:space="preserve"> </w:t>
                            </w:r>
                            <w:r w:rsidR="008C200A">
                              <w:rPr>
                                <w:rFonts w:ascii="Arial" w:hAnsi="Arial"/>
                                <w:color w:val="2E74B5" w:themeColor="accent5" w:themeShade="BF"/>
                                <w:sz w:val="22"/>
                                <w:szCs w:val="22"/>
                                <w:lang w:val="nl-NL"/>
                              </w:rPr>
                              <w:t>voor</w:t>
                            </w:r>
                            <w:r w:rsidR="00FF5B93" w:rsidRPr="00172DD8">
                              <w:rPr>
                                <w:rFonts w:ascii="Arial" w:hAnsi="Arial"/>
                                <w:color w:val="2E74B5" w:themeColor="accent5" w:themeShade="BF"/>
                                <w:sz w:val="22"/>
                                <w:szCs w:val="22"/>
                                <w:lang w:val="nl-NL"/>
                              </w:rPr>
                              <w:t xml:space="preserve"> compleetheid 3,9 sterren. </w:t>
                            </w:r>
                          </w:p>
                          <w:p w:rsidR="00FF5B93" w:rsidRPr="00172DD8" w:rsidRDefault="00FF5B93" w:rsidP="00C96FAA">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 xml:space="preserve">180 keer hebben ondervraagden aangegeven dat er geen aanvullingen zijn. </w:t>
                            </w:r>
                          </w:p>
                          <w:p w:rsidR="00FF5B93" w:rsidRPr="00172DD8" w:rsidRDefault="00FF5B93" w:rsidP="00C96FAA">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Een aantal ondervraagden wilde graag meer weten over de visie op woningen in dit accent (7 keer). Wat kan er worden gebouwd en voor wie?</w:t>
                            </w:r>
                          </w:p>
                          <w:p w:rsidR="00FF5B93" w:rsidRPr="00172DD8" w:rsidRDefault="00FF5B93" w:rsidP="00C96FAA">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Ook wilde een aantal ondervraagden nog meer nadruk op het groene thema van dit accent (5 keer).</w:t>
                            </w:r>
                          </w:p>
                          <w:p w:rsidR="00FF5B93" w:rsidRPr="00172DD8" w:rsidRDefault="00FF5B93" w:rsidP="00C96FAA">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Daarnaast moet er goed gekeken worden naar duurzame bronnen die naar aanleiding van dit accent ingezet zouden kunnen worden: welke bronnen passen in Alblasserdam en schaden deze niet de vergroening?</w:t>
                            </w:r>
                          </w:p>
                          <w:p w:rsidR="00FF5B93" w:rsidRDefault="00FF5B93" w:rsidP="00C96FAA">
                            <w:pPr>
                              <w:rPr>
                                <w:rFonts w:ascii="Arial" w:hAnsi="Arial"/>
                                <w:b/>
                                <w:color w:val="2E74B5" w:themeColor="accent5" w:themeShade="BF"/>
                                <w:sz w:val="22"/>
                                <w:szCs w:val="22"/>
                                <w:lang w:val="nl-NL"/>
                              </w:rPr>
                            </w:pPr>
                            <w:r w:rsidRPr="00172DD8">
                              <w:rPr>
                                <w:rFonts w:ascii="Arial" w:hAnsi="Arial"/>
                                <w:b/>
                                <w:color w:val="2E74B5" w:themeColor="accent5" w:themeShade="BF"/>
                                <w:sz w:val="22"/>
                                <w:szCs w:val="22"/>
                                <w:lang w:val="nl-NL"/>
                              </w:rPr>
                              <w:t>Aanpassingen naar aanleiding van enquête en accentencarrousel:</w:t>
                            </w:r>
                          </w:p>
                          <w:p w:rsidR="00172DD8" w:rsidRPr="00172DD8" w:rsidRDefault="00172DD8" w:rsidP="00172DD8">
                            <w:pPr>
                              <w:rPr>
                                <w:rFonts w:ascii="Arial" w:hAnsi="Arial"/>
                                <w:color w:val="FF0000"/>
                                <w:sz w:val="22"/>
                                <w:szCs w:val="22"/>
                                <w:lang w:val="nl-NL"/>
                              </w:rPr>
                            </w:pPr>
                            <w:r w:rsidRPr="00172DD8">
                              <w:rPr>
                                <w:rFonts w:ascii="Arial" w:hAnsi="Arial"/>
                                <w:color w:val="2E74B5" w:themeColor="accent5" w:themeShade="BF"/>
                                <w:sz w:val="22"/>
                                <w:szCs w:val="22"/>
                                <w:lang w:val="nl-NL"/>
                              </w:rPr>
                              <w:t xml:space="preserve">In het 'fitte en groene dorp in de polder' zijn het milieu en duurzaamheid erg belangrijk. We zetten flink in op vergroening en het opwekken en besparen van energie. </w:t>
                            </w:r>
                            <w:r w:rsidRPr="00172DD8">
                              <w:rPr>
                                <w:rFonts w:ascii="Arial" w:hAnsi="Arial"/>
                                <w:color w:val="FF0000"/>
                                <w:sz w:val="22"/>
                                <w:szCs w:val="22"/>
                                <w:lang w:val="nl-NL"/>
                              </w:rPr>
                              <w:t>Deze ontwikkelingen moeten elkaar niet tegenwerken.</w:t>
                            </w:r>
                            <w:r w:rsidRPr="00172DD8">
                              <w:rPr>
                                <w:rFonts w:ascii="Arial" w:hAnsi="Arial"/>
                                <w:color w:val="2E74B5" w:themeColor="accent5" w:themeShade="BF"/>
                                <w:sz w:val="22"/>
                                <w:szCs w:val="22"/>
                                <w:lang w:val="nl-NL"/>
                              </w:rPr>
                              <w:t xml:space="preserve"> Vergroening, hergebruik, warmtepompen, een warmtenet en het omgaan met extreem weer krijgen veel aandacht. </w:t>
                            </w:r>
                            <w:r w:rsidRPr="00172DD8">
                              <w:rPr>
                                <w:rFonts w:ascii="Arial" w:hAnsi="Arial"/>
                                <w:color w:val="FF0000"/>
                                <w:sz w:val="22"/>
                                <w:szCs w:val="22"/>
                                <w:lang w:val="nl-NL"/>
                              </w:rPr>
                              <w:t xml:space="preserve">Hierbij kijken we naar bestaande maar ook nieuwe oplossingen.  </w:t>
                            </w:r>
                          </w:p>
                          <w:p w:rsidR="00172DD8" w:rsidRPr="00172DD8" w:rsidRDefault="00172DD8" w:rsidP="00172DD8">
                            <w:pPr>
                              <w:rPr>
                                <w:rFonts w:ascii="Arial" w:hAnsi="Arial"/>
                                <w:color w:val="FF0000"/>
                                <w:sz w:val="22"/>
                                <w:szCs w:val="22"/>
                                <w:lang w:val="nl-NL"/>
                              </w:rPr>
                            </w:pPr>
                            <w:r w:rsidRPr="00172DD8">
                              <w:rPr>
                                <w:rFonts w:ascii="Arial" w:hAnsi="Arial"/>
                                <w:color w:val="2E74B5" w:themeColor="accent5" w:themeShade="BF"/>
                                <w:sz w:val="22"/>
                                <w:szCs w:val="22"/>
                                <w:lang w:val="nl-NL"/>
                              </w:rPr>
                              <w:t xml:space="preserve">We maken de buitenruimte groener door tegels en asfalt zoveel mogelijk te vervangen door waterdoorlatende materialen. Ook zorgen we dat veel verschillende soorten planten en dieren goede leefomstandigheden vinden in ons dorp. We planten alleen inheemse soorten aan. Daarnaast leggen we meer wandel- en fietspaden en </w:t>
                            </w:r>
                            <w:r w:rsidRPr="00172DD8">
                              <w:rPr>
                                <w:rFonts w:ascii="Arial" w:hAnsi="Arial"/>
                                <w:color w:val="FF0000"/>
                                <w:sz w:val="22"/>
                                <w:szCs w:val="22"/>
                                <w:lang w:val="nl-NL"/>
                              </w:rPr>
                              <w:t>natuurlijke speelplaatsen aan om van het groen te genieten. Om gezondheid nog verder te bevorderen zorgen we voor voldoende ruimte om te sporten.</w:t>
                            </w:r>
                          </w:p>
                          <w:p w:rsidR="00172DD8" w:rsidRPr="00172DD8" w:rsidRDefault="00172DD8" w:rsidP="00172DD8">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 xml:space="preserve">Woningbouw en bedrijvigheid zijn minder belangrijk. Natuurlijk zijn bedrijven welkom in Alblasserdam maar wij verlangen van deze bedrijven dat zij hetzelfde over het milieu denken als wij. </w:t>
                            </w:r>
                            <w:r w:rsidRPr="00172DD8">
                              <w:rPr>
                                <w:rFonts w:ascii="Arial" w:hAnsi="Arial"/>
                                <w:color w:val="FF0000"/>
                                <w:sz w:val="22"/>
                                <w:szCs w:val="22"/>
                                <w:lang w:val="nl-NL"/>
                              </w:rPr>
                              <w:t>Woningbouw gebeurt duurzaam en met een belangrijke rol voor de natuur. Waar mogelijk veranderen we bedrijventerreinen in gebieden met woningen of maken we zones met bedrijven én huizen.</w:t>
                            </w:r>
                          </w:p>
                          <w:p w:rsidR="00172DD8" w:rsidRPr="00172DD8" w:rsidRDefault="00172DD8" w:rsidP="00172DD8">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We leggen geen nieuwe wegen aan, maar stimuleren de fiets, het openbaar vervoer, laa</w:t>
                            </w:r>
                            <w:r>
                              <w:rPr>
                                <w:rFonts w:ascii="Arial" w:hAnsi="Arial"/>
                                <w:color w:val="2E74B5" w:themeColor="accent5" w:themeShade="BF"/>
                                <w:sz w:val="22"/>
                                <w:szCs w:val="22"/>
                                <w:lang w:val="nl-NL"/>
                              </w:rPr>
                              <w:t>dpalen en deelauto's/</w:t>
                            </w:r>
                            <w:r w:rsidRPr="00172DD8">
                              <w:rPr>
                                <w:rFonts w:ascii="Arial" w:hAnsi="Arial"/>
                                <w:color w:val="FF0000"/>
                                <w:sz w:val="22"/>
                                <w:szCs w:val="22"/>
                                <w:lang w:val="nl-NL"/>
                              </w:rPr>
                              <w:t>deelscooters</w:t>
                            </w:r>
                            <w:r w:rsidRPr="00172DD8">
                              <w:rPr>
                                <w:rFonts w:ascii="Arial" w:hAnsi="Arial"/>
                                <w:color w:val="2E74B5" w:themeColor="accent5" w:themeShade="BF"/>
                                <w:sz w:val="22"/>
                                <w:szCs w:val="22"/>
                                <w:lang w:val="nl-NL"/>
                              </w:rPr>
                              <w:t>.</w:t>
                            </w:r>
                          </w:p>
                          <w:p w:rsidR="00172DD8" w:rsidRPr="00172DD8" w:rsidRDefault="00172DD8" w:rsidP="00172DD8">
                            <w:pPr>
                              <w:rPr>
                                <w:rFonts w:ascii="Arial" w:hAnsi="Arial"/>
                                <w:color w:val="FF0000"/>
                                <w:sz w:val="22"/>
                                <w:szCs w:val="22"/>
                                <w:lang w:val="nl-NL"/>
                              </w:rPr>
                            </w:pPr>
                            <w:r w:rsidRPr="00172DD8">
                              <w:rPr>
                                <w:rFonts w:ascii="Arial" w:hAnsi="Arial"/>
                                <w:color w:val="FF0000"/>
                                <w:sz w:val="22"/>
                                <w:szCs w:val="22"/>
                                <w:lang w:val="nl-NL"/>
                              </w:rPr>
                              <w:t>Een fit en groen dorp in de polder heeft als doel: aanpassen aan de klimaatverandering, de klimaatverandering tegengaan, het opnieuw gebruiken van grondstoffen en gezondheid.</w:t>
                            </w:r>
                          </w:p>
                          <w:p w:rsidR="00172DD8" w:rsidRPr="00172DD8" w:rsidRDefault="00172DD8" w:rsidP="00C96FAA">
                            <w:pPr>
                              <w:rPr>
                                <w:rFonts w:ascii="Arial" w:hAnsi="Arial"/>
                                <w:color w:val="2E74B5" w:themeColor="accent5" w:themeShade="BF"/>
                                <w:sz w:val="22"/>
                                <w:szCs w:val="22"/>
                                <w:lang w:val="nl-NL"/>
                              </w:rPr>
                            </w:pPr>
                          </w:p>
                          <w:p w:rsidR="00FF5B93" w:rsidRDefault="00FF5B93" w:rsidP="00C96FA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949DE2" id="_x0000_s1035" type="#_x0000_t202" style="position:absolute;margin-left:0;margin-top:25.35pt;width:492pt;height:110.6pt;z-index:25204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">
                <v:textbox style="mso-fit-shape-to-text:t">
                  <w:txbxContent>
                    <w:p w:rsidR="00FF5B93" w:rsidRPr="00172DD8" w:rsidRDefault="00DB3719" w:rsidP="008C200A">
                      <w:pPr>
                        <w:rPr>
                          <w:rFonts w:ascii="Arial" w:hAnsi="Arial"/>
                          <w:color w:val="2E74B5" w:themeColor="accent5" w:themeShade="BF"/>
                          <w:sz w:val="22"/>
                          <w:szCs w:val="22"/>
                          <w:lang w:val="nl-NL"/>
                        </w:rPr>
                      </w:pPr>
                      <w:r>
                        <w:rPr>
                          <w:rFonts w:ascii="Arial" w:hAnsi="Arial"/>
                          <w:color w:val="2E74B5" w:themeColor="accent5" w:themeShade="BF"/>
                          <w:sz w:val="22"/>
                          <w:szCs w:val="22"/>
                          <w:lang w:val="nl-NL"/>
                        </w:rPr>
                        <w:t xml:space="preserve">Dit accent scoort op helderheid </w:t>
                      </w:r>
                      <w:r w:rsidR="00FF5B93" w:rsidRPr="00172DD8">
                        <w:rPr>
                          <w:rFonts w:ascii="Arial" w:hAnsi="Arial"/>
                          <w:color w:val="2E74B5" w:themeColor="accent5" w:themeShade="BF"/>
                          <w:sz w:val="22"/>
                          <w:szCs w:val="22"/>
                          <w:lang w:val="nl-NL"/>
                        </w:rPr>
                        <w:t>gemiddeld 4,2 sterren en</w:t>
                      </w:r>
                      <w:r>
                        <w:rPr>
                          <w:rFonts w:ascii="Arial" w:hAnsi="Arial"/>
                          <w:color w:val="2E74B5" w:themeColor="accent5" w:themeShade="BF"/>
                          <w:sz w:val="22"/>
                          <w:szCs w:val="22"/>
                          <w:lang w:val="nl-NL"/>
                        </w:rPr>
                        <w:t xml:space="preserve"> </w:t>
                      </w:r>
                      <w:r w:rsidR="008C200A">
                        <w:rPr>
                          <w:rFonts w:ascii="Arial" w:hAnsi="Arial"/>
                          <w:color w:val="2E74B5" w:themeColor="accent5" w:themeShade="BF"/>
                          <w:sz w:val="22"/>
                          <w:szCs w:val="22"/>
                          <w:lang w:val="nl-NL"/>
                        </w:rPr>
                        <w:t>voor</w:t>
                      </w:r>
                      <w:r w:rsidR="00FF5B93" w:rsidRPr="00172DD8">
                        <w:rPr>
                          <w:rFonts w:ascii="Arial" w:hAnsi="Arial"/>
                          <w:color w:val="2E74B5" w:themeColor="accent5" w:themeShade="BF"/>
                          <w:sz w:val="22"/>
                          <w:szCs w:val="22"/>
                          <w:lang w:val="nl-NL"/>
                        </w:rPr>
                        <w:t xml:space="preserve"> compleetheid 3,9 sterren. </w:t>
                      </w:r>
                    </w:p>
                    <w:p w:rsidR="00FF5B93" w:rsidRPr="00172DD8" w:rsidRDefault="00FF5B93" w:rsidP="00C96FAA">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 xml:space="preserve">180 keer hebben ondervraagden aangegeven dat er geen aanvullingen zijn. </w:t>
                      </w:r>
                    </w:p>
                    <w:p w:rsidR="00FF5B93" w:rsidRPr="00172DD8" w:rsidRDefault="00FF5B93" w:rsidP="00C96FAA">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Een aantal ondervraagden wilde graag meer weten over de visie op woningen in dit accent (7 keer). Wat kan er worden gebouwd en voor wie?</w:t>
                      </w:r>
                    </w:p>
                    <w:p w:rsidR="00FF5B93" w:rsidRPr="00172DD8" w:rsidRDefault="00FF5B93" w:rsidP="00C96FAA">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Ook wilde een aantal ondervraagden nog meer nadruk op het groene thema van dit accent (5 keer).</w:t>
                      </w:r>
                    </w:p>
                    <w:p w:rsidR="00FF5B93" w:rsidRPr="00172DD8" w:rsidRDefault="00FF5B93" w:rsidP="00C96FAA">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Daarnaast moet er goed gekeken worden naar duurzame bronnen die naar aanleiding van dit accent ingezet zouden kunnen worden: welke bronnen passen in Alblasserdam en schaden deze niet de vergroening?</w:t>
                      </w:r>
                    </w:p>
                    <w:p w:rsidR="00FF5B93" w:rsidRDefault="00FF5B93" w:rsidP="00C96FAA">
                      <w:pPr>
                        <w:rPr>
                          <w:rFonts w:ascii="Arial" w:hAnsi="Arial"/>
                          <w:b/>
                          <w:color w:val="2E74B5" w:themeColor="accent5" w:themeShade="BF"/>
                          <w:sz w:val="22"/>
                          <w:szCs w:val="22"/>
                          <w:lang w:val="nl-NL"/>
                        </w:rPr>
                      </w:pPr>
                      <w:r w:rsidRPr="00172DD8">
                        <w:rPr>
                          <w:rFonts w:ascii="Arial" w:hAnsi="Arial"/>
                          <w:b/>
                          <w:color w:val="2E74B5" w:themeColor="accent5" w:themeShade="BF"/>
                          <w:sz w:val="22"/>
                          <w:szCs w:val="22"/>
                          <w:lang w:val="nl-NL"/>
                        </w:rPr>
                        <w:t>Aanpassingen naar aanleiding van enquête en accentencarrousel:</w:t>
                      </w:r>
                    </w:p>
                    <w:p w:rsidR="00172DD8" w:rsidRPr="00172DD8" w:rsidRDefault="00172DD8" w:rsidP="00172DD8">
                      <w:pPr>
                        <w:rPr>
                          <w:rFonts w:ascii="Arial" w:hAnsi="Arial"/>
                          <w:color w:val="FF0000"/>
                          <w:sz w:val="22"/>
                          <w:szCs w:val="22"/>
                          <w:lang w:val="nl-NL"/>
                        </w:rPr>
                      </w:pPr>
                      <w:r w:rsidRPr="00172DD8">
                        <w:rPr>
                          <w:rFonts w:ascii="Arial" w:hAnsi="Arial"/>
                          <w:color w:val="2E74B5" w:themeColor="accent5" w:themeShade="BF"/>
                          <w:sz w:val="22"/>
                          <w:szCs w:val="22"/>
                          <w:lang w:val="nl-NL"/>
                        </w:rPr>
                        <w:t xml:space="preserve">In het 'fitte en groene dorp in de polder' zijn het milieu en duurzaamheid erg belangrijk. We zetten flink in op vergroening en het opwekken en besparen van energie. </w:t>
                      </w:r>
                      <w:r w:rsidRPr="00172DD8">
                        <w:rPr>
                          <w:rFonts w:ascii="Arial" w:hAnsi="Arial"/>
                          <w:color w:val="FF0000"/>
                          <w:sz w:val="22"/>
                          <w:szCs w:val="22"/>
                          <w:lang w:val="nl-NL"/>
                        </w:rPr>
                        <w:t>Deze ontwikkelingen moeten elkaar niet tegenwerken.</w:t>
                      </w:r>
                      <w:r w:rsidRPr="00172DD8">
                        <w:rPr>
                          <w:rFonts w:ascii="Arial" w:hAnsi="Arial"/>
                          <w:color w:val="2E74B5" w:themeColor="accent5" w:themeShade="BF"/>
                          <w:sz w:val="22"/>
                          <w:szCs w:val="22"/>
                          <w:lang w:val="nl-NL"/>
                        </w:rPr>
                        <w:t xml:space="preserve"> Vergroening, hergebruik, warmtepompen, een warmtenet en het omgaan met extreem weer krijgen veel aandacht. </w:t>
                      </w:r>
                      <w:r w:rsidRPr="00172DD8">
                        <w:rPr>
                          <w:rFonts w:ascii="Arial" w:hAnsi="Arial"/>
                          <w:color w:val="FF0000"/>
                          <w:sz w:val="22"/>
                          <w:szCs w:val="22"/>
                          <w:lang w:val="nl-NL"/>
                        </w:rPr>
                        <w:t xml:space="preserve">Hierbij kijken we naar bestaande maar ook nieuwe oplossingen.  </w:t>
                      </w:r>
                    </w:p>
                    <w:p w:rsidR="00172DD8" w:rsidRPr="00172DD8" w:rsidRDefault="00172DD8" w:rsidP="00172DD8">
                      <w:pPr>
                        <w:rPr>
                          <w:rFonts w:ascii="Arial" w:hAnsi="Arial"/>
                          <w:color w:val="FF0000"/>
                          <w:sz w:val="22"/>
                          <w:szCs w:val="22"/>
                          <w:lang w:val="nl-NL"/>
                        </w:rPr>
                      </w:pPr>
                      <w:r w:rsidRPr="00172DD8">
                        <w:rPr>
                          <w:rFonts w:ascii="Arial" w:hAnsi="Arial"/>
                          <w:color w:val="2E74B5" w:themeColor="accent5" w:themeShade="BF"/>
                          <w:sz w:val="22"/>
                          <w:szCs w:val="22"/>
                          <w:lang w:val="nl-NL"/>
                        </w:rPr>
                        <w:t xml:space="preserve">We maken de buitenruimte groener door tegels en asfalt zoveel mogelijk te vervangen door waterdoorlatende materialen. Ook zorgen we dat veel verschillende soorten planten en dieren goede leefomstandigheden vinden in ons dorp. We planten alleen inheemse soorten aan. Daarnaast leggen we meer wandel- en fietspaden en </w:t>
                      </w:r>
                      <w:r w:rsidRPr="00172DD8">
                        <w:rPr>
                          <w:rFonts w:ascii="Arial" w:hAnsi="Arial"/>
                          <w:color w:val="FF0000"/>
                          <w:sz w:val="22"/>
                          <w:szCs w:val="22"/>
                          <w:lang w:val="nl-NL"/>
                        </w:rPr>
                        <w:t>natuurlijke speelplaatsen aan om van het groen te genieten. Om gezondheid nog verder te bevorderen zorgen we voor voldoende ruimte om te sporten.</w:t>
                      </w:r>
                    </w:p>
                    <w:p w:rsidR="00172DD8" w:rsidRPr="00172DD8" w:rsidRDefault="00172DD8" w:rsidP="00172DD8">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 xml:space="preserve">Woningbouw en bedrijvigheid zijn minder belangrijk. Natuurlijk zijn bedrijven welkom in Alblasserdam maar wij verlangen van deze bedrijven dat zij hetzelfde over het milieu denken als wij. </w:t>
                      </w:r>
                      <w:r w:rsidRPr="00172DD8">
                        <w:rPr>
                          <w:rFonts w:ascii="Arial" w:hAnsi="Arial"/>
                          <w:color w:val="FF0000"/>
                          <w:sz w:val="22"/>
                          <w:szCs w:val="22"/>
                          <w:lang w:val="nl-NL"/>
                        </w:rPr>
                        <w:t>Woningbouw gebeurt duurzaam en met een belangrijke rol voor de natuur. Waar mogelijk veranderen we bedrijventerreinen in gebieden met woningen of maken we zones met bedrijven én huizen.</w:t>
                      </w:r>
                    </w:p>
                    <w:p w:rsidR="00172DD8" w:rsidRPr="00172DD8" w:rsidRDefault="00172DD8" w:rsidP="00172DD8">
                      <w:pPr>
                        <w:rPr>
                          <w:rFonts w:ascii="Arial" w:hAnsi="Arial"/>
                          <w:color w:val="2E74B5" w:themeColor="accent5" w:themeShade="BF"/>
                          <w:sz w:val="22"/>
                          <w:szCs w:val="22"/>
                          <w:lang w:val="nl-NL"/>
                        </w:rPr>
                      </w:pPr>
                      <w:r w:rsidRPr="00172DD8">
                        <w:rPr>
                          <w:rFonts w:ascii="Arial" w:hAnsi="Arial"/>
                          <w:color w:val="2E74B5" w:themeColor="accent5" w:themeShade="BF"/>
                          <w:sz w:val="22"/>
                          <w:szCs w:val="22"/>
                          <w:lang w:val="nl-NL"/>
                        </w:rPr>
                        <w:t>We leggen geen nieuwe wegen aan, maar stimuleren de fiets, het openbaar vervoer, laa</w:t>
                      </w:r>
                      <w:r>
                        <w:rPr>
                          <w:rFonts w:ascii="Arial" w:hAnsi="Arial"/>
                          <w:color w:val="2E74B5" w:themeColor="accent5" w:themeShade="BF"/>
                          <w:sz w:val="22"/>
                          <w:szCs w:val="22"/>
                          <w:lang w:val="nl-NL"/>
                        </w:rPr>
                        <w:t>dpalen en deelauto's/</w:t>
                      </w:r>
                      <w:r w:rsidRPr="00172DD8">
                        <w:rPr>
                          <w:rFonts w:ascii="Arial" w:hAnsi="Arial"/>
                          <w:color w:val="FF0000"/>
                          <w:sz w:val="22"/>
                          <w:szCs w:val="22"/>
                          <w:lang w:val="nl-NL"/>
                        </w:rPr>
                        <w:t>deelscooters</w:t>
                      </w:r>
                      <w:r w:rsidRPr="00172DD8">
                        <w:rPr>
                          <w:rFonts w:ascii="Arial" w:hAnsi="Arial"/>
                          <w:color w:val="2E74B5" w:themeColor="accent5" w:themeShade="BF"/>
                          <w:sz w:val="22"/>
                          <w:szCs w:val="22"/>
                          <w:lang w:val="nl-NL"/>
                        </w:rPr>
                        <w:t>.</w:t>
                      </w:r>
                    </w:p>
                    <w:p w:rsidR="00172DD8" w:rsidRPr="00172DD8" w:rsidRDefault="00172DD8" w:rsidP="00172DD8">
                      <w:pPr>
                        <w:rPr>
                          <w:rFonts w:ascii="Arial" w:hAnsi="Arial"/>
                          <w:color w:val="FF0000"/>
                          <w:sz w:val="22"/>
                          <w:szCs w:val="22"/>
                          <w:lang w:val="nl-NL"/>
                        </w:rPr>
                      </w:pPr>
                      <w:r w:rsidRPr="00172DD8">
                        <w:rPr>
                          <w:rFonts w:ascii="Arial" w:hAnsi="Arial"/>
                          <w:color w:val="FF0000"/>
                          <w:sz w:val="22"/>
                          <w:szCs w:val="22"/>
                          <w:lang w:val="nl-NL"/>
                        </w:rPr>
                        <w:t>Een fit en groen dorp in de polder heeft als doel: aanpassen aan de klimaatverandering, de klimaatverandering tegengaan, het opnieuw gebruiken van grondstoffen en gezondheid.</w:t>
                      </w:r>
                    </w:p>
                    <w:p w:rsidR="00172DD8" w:rsidRPr="00172DD8" w:rsidRDefault="00172DD8" w:rsidP="00C96FAA">
                      <w:pPr>
                        <w:rPr>
                          <w:rFonts w:ascii="Arial" w:hAnsi="Arial"/>
                          <w:color w:val="2E74B5" w:themeColor="accent5" w:themeShade="BF"/>
                          <w:sz w:val="22"/>
                          <w:szCs w:val="22"/>
                          <w:lang w:val="nl-NL"/>
                        </w:rPr>
                      </w:pPr>
                    </w:p>
                    <w:p w:rsidR="00FF5B93" w:rsidRDefault="00FF5B93" w:rsidP="00C96FAA"/>
                  </w:txbxContent>
                </v:textbox>
                <w10:wrap type="square"/>
              </v:shape>
            </w:pict>
          </mc:Fallback>
        </mc:AlternateContent>
      </w:r>
    </w:p>
    <w:p w:rsidR="00F17F0D" w:rsidRDefault="00F17F0D">
      <w:pPr>
        <w:rPr>
          <w:rFonts w:asciiTheme="minorHAnsi" w:hAnsiTheme="minorHAnsi" w:cstheme="minorHAnsi"/>
          <w:b/>
          <w:bCs/>
          <w:i/>
          <w:iCs/>
          <w:sz w:val="22"/>
          <w:szCs w:val="22"/>
        </w:rPr>
      </w:pPr>
    </w:p>
    <w:p w:rsidR="00F17F0D" w:rsidRDefault="00F17F0D">
      <w:pPr>
        <w:rPr>
          <w:rFonts w:asciiTheme="minorHAnsi" w:hAnsiTheme="minorHAnsi" w:cstheme="minorHAnsi"/>
          <w:b/>
          <w:bCs/>
          <w:i/>
          <w:iCs/>
          <w:sz w:val="22"/>
          <w:szCs w:val="22"/>
        </w:rPr>
      </w:pPr>
    </w:p>
    <w:p w:rsidR="00F17F0D" w:rsidRDefault="00F17F0D">
      <w:pPr>
        <w:rPr>
          <w:rFonts w:asciiTheme="minorHAnsi" w:hAnsiTheme="minorHAnsi" w:cstheme="minorHAnsi"/>
          <w:b/>
          <w:bCs/>
          <w:i/>
          <w:iCs/>
          <w:sz w:val="22"/>
          <w:szCs w:val="22"/>
        </w:rPr>
      </w:pPr>
    </w:p>
    <w:p w:rsidR="00F17F0D" w:rsidRDefault="00F17F0D">
      <w:pPr>
        <w:rPr>
          <w:rFonts w:asciiTheme="minorHAnsi" w:hAnsiTheme="minorHAnsi" w:cstheme="minorHAnsi"/>
          <w:b/>
          <w:bCs/>
          <w:i/>
          <w:iCs/>
          <w:sz w:val="22"/>
          <w:szCs w:val="22"/>
        </w:rPr>
      </w:pPr>
    </w:p>
    <w:p w:rsidR="00FD1B43" w:rsidRPr="00B71518" w:rsidRDefault="00FD1B43" w:rsidP="00B71518">
      <w:pPr>
        <w:jc w:val="center"/>
        <w:rPr>
          <w:rFonts w:ascii="Arial" w:hAnsi="Arial"/>
          <w:sz w:val="22"/>
          <w:szCs w:val="22"/>
          <w:lang w:val="nl-NL"/>
        </w:rPr>
      </w:pPr>
      <w:r w:rsidRPr="00B71518">
        <w:rPr>
          <w:rFonts w:ascii="Arial" w:hAnsi="Arial"/>
          <w:b/>
          <w:bCs/>
          <w:sz w:val="22"/>
          <w:szCs w:val="22"/>
          <w:lang w:val="nl-NL"/>
        </w:rPr>
        <w:t>Accent 5 van 5: Groeibriljant</w:t>
      </w:r>
    </w:p>
    <w:p w:rsidR="00FD1B43" w:rsidRPr="00B71518" w:rsidRDefault="00FD1B43" w:rsidP="00FD1B43">
      <w:pPr>
        <w:rPr>
          <w:rFonts w:ascii="Arial" w:hAnsi="Arial"/>
          <w:sz w:val="22"/>
          <w:szCs w:val="22"/>
          <w:lang w:val="nl-NL"/>
        </w:rPr>
      </w:pPr>
      <w:r w:rsidRPr="00B71518">
        <w:rPr>
          <w:rFonts w:ascii="Arial" w:hAnsi="Arial"/>
          <w:sz w:val="22"/>
          <w:szCs w:val="22"/>
          <w:lang w:val="nl-NL"/>
        </w:rPr>
        <w:t>In de 'groeibriljant' zetten we een stap naar groei. Het aantal inwoners zal ongeveer verdubbelen. Maar aan de bevolkingsgroei zit een grens. Daarom zoekt de gemeente de oplossing in hoogbouw. Op het gebied van verduurzaming moet de gemeente voldoen aan wet- en regelgeving, maar we doen niets extra's.</w:t>
      </w:r>
    </w:p>
    <w:p w:rsidR="00FD1B43" w:rsidRPr="00B71518" w:rsidRDefault="00FD1B43" w:rsidP="00FD1B43">
      <w:pPr>
        <w:rPr>
          <w:rFonts w:ascii="Arial" w:hAnsi="Arial"/>
          <w:sz w:val="22"/>
          <w:szCs w:val="22"/>
          <w:lang w:val="nl-NL"/>
        </w:rPr>
      </w:pPr>
      <w:r w:rsidRPr="00B71518">
        <w:rPr>
          <w:rFonts w:ascii="Arial" w:hAnsi="Arial"/>
          <w:sz w:val="22"/>
          <w:szCs w:val="22"/>
          <w:lang w:val="nl-NL"/>
        </w:rPr>
        <w:t>Omdat we meer inwoners hebben komen er ook meer voorzieningen. We streven naar een levendig beeld op straat; cultuur, horeca en beleving vinden we steeds belangrijker. Wegen en fietspaden moeten we hierop aanpassen want we moeten bereikbaar zijn en blijven.</w:t>
      </w:r>
    </w:p>
    <w:p w:rsidR="00FD1B43" w:rsidRPr="00B71518" w:rsidRDefault="00FD1B43" w:rsidP="00FD1B43">
      <w:pPr>
        <w:rPr>
          <w:rFonts w:ascii="Arial" w:hAnsi="Arial"/>
          <w:sz w:val="22"/>
          <w:szCs w:val="22"/>
          <w:lang w:val="nl-NL"/>
        </w:rPr>
      </w:pPr>
      <w:r w:rsidRPr="00B71518">
        <w:rPr>
          <w:rFonts w:ascii="Arial" w:hAnsi="Arial"/>
          <w:sz w:val="22"/>
          <w:szCs w:val="22"/>
          <w:lang w:val="nl-NL"/>
        </w:rPr>
        <w:t xml:space="preserve">Bedrijventerrein Vinkenwaard Noord wordt een gebied waar wonen en werken naast elkaar gebeurt. Bedrijfsactiviteiten met een risico verplaatsen we zoveel mogelijk naar Vinkenwaard Zuid en Nieuwland </w:t>
      </w:r>
      <w:proofErr w:type="spellStart"/>
      <w:r w:rsidRPr="00B71518">
        <w:rPr>
          <w:rFonts w:ascii="Arial" w:hAnsi="Arial"/>
          <w:sz w:val="22"/>
          <w:szCs w:val="22"/>
          <w:lang w:val="nl-NL"/>
        </w:rPr>
        <w:t>Parc</w:t>
      </w:r>
      <w:proofErr w:type="spellEnd"/>
      <w:r w:rsidRPr="00B71518">
        <w:rPr>
          <w:rFonts w:ascii="Arial" w:hAnsi="Arial"/>
          <w:sz w:val="22"/>
          <w:szCs w:val="22"/>
          <w:lang w:val="nl-NL"/>
        </w:rPr>
        <w:t xml:space="preserve"> of naar de regio. Als bedrijven de regio verlaten gaat dat ten koste van de werkgelegenheid.</w:t>
      </w:r>
    </w:p>
    <w:p w:rsidR="00FD1B43" w:rsidRPr="00FD1B43" w:rsidRDefault="00FD1B43" w:rsidP="00FD1B43">
      <w:pPr>
        <w:rPr>
          <w:lang w:val="nl-NL"/>
        </w:rPr>
      </w:pPr>
      <w:r w:rsidRPr="00FD1B43">
        <w:rPr>
          <w:noProof/>
          <w:lang w:val="nl-NL" w:eastAsia="nl-NL"/>
        </w:rPr>
        <w:drawing>
          <wp:inline distT="0" distB="0" distL="0" distR="0">
            <wp:extent cx="6519362" cy="4619625"/>
            <wp:effectExtent l="0" t="0" r="0" b="0"/>
            <wp:docPr id="23" name="Afbeelding 23" descr="C:\Users\jpu004\AppData\Local\Microsoft\Windows\INetCache\Content.MSO\85E5A3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pu004\AppData\Local\Microsoft\Windows\INetCache\Content.MSO\85E5A3E2.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3062" cy="4622247"/>
                    </a:xfrm>
                    <a:prstGeom prst="rect">
                      <a:avLst/>
                    </a:prstGeom>
                    <a:noFill/>
                    <a:ln>
                      <a:noFill/>
                    </a:ln>
                  </pic:spPr>
                </pic:pic>
              </a:graphicData>
            </a:graphic>
          </wp:inline>
        </w:drawing>
      </w:r>
    </w:p>
    <w:p w:rsidR="00F05CFB" w:rsidRDefault="00512097">
      <w:r>
        <w:br w:type="page"/>
      </w:r>
    </w:p>
    <w:p w:rsidR="00F05CFB" w:rsidRDefault="00512097">
      <w:pPr>
        <w:rPr>
          <w:sz w:val="27"/>
          <w:szCs w:val="27"/>
        </w:rPr>
      </w:pPr>
      <w:r>
        <w:rPr>
          <w:sz w:val="27"/>
          <w:szCs w:val="27"/>
        </w:rPr>
        <w:t xml:space="preserve">20. </w:t>
      </w:r>
      <w:proofErr w:type="spellStart"/>
      <w:r>
        <w:rPr>
          <w:sz w:val="27"/>
          <w:szCs w:val="27"/>
        </w:rPr>
        <w:t>Stelling</w:t>
      </w:r>
      <w:proofErr w:type="spellEnd"/>
      <w:r>
        <w:rPr>
          <w:sz w:val="27"/>
          <w:szCs w:val="27"/>
        </w:rPr>
        <w:t xml:space="preserve">: </w:t>
      </w:r>
      <w:proofErr w:type="spellStart"/>
      <w:r>
        <w:rPr>
          <w:sz w:val="27"/>
          <w:szCs w:val="27"/>
        </w:rPr>
        <w:t>Dit</w:t>
      </w:r>
      <w:proofErr w:type="spellEnd"/>
      <w:r>
        <w:rPr>
          <w:sz w:val="27"/>
          <w:szCs w:val="27"/>
        </w:rPr>
        <w:t xml:space="preserve"> accent is </w:t>
      </w:r>
      <w:proofErr w:type="spellStart"/>
      <w:r>
        <w:rPr>
          <w:sz w:val="27"/>
          <w:szCs w:val="27"/>
        </w:rPr>
        <w:t>helder</w:t>
      </w:r>
      <w:proofErr w:type="spellEnd"/>
      <w:r>
        <w:rPr>
          <w:sz w:val="27"/>
          <w:szCs w:val="27"/>
        </w:rPr>
        <w:t xml:space="preserve"> </w:t>
      </w:r>
      <w:proofErr w:type="spellStart"/>
      <w:r>
        <w:rPr>
          <w:sz w:val="27"/>
          <w:szCs w:val="27"/>
        </w:rPr>
        <w:t>uitgelegd</w:t>
      </w:r>
      <w:proofErr w:type="spellEnd"/>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507"/>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Aantal</w:t>
            </w:r>
            <w:proofErr w:type="spellEnd"/>
            <w:r>
              <w:rPr>
                <w:rFonts w:ascii="Arial" w:hAnsi="Arial"/>
                <w:color w:val="8392A2"/>
                <w:sz w:val="22"/>
                <w:szCs w:val="22"/>
              </w:rPr>
              <w:t xml:space="preserve"> </w:t>
            </w:r>
            <w:proofErr w:type="spellStart"/>
            <w:r>
              <w:rPr>
                <w:rFonts w:ascii="Arial" w:hAnsi="Arial"/>
                <w:color w:val="8392A2"/>
                <w:sz w:val="22"/>
                <w:szCs w:val="22"/>
              </w:rPr>
              <w:t>sterren</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828662884" name="Picture 1" descr="/domains1/vx3674800/public/www_root/tmp/PNG-c1Fs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c1FstW.png"/>
                          <pic:cNvPicPr/>
                        </pic:nvPicPr>
                        <pic:blipFill>
                          <a:blip r:embed="rId40"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1/5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21</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9,2%</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2/5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15</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6,6%</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3/5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48</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21,0%</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4/5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74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32,3%</w:t>
            </w:r>
          </w:p>
        </w:tc>
      </w:tr>
      <w:tr w:rsidR="00F05CFB">
        <w:trPr>
          <w:trHeight w:val="585"/>
        </w:trPr>
        <w:tc>
          <w:tcPr>
            <w:tcW w:w="0" w:type="auto"/>
            <w:tcBorders>
              <w:right w:val="none" w:sz="6" w:space="0" w:color="000000"/>
            </w:tcBorders>
            <w:vAlign w:val="center"/>
          </w:tcPr>
          <w:p w:rsidR="00F05CFB" w:rsidRDefault="00512097">
            <w:r>
              <w:rPr>
                <w:sz w:val="26"/>
                <w:szCs w:val="26"/>
              </w:rPr>
              <w:t>★★★★★</w:t>
            </w:r>
            <w:r>
              <w:rPr>
                <w:rFonts w:ascii="Arial" w:hAnsi="Arial"/>
                <w:color w:val="8392A2"/>
                <w:sz w:val="22"/>
                <w:szCs w:val="22"/>
              </w:rPr>
              <w:t xml:space="preserve">  5/5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71</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31,0%</w:t>
            </w:r>
          </w:p>
        </w:tc>
      </w:tr>
    </w:tbl>
    <w:p w:rsidR="00F05CFB" w:rsidRDefault="00512097">
      <w:r>
        <w:br w:type="page"/>
      </w:r>
    </w:p>
    <w:p w:rsidR="00F05CFB" w:rsidRDefault="00512097">
      <w:pPr>
        <w:rPr>
          <w:sz w:val="27"/>
          <w:szCs w:val="27"/>
        </w:rPr>
      </w:pPr>
      <w:r>
        <w:rPr>
          <w:sz w:val="27"/>
          <w:szCs w:val="27"/>
        </w:rPr>
        <w:t xml:space="preserve">21. </w:t>
      </w:r>
      <w:proofErr w:type="spellStart"/>
      <w:r>
        <w:rPr>
          <w:sz w:val="27"/>
          <w:szCs w:val="27"/>
        </w:rPr>
        <w:t>Stelling</w:t>
      </w:r>
      <w:proofErr w:type="spellEnd"/>
      <w:r>
        <w:rPr>
          <w:sz w:val="27"/>
          <w:szCs w:val="27"/>
        </w:rPr>
        <w:t xml:space="preserve">: </w:t>
      </w:r>
      <w:proofErr w:type="spellStart"/>
      <w:r>
        <w:rPr>
          <w:sz w:val="27"/>
          <w:szCs w:val="27"/>
        </w:rPr>
        <w:t>Dit</w:t>
      </w:r>
      <w:proofErr w:type="spellEnd"/>
      <w:r>
        <w:rPr>
          <w:sz w:val="27"/>
          <w:szCs w:val="27"/>
        </w:rPr>
        <w:t xml:space="preserve"> accent is </w:t>
      </w:r>
      <w:proofErr w:type="spellStart"/>
      <w:r>
        <w:rPr>
          <w:sz w:val="27"/>
          <w:szCs w:val="27"/>
        </w:rPr>
        <w:t>compleet</w:t>
      </w:r>
      <w:proofErr w:type="spellEnd"/>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507"/>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Aantal</w:t>
            </w:r>
            <w:proofErr w:type="spellEnd"/>
            <w:r>
              <w:rPr>
                <w:rFonts w:ascii="Arial" w:hAnsi="Arial"/>
                <w:color w:val="8392A2"/>
                <w:sz w:val="22"/>
                <w:szCs w:val="22"/>
              </w:rPr>
              <w:t xml:space="preserve"> </w:t>
            </w:r>
            <w:proofErr w:type="spellStart"/>
            <w:r>
              <w:rPr>
                <w:rFonts w:ascii="Arial" w:hAnsi="Arial"/>
                <w:color w:val="8392A2"/>
                <w:sz w:val="22"/>
                <w:szCs w:val="22"/>
              </w:rPr>
              <w:t>sterren</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20534993" name="Picture 1" descr="/domains1/vx3674800/public/www_root/tmp/PNG-wm56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wm56eq.png"/>
                          <pic:cNvPicPr/>
                        </pic:nvPicPr>
                        <pic:blipFill>
                          <a:blip r:embed="rId41"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1/5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30</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13,1%</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2/5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28</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12,2%</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3/5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65</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28,4%</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4/5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62</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27,1%</w:t>
            </w:r>
          </w:p>
        </w:tc>
      </w:tr>
      <w:tr w:rsidR="00F05CFB">
        <w:trPr>
          <w:trHeight w:val="585"/>
        </w:trPr>
        <w:tc>
          <w:tcPr>
            <w:tcW w:w="0" w:type="auto"/>
            <w:tcBorders>
              <w:right w:val="none" w:sz="6" w:space="0" w:color="000000"/>
            </w:tcBorders>
            <w:vAlign w:val="center"/>
          </w:tcPr>
          <w:p w:rsidR="00F05CFB" w:rsidRDefault="00512097">
            <w:r>
              <w:rPr>
                <w:sz w:val="26"/>
                <w:szCs w:val="26"/>
              </w:rPr>
              <w:t>★★★★★</w:t>
            </w:r>
            <w:r>
              <w:rPr>
                <w:rFonts w:ascii="Arial" w:hAnsi="Arial"/>
                <w:color w:val="8392A2"/>
                <w:sz w:val="22"/>
                <w:szCs w:val="22"/>
              </w:rPr>
              <w:t xml:space="preserve">  5/5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44</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19,2%</w:t>
            </w:r>
          </w:p>
        </w:tc>
      </w:tr>
    </w:tbl>
    <w:p w:rsidR="00F05CFB" w:rsidRDefault="00512097">
      <w:r>
        <w:br w:type="page"/>
      </w:r>
    </w:p>
    <w:p w:rsidR="00F05CFB" w:rsidRDefault="00512097">
      <w:pPr>
        <w:rPr>
          <w:sz w:val="27"/>
          <w:szCs w:val="27"/>
        </w:rPr>
      </w:pPr>
      <w:r>
        <w:rPr>
          <w:sz w:val="27"/>
          <w:szCs w:val="27"/>
        </w:rPr>
        <w:t xml:space="preserve">22. Hoe </w:t>
      </w:r>
      <w:proofErr w:type="spellStart"/>
      <w:r>
        <w:rPr>
          <w:sz w:val="27"/>
          <w:szCs w:val="27"/>
        </w:rPr>
        <w:t>zouden</w:t>
      </w:r>
      <w:proofErr w:type="spellEnd"/>
      <w:r>
        <w:rPr>
          <w:sz w:val="27"/>
          <w:szCs w:val="27"/>
        </w:rPr>
        <w:t xml:space="preserve"> we </w:t>
      </w:r>
      <w:proofErr w:type="spellStart"/>
      <w:r>
        <w:rPr>
          <w:sz w:val="27"/>
          <w:szCs w:val="27"/>
        </w:rPr>
        <w:t>dit</w:t>
      </w:r>
      <w:proofErr w:type="spellEnd"/>
      <w:r>
        <w:rPr>
          <w:sz w:val="27"/>
          <w:szCs w:val="27"/>
        </w:rPr>
        <w:t xml:space="preserve"> accent </w:t>
      </w:r>
      <w:proofErr w:type="spellStart"/>
      <w:r>
        <w:rPr>
          <w:sz w:val="27"/>
          <w:szCs w:val="27"/>
        </w:rPr>
        <w:t>kunnen</w:t>
      </w:r>
      <w:proofErr w:type="spellEnd"/>
      <w:r>
        <w:rPr>
          <w:sz w:val="27"/>
          <w:szCs w:val="27"/>
        </w:rPr>
        <w:t xml:space="preserve"> </w:t>
      </w:r>
      <w:proofErr w:type="spellStart"/>
      <w:r>
        <w:rPr>
          <w:sz w:val="27"/>
          <w:szCs w:val="27"/>
        </w:rPr>
        <w:t>verbeteren</w:t>
      </w:r>
      <w:proofErr w:type="spellEnd"/>
      <w:r>
        <w:rPr>
          <w:sz w:val="27"/>
          <w:szCs w:val="27"/>
        </w:rPr>
        <w:t>?</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642"/>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Tekst</w:t>
            </w:r>
            <w:proofErr w:type="spellEnd"/>
            <w:r>
              <w:rPr>
                <w:rFonts w:ascii="Arial" w:hAnsi="Arial"/>
                <w:color w:val="8392A2"/>
                <w:sz w:val="22"/>
                <w:szCs w:val="22"/>
              </w:rPr>
              <w:t xml:space="preserve"> </w:t>
            </w:r>
            <w:proofErr w:type="spellStart"/>
            <w:r>
              <w:rPr>
                <w:rFonts w:ascii="Arial" w:hAnsi="Arial"/>
                <w:color w:val="8392A2"/>
                <w:sz w:val="22"/>
                <w:szCs w:val="22"/>
              </w:rPr>
              <w:t>antwoord</w:t>
            </w:r>
            <w:proofErr w:type="spellEnd"/>
          </w:p>
        </w:tc>
      </w:tr>
    </w:tbl>
    <w:p w:rsidR="00F05CFB" w:rsidRDefault="00512097">
      <w:r>
        <w:br/>
      </w:r>
    </w:p>
    <w:p w:rsidR="00E764DC" w:rsidRDefault="00C96FAA" w:rsidP="00E764DC">
      <w:pPr>
        <w:rPr>
          <w:rFonts w:asciiTheme="minorHAnsi" w:hAnsiTheme="minorHAnsi" w:cstheme="minorHAnsi"/>
          <w:sz w:val="22"/>
          <w:szCs w:val="22"/>
        </w:rPr>
      </w:pPr>
      <w:r w:rsidRPr="0073284F">
        <w:rPr>
          <w:rFonts w:asciiTheme="minorHAnsi" w:hAnsiTheme="minorHAnsi" w:cstheme="minorHAnsi"/>
          <w:noProof/>
          <w:sz w:val="22"/>
          <w:szCs w:val="22"/>
          <w:lang w:val="nl-NL" w:eastAsia="nl-NL"/>
        </w:rPr>
        <mc:AlternateContent>
          <mc:Choice Requires="wps">
            <w:drawing>
              <wp:anchor distT="45720" distB="45720" distL="114300" distR="114300" simplePos="0" relativeHeight="252050944" behindDoc="0" locked="0" layoutInCell="1" allowOverlap="1" wp14:anchorId="53949DE2" wp14:editId="0779BB2D">
                <wp:simplePos x="0" y="0"/>
                <wp:positionH relativeFrom="column">
                  <wp:posOffset>0</wp:posOffset>
                </wp:positionH>
                <wp:positionV relativeFrom="paragraph">
                  <wp:posOffset>331470</wp:posOffset>
                </wp:positionV>
                <wp:extent cx="6248400" cy="1404620"/>
                <wp:effectExtent l="0" t="0" r="19050" b="27305"/>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466721" w:rsidRPr="00466721" w:rsidRDefault="00466721" w:rsidP="00C96FAA">
                            <w:pPr>
                              <w:rPr>
                                <w:rFonts w:ascii="Arial" w:hAnsi="Arial"/>
                                <w:b/>
                                <w:bCs/>
                                <w:color w:val="2E74B5" w:themeColor="accent5" w:themeShade="BF"/>
                                <w:sz w:val="22"/>
                                <w:szCs w:val="22"/>
                                <w:lang w:val="nl-NL"/>
                              </w:rPr>
                            </w:pPr>
                            <w:r w:rsidRPr="00466721">
                              <w:rPr>
                                <w:rFonts w:ascii="Arial" w:hAnsi="Arial"/>
                                <w:b/>
                                <w:bCs/>
                                <w:color w:val="2E74B5" w:themeColor="accent5" w:themeShade="BF"/>
                                <w:sz w:val="22"/>
                                <w:szCs w:val="22"/>
                                <w:lang w:val="nl-NL"/>
                              </w:rPr>
                              <w:t>Conclusie</w:t>
                            </w:r>
                          </w:p>
                          <w:p w:rsidR="00FF5B93" w:rsidRPr="00466721" w:rsidRDefault="00FF5B93" w:rsidP="008C200A">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 xml:space="preserve">Dit accent scoort gemiddeld 3,7 sterren voor helderheid. Voor compleetheid </w:t>
                            </w:r>
                            <w:r w:rsidR="008C200A">
                              <w:rPr>
                                <w:rFonts w:ascii="Arial" w:hAnsi="Arial"/>
                                <w:color w:val="2E74B5" w:themeColor="accent5" w:themeShade="BF"/>
                                <w:sz w:val="22"/>
                                <w:szCs w:val="22"/>
                                <w:lang w:val="nl-NL"/>
                              </w:rPr>
                              <w:t xml:space="preserve">gemiddeld </w:t>
                            </w:r>
                            <w:r w:rsidRPr="00466721">
                              <w:rPr>
                                <w:rFonts w:ascii="Arial" w:hAnsi="Arial"/>
                                <w:color w:val="2E74B5" w:themeColor="accent5" w:themeShade="BF"/>
                                <w:sz w:val="22"/>
                                <w:szCs w:val="22"/>
                                <w:lang w:val="nl-NL"/>
                              </w:rPr>
                              <w:t xml:space="preserve">3,3 sterren. </w:t>
                            </w:r>
                          </w:p>
                          <w:p w:rsidR="00FF5B93" w:rsidRPr="00466721" w:rsidRDefault="00FF5B93" w:rsidP="00C96FAA">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 xml:space="preserve">168 keer hebben ondervraagden aangegeven dat er geen aanvullingen zijn. </w:t>
                            </w:r>
                          </w:p>
                          <w:p w:rsidR="00FF5B93" w:rsidRPr="00466721" w:rsidRDefault="00FF5B93" w:rsidP="00DB3719">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 xml:space="preserve">De meeste opmerkingen over dit accent gingen over de groei van Alblasserdam, het hoofdthema van dit accent. Er werd veel aangegeven dat Alblasserdam niet verder moet groeien (11 keer), dat groei niet past bij het dorpse karakter (8 keer). Daarnaast gaven ondervraagden ook aan geen hoogbouw te willen (5 keer). </w:t>
                            </w:r>
                          </w:p>
                          <w:p w:rsidR="00FF5B93" w:rsidRPr="00466721" w:rsidRDefault="00FF5B93" w:rsidP="00C96FAA">
                            <w:pPr>
                              <w:rPr>
                                <w:rFonts w:ascii="Arial" w:hAnsi="Arial"/>
                                <w:b/>
                                <w:color w:val="2E74B5" w:themeColor="accent5" w:themeShade="BF"/>
                                <w:sz w:val="22"/>
                                <w:szCs w:val="22"/>
                                <w:lang w:val="nl-NL"/>
                              </w:rPr>
                            </w:pPr>
                            <w:r w:rsidRPr="00466721">
                              <w:rPr>
                                <w:rFonts w:ascii="Arial" w:hAnsi="Arial"/>
                                <w:b/>
                                <w:color w:val="2E74B5" w:themeColor="accent5" w:themeShade="BF"/>
                                <w:sz w:val="22"/>
                                <w:szCs w:val="22"/>
                                <w:lang w:val="nl-NL"/>
                              </w:rPr>
                              <w:t>Aanpassingen naar aanleiding van enquête en accentencarrousel:</w:t>
                            </w:r>
                          </w:p>
                          <w:p w:rsidR="00466721" w:rsidRPr="00466721" w:rsidRDefault="00466721" w:rsidP="00466721">
                            <w:pPr>
                              <w:rPr>
                                <w:rFonts w:ascii="Arial" w:hAnsi="Arial"/>
                                <w:i/>
                                <w:iCs/>
                                <w:color w:val="2E74B5" w:themeColor="accent5" w:themeShade="BF"/>
                                <w:sz w:val="22"/>
                                <w:szCs w:val="22"/>
                                <w:lang w:val="nl-NL"/>
                              </w:rPr>
                            </w:pPr>
                            <w:r>
                              <w:rPr>
                                <w:rFonts w:ascii="Arial" w:hAnsi="Arial"/>
                                <w:i/>
                                <w:iCs/>
                                <w:color w:val="2E74B5" w:themeColor="accent5" w:themeShade="BF"/>
                                <w:sz w:val="22"/>
                                <w:szCs w:val="22"/>
                                <w:lang w:val="nl-NL"/>
                              </w:rPr>
                              <w:t>'</w:t>
                            </w:r>
                            <w:r w:rsidRPr="00466721">
                              <w:rPr>
                                <w:rFonts w:ascii="Arial" w:hAnsi="Arial"/>
                                <w:i/>
                                <w:iCs/>
                                <w:color w:val="2E74B5" w:themeColor="accent5" w:themeShade="BF"/>
                                <w:sz w:val="22"/>
                                <w:szCs w:val="22"/>
                                <w:lang w:val="nl-NL"/>
                              </w:rPr>
                              <w:t xml:space="preserve">In de 'groeibriljant' kiezen we voor groei. Het aantal inwoners zal ongeveer verdubbelen. Maar aan de bevolkingsgroei zit een grens. Daarom zoekt de gemeente de oplossing in hoogbouw. </w:t>
                            </w:r>
                          </w:p>
                          <w:p w:rsidR="00466721" w:rsidRPr="00466721" w:rsidRDefault="00466721" w:rsidP="00466721">
                            <w:pPr>
                              <w:rPr>
                                <w:rFonts w:ascii="Arial" w:hAnsi="Arial"/>
                                <w:i/>
                                <w:iCs/>
                                <w:color w:val="2E74B5" w:themeColor="accent5" w:themeShade="BF"/>
                                <w:sz w:val="22"/>
                                <w:szCs w:val="22"/>
                                <w:lang w:val="nl-NL"/>
                              </w:rPr>
                            </w:pPr>
                            <w:r w:rsidRPr="00466721">
                              <w:rPr>
                                <w:rFonts w:ascii="Arial" w:hAnsi="Arial"/>
                                <w:i/>
                                <w:iCs/>
                                <w:color w:val="FF0000"/>
                                <w:sz w:val="22"/>
                                <w:szCs w:val="22"/>
                                <w:lang w:val="nl-NL"/>
                              </w:rPr>
                              <w:t>Alblasserdam</w:t>
                            </w:r>
                            <w:r>
                              <w:rPr>
                                <w:rFonts w:ascii="Arial" w:hAnsi="Arial"/>
                                <w:i/>
                                <w:iCs/>
                                <w:color w:val="FF0000"/>
                                <w:sz w:val="22"/>
                                <w:szCs w:val="22"/>
                                <w:lang w:val="nl-NL"/>
                              </w:rPr>
                              <w:t xml:space="preserve"> wordt hierdoor minder een dorp</w:t>
                            </w:r>
                            <w:r w:rsidRPr="00466721">
                              <w:rPr>
                                <w:rFonts w:ascii="Arial" w:hAnsi="Arial"/>
                                <w:i/>
                                <w:iCs/>
                                <w:color w:val="FF0000"/>
                                <w:sz w:val="22"/>
                                <w:szCs w:val="22"/>
                                <w:lang w:val="nl-NL"/>
                              </w:rPr>
                              <w:t xml:space="preserve"> en gaat meer op een stad lijken</w:t>
                            </w:r>
                            <w:r w:rsidRPr="00466721">
                              <w:rPr>
                                <w:rFonts w:ascii="Arial" w:hAnsi="Arial"/>
                                <w:i/>
                                <w:iCs/>
                                <w:color w:val="2E74B5" w:themeColor="accent5" w:themeShade="BF"/>
                                <w:sz w:val="22"/>
                                <w:szCs w:val="22"/>
                                <w:lang w:val="nl-NL"/>
                              </w:rPr>
                              <w:t xml:space="preserve">. Omdat we meer inwoners hebben komen er ook meer verschillende soorten voorzieningen. We streven naar een levendig beeld op straat; cultuur, horeca en beleving vinden we steeds belangrijker. Wegen en fietspaden moeten we hierop aanpassen want veel mensen zullen van en naar Alblasserdam gaan reizen. </w:t>
                            </w:r>
                          </w:p>
                          <w:p w:rsidR="00466721" w:rsidRPr="00466721" w:rsidRDefault="00466721" w:rsidP="00466721">
                            <w:pPr>
                              <w:rPr>
                                <w:rFonts w:ascii="Arial" w:hAnsi="Arial"/>
                                <w:i/>
                                <w:iCs/>
                                <w:color w:val="2E74B5" w:themeColor="accent5" w:themeShade="BF"/>
                                <w:sz w:val="22"/>
                                <w:szCs w:val="22"/>
                                <w:lang w:val="nl-NL"/>
                              </w:rPr>
                            </w:pPr>
                            <w:r w:rsidRPr="00466721">
                              <w:rPr>
                                <w:rFonts w:ascii="Arial" w:hAnsi="Arial"/>
                                <w:i/>
                                <w:iCs/>
                                <w:color w:val="2E74B5" w:themeColor="accent5" w:themeShade="BF"/>
                                <w:sz w:val="22"/>
                                <w:szCs w:val="22"/>
                                <w:lang w:val="nl-NL"/>
                              </w:rPr>
                              <w:t xml:space="preserve">Bedrijventerrein Vinkenwaard Noord wordt een gebied waar wonen en werken naast elkaar gebeurt. Bedrijven die een risico met zich meebrengen verplaatsen we zoveel mogelijk naar Vinkenwaard Zuid en Nieuwland </w:t>
                            </w:r>
                            <w:proofErr w:type="spellStart"/>
                            <w:r w:rsidRPr="00466721">
                              <w:rPr>
                                <w:rFonts w:ascii="Arial" w:hAnsi="Arial"/>
                                <w:i/>
                                <w:iCs/>
                                <w:color w:val="2E74B5" w:themeColor="accent5" w:themeShade="BF"/>
                                <w:sz w:val="22"/>
                                <w:szCs w:val="22"/>
                                <w:lang w:val="nl-NL"/>
                              </w:rPr>
                              <w:t>Parc</w:t>
                            </w:r>
                            <w:proofErr w:type="spellEnd"/>
                            <w:r w:rsidRPr="00466721">
                              <w:rPr>
                                <w:rFonts w:ascii="Arial" w:hAnsi="Arial"/>
                                <w:i/>
                                <w:iCs/>
                                <w:color w:val="2E74B5" w:themeColor="accent5" w:themeShade="BF"/>
                                <w:sz w:val="22"/>
                                <w:szCs w:val="22"/>
                                <w:lang w:val="nl-NL"/>
                              </w:rPr>
                              <w:t xml:space="preserve"> of naar de regio. Als bedrijven de regio verlaten gaat dat ten koste van de werkgelegenheid.</w:t>
                            </w:r>
                          </w:p>
                          <w:p w:rsidR="00466721" w:rsidRPr="00466721" w:rsidRDefault="00466721" w:rsidP="00466721">
                            <w:pPr>
                              <w:rPr>
                                <w:rFonts w:ascii="Arial" w:hAnsi="Arial"/>
                                <w:i/>
                                <w:iCs/>
                                <w:color w:val="FF0000"/>
                                <w:sz w:val="22"/>
                                <w:szCs w:val="22"/>
                                <w:lang w:val="nl-NL"/>
                              </w:rPr>
                            </w:pPr>
                            <w:r w:rsidRPr="00466721">
                              <w:rPr>
                                <w:rFonts w:ascii="Arial" w:hAnsi="Arial"/>
                                <w:i/>
                                <w:iCs/>
                                <w:color w:val="FF0000"/>
                                <w:sz w:val="22"/>
                                <w:szCs w:val="22"/>
                                <w:lang w:val="nl-NL"/>
                              </w:rPr>
                              <w:t>Groeibriljant heeft als doel: woningbouw, bereikbaarheid, bestaanszekerheid en ondersteuning van mensen die dat nodig hebben.'</w:t>
                            </w:r>
                          </w:p>
                          <w:p w:rsidR="00FF5B93" w:rsidRDefault="00FF5B93" w:rsidP="00C96FA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949DE2" id="_x0000_s1036" type="#_x0000_t202" style="position:absolute;margin-left:0;margin-top:26.1pt;width:492pt;height:110.6pt;z-index:25205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">
                <v:textbox style="mso-fit-shape-to-text:t">
                  <w:txbxContent>
                    <w:p w:rsidR="00466721" w:rsidRPr="00466721" w:rsidRDefault="00466721" w:rsidP="00C96FAA">
                      <w:pPr>
                        <w:rPr>
                          <w:rFonts w:ascii="Arial" w:hAnsi="Arial"/>
                          <w:b/>
                          <w:bCs/>
                          <w:color w:val="2E74B5" w:themeColor="accent5" w:themeShade="BF"/>
                          <w:sz w:val="22"/>
                          <w:szCs w:val="22"/>
                          <w:lang w:val="nl-NL"/>
                        </w:rPr>
                      </w:pPr>
                      <w:r w:rsidRPr="00466721">
                        <w:rPr>
                          <w:rFonts w:ascii="Arial" w:hAnsi="Arial"/>
                          <w:b/>
                          <w:bCs/>
                          <w:color w:val="2E74B5" w:themeColor="accent5" w:themeShade="BF"/>
                          <w:sz w:val="22"/>
                          <w:szCs w:val="22"/>
                          <w:lang w:val="nl-NL"/>
                        </w:rPr>
                        <w:t>Conclusie</w:t>
                      </w:r>
                    </w:p>
                    <w:p w:rsidR="00FF5B93" w:rsidRPr="00466721" w:rsidRDefault="00FF5B93" w:rsidP="008C200A">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 xml:space="preserve">Dit accent scoort gemiddeld 3,7 sterren voor helderheid. Voor compleetheid </w:t>
                      </w:r>
                      <w:r w:rsidR="008C200A">
                        <w:rPr>
                          <w:rFonts w:ascii="Arial" w:hAnsi="Arial"/>
                          <w:color w:val="2E74B5" w:themeColor="accent5" w:themeShade="BF"/>
                          <w:sz w:val="22"/>
                          <w:szCs w:val="22"/>
                          <w:lang w:val="nl-NL"/>
                        </w:rPr>
                        <w:t xml:space="preserve">gemiddeld </w:t>
                      </w:r>
                      <w:r w:rsidRPr="00466721">
                        <w:rPr>
                          <w:rFonts w:ascii="Arial" w:hAnsi="Arial"/>
                          <w:color w:val="2E74B5" w:themeColor="accent5" w:themeShade="BF"/>
                          <w:sz w:val="22"/>
                          <w:szCs w:val="22"/>
                          <w:lang w:val="nl-NL"/>
                        </w:rPr>
                        <w:t xml:space="preserve">3,3 sterren. </w:t>
                      </w:r>
                    </w:p>
                    <w:p w:rsidR="00FF5B93" w:rsidRPr="00466721" w:rsidRDefault="00FF5B93" w:rsidP="00C96FAA">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 xml:space="preserve">168 keer hebben ondervraagden aangegeven dat er geen aanvullingen zijn. </w:t>
                      </w:r>
                    </w:p>
                    <w:p w:rsidR="00FF5B93" w:rsidRPr="00466721" w:rsidRDefault="00FF5B93" w:rsidP="00DB3719">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 xml:space="preserve">De meeste opmerkingen over dit accent gingen over de groei van Alblasserdam, het hoofdthema van dit accent. Er werd veel aangegeven dat Alblasserdam niet verder moet groeien (11 keer), dat groei niet past bij het dorpse karakter (8 keer). Daarnaast gaven ondervraagden ook aan geen hoogbouw te willen (5 keer). </w:t>
                      </w:r>
                    </w:p>
                    <w:p w:rsidR="00FF5B93" w:rsidRPr="00466721" w:rsidRDefault="00FF5B93" w:rsidP="00C96FAA">
                      <w:pPr>
                        <w:rPr>
                          <w:rFonts w:ascii="Arial" w:hAnsi="Arial"/>
                          <w:b/>
                          <w:color w:val="2E74B5" w:themeColor="accent5" w:themeShade="BF"/>
                          <w:sz w:val="22"/>
                          <w:szCs w:val="22"/>
                          <w:lang w:val="nl-NL"/>
                        </w:rPr>
                      </w:pPr>
                      <w:r w:rsidRPr="00466721">
                        <w:rPr>
                          <w:rFonts w:ascii="Arial" w:hAnsi="Arial"/>
                          <w:b/>
                          <w:color w:val="2E74B5" w:themeColor="accent5" w:themeShade="BF"/>
                          <w:sz w:val="22"/>
                          <w:szCs w:val="22"/>
                          <w:lang w:val="nl-NL"/>
                        </w:rPr>
                        <w:t>Aanpassingen naar aanleiding van enquête en accentencarrousel:</w:t>
                      </w:r>
                    </w:p>
                    <w:p w:rsidR="00466721" w:rsidRPr="00466721" w:rsidRDefault="00466721" w:rsidP="00466721">
                      <w:pPr>
                        <w:rPr>
                          <w:rFonts w:ascii="Arial" w:hAnsi="Arial"/>
                          <w:i/>
                          <w:iCs/>
                          <w:color w:val="2E74B5" w:themeColor="accent5" w:themeShade="BF"/>
                          <w:sz w:val="22"/>
                          <w:szCs w:val="22"/>
                          <w:lang w:val="nl-NL"/>
                        </w:rPr>
                      </w:pPr>
                      <w:r>
                        <w:rPr>
                          <w:rFonts w:ascii="Arial" w:hAnsi="Arial"/>
                          <w:i/>
                          <w:iCs/>
                          <w:color w:val="2E74B5" w:themeColor="accent5" w:themeShade="BF"/>
                          <w:sz w:val="22"/>
                          <w:szCs w:val="22"/>
                          <w:lang w:val="nl-NL"/>
                        </w:rPr>
                        <w:t>'</w:t>
                      </w:r>
                      <w:r w:rsidRPr="00466721">
                        <w:rPr>
                          <w:rFonts w:ascii="Arial" w:hAnsi="Arial"/>
                          <w:i/>
                          <w:iCs/>
                          <w:color w:val="2E74B5" w:themeColor="accent5" w:themeShade="BF"/>
                          <w:sz w:val="22"/>
                          <w:szCs w:val="22"/>
                          <w:lang w:val="nl-NL"/>
                        </w:rPr>
                        <w:t xml:space="preserve">In de 'groeibriljant' kiezen we voor groei. Het aantal inwoners zal ongeveer verdubbelen. Maar aan de bevolkingsgroei zit een grens. Daarom zoekt de gemeente de oplossing in hoogbouw. </w:t>
                      </w:r>
                    </w:p>
                    <w:p w:rsidR="00466721" w:rsidRPr="00466721" w:rsidRDefault="00466721" w:rsidP="00466721">
                      <w:pPr>
                        <w:rPr>
                          <w:rFonts w:ascii="Arial" w:hAnsi="Arial"/>
                          <w:i/>
                          <w:iCs/>
                          <w:color w:val="2E74B5" w:themeColor="accent5" w:themeShade="BF"/>
                          <w:sz w:val="22"/>
                          <w:szCs w:val="22"/>
                          <w:lang w:val="nl-NL"/>
                        </w:rPr>
                      </w:pPr>
                      <w:r w:rsidRPr="00466721">
                        <w:rPr>
                          <w:rFonts w:ascii="Arial" w:hAnsi="Arial"/>
                          <w:i/>
                          <w:iCs/>
                          <w:color w:val="FF0000"/>
                          <w:sz w:val="22"/>
                          <w:szCs w:val="22"/>
                          <w:lang w:val="nl-NL"/>
                        </w:rPr>
                        <w:t>Alblasserdam</w:t>
                      </w:r>
                      <w:r>
                        <w:rPr>
                          <w:rFonts w:ascii="Arial" w:hAnsi="Arial"/>
                          <w:i/>
                          <w:iCs/>
                          <w:color w:val="FF0000"/>
                          <w:sz w:val="22"/>
                          <w:szCs w:val="22"/>
                          <w:lang w:val="nl-NL"/>
                        </w:rPr>
                        <w:t xml:space="preserve"> wordt hierdoor minder een dorp</w:t>
                      </w:r>
                      <w:r w:rsidRPr="00466721">
                        <w:rPr>
                          <w:rFonts w:ascii="Arial" w:hAnsi="Arial"/>
                          <w:i/>
                          <w:iCs/>
                          <w:color w:val="FF0000"/>
                          <w:sz w:val="22"/>
                          <w:szCs w:val="22"/>
                          <w:lang w:val="nl-NL"/>
                        </w:rPr>
                        <w:t xml:space="preserve"> en gaat meer op een stad lijken</w:t>
                      </w:r>
                      <w:r w:rsidRPr="00466721">
                        <w:rPr>
                          <w:rFonts w:ascii="Arial" w:hAnsi="Arial"/>
                          <w:i/>
                          <w:iCs/>
                          <w:color w:val="2E74B5" w:themeColor="accent5" w:themeShade="BF"/>
                          <w:sz w:val="22"/>
                          <w:szCs w:val="22"/>
                          <w:lang w:val="nl-NL"/>
                        </w:rPr>
                        <w:t xml:space="preserve">. Omdat we meer inwoners hebben komen er ook meer verschillende soorten voorzieningen. We streven naar een levendig beeld op straat; cultuur, horeca en beleving vinden we steeds belangrijker. Wegen en fietspaden moeten we hierop aanpassen want veel mensen zullen van en naar Alblasserdam gaan reizen. </w:t>
                      </w:r>
                    </w:p>
                    <w:p w:rsidR="00466721" w:rsidRPr="00466721" w:rsidRDefault="00466721" w:rsidP="00466721">
                      <w:pPr>
                        <w:rPr>
                          <w:rFonts w:ascii="Arial" w:hAnsi="Arial"/>
                          <w:i/>
                          <w:iCs/>
                          <w:color w:val="2E74B5" w:themeColor="accent5" w:themeShade="BF"/>
                          <w:sz w:val="22"/>
                          <w:szCs w:val="22"/>
                          <w:lang w:val="nl-NL"/>
                        </w:rPr>
                      </w:pPr>
                      <w:r w:rsidRPr="00466721">
                        <w:rPr>
                          <w:rFonts w:ascii="Arial" w:hAnsi="Arial"/>
                          <w:i/>
                          <w:iCs/>
                          <w:color w:val="2E74B5" w:themeColor="accent5" w:themeShade="BF"/>
                          <w:sz w:val="22"/>
                          <w:szCs w:val="22"/>
                          <w:lang w:val="nl-NL"/>
                        </w:rPr>
                        <w:t xml:space="preserve">Bedrijventerrein Vinkenwaard Noord wordt een gebied waar wonen en werken naast elkaar gebeurt. Bedrijven die een risico met zich meebrengen verplaatsen we zoveel mogelijk naar Vinkenwaard Zuid en Nieuwland </w:t>
                      </w:r>
                      <w:proofErr w:type="spellStart"/>
                      <w:r w:rsidRPr="00466721">
                        <w:rPr>
                          <w:rFonts w:ascii="Arial" w:hAnsi="Arial"/>
                          <w:i/>
                          <w:iCs/>
                          <w:color w:val="2E74B5" w:themeColor="accent5" w:themeShade="BF"/>
                          <w:sz w:val="22"/>
                          <w:szCs w:val="22"/>
                          <w:lang w:val="nl-NL"/>
                        </w:rPr>
                        <w:t>Parc</w:t>
                      </w:r>
                      <w:proofErr w:type="spellEnd"/>
                      <w:r w:rsidRPr="00466721">
                        <w:rPr>
                          <w:rFonts w:ascii="Arial" w:hAnsi="Arial"/>
                          <w:i/>
                          <w:iCs/>
                          <w:color w:val="2E74B5" w:themeColor="accent5" w:themeShade="BF"/>
                          <w:sz w:val="22"/>
                          <w:szCs w:val="22"/>
                          <w:lang w:val="nl-NL"/>
                        </w:rPr>
                        <w:t xml:space="preserve"> of naar de regio. Als bedrijven de regio verlaten gaat dat ten koste van de werkgelegenheid.</w:t>
                      </w:r>
                    </w:p>
                    <w:p w:rsidR="00466721" w:rsidRPr="00466721" w:rsidRDefault="00466721" w:rsidP="00466721">
                      <w:pPr>
                        <w:rPr>
                          <w:rFonts w:ascii="Arial" w:hAnsi="Arial"/>
                          <w:i/>
                          <w:iCs/>
                          <w:color w:val="FF0000"/>
                          <w:sz w:val="22"/>
                          <w:szCs w:val="22"/>
                          <w:lang w:val="nl-NL"/>
                        </w:rPr>
                      </w:pPr>
                      <w:r w:rsidRPr="00466721">
                        <w:rPr>
                          <w:rFonts w:ascii="Arial" w:hAnsi="Arial"/>
                          <w:i/>
                          <w:iCs/>
                          <w:color w:val="FF0000"/>
                          <w:sz w:val="22"/>
                          <w:szCs w:val="22"/>
                          <w:lang w:val="nl-NL"/>
                        </w:rPr>
                        <w:t>Groeibriljant heeft als doel: woningbouw, bereikbaarheid, bestaanszekerheid en ondersteuning van mensen die dat nodig hebben.'</w:t>
                      </w:r>
                    </w:p>
                    <w:p w:rsidR="00FF5B93" w:rsidRDefault="00FF5B93" w:rsidP="00C96FAA"/>
                  </w:txbxContent>
                </v:textbox>
                <w10:wrap type="square"/>
              </v:shape>
            </w:pict>
          </mc:Fallback>
        </mc:AlternateContent>
      </w:r>
    </w:p>
    <w:p w:rsidR="00E764DC" w:rsidRDefault="00E764DC" w:rsidP="00E764DC">
      <w:pPr>
        <w:rPr>
          <w:rFonts w:asciiTheme="minorHAnsi" w:hAnsiTheme="minorHAnsi" w:cstheme="minorHAnsi"/>
          <w:sz w:val="22"/>
          <w:szCs w:val="22"/>
        </w:rPr>
      </w:pPr>
    </w:p>
    <w:p w:rsidR="00181DB5" w:rsidRDefault="00181DB5" w:rsidP="00E764DC">
      <w:pPr>
        <w:rPr>
          <w:rFonts w:asciiTheme="minorHAnsi" w:hAnsiTheme="minorHAnsi" w:cstheme="minorHAnsi"/>
          <w:sz w:val="22"/>
          <w:szCs w:val="22"/>
        </w:rPr>
      </w:pPr>
    </w:p>
    <w:p w:rsidR="00F05CFB" w:rsidRDefault="00512097">
      <w:r>
        <w:br w:type="page"/>
      </w:r>
    </w:p>
    <w:p w:rsidR="00F05CFB" w:rsidRDefault="00512097">
      <w:pPr>
        <w:rPr>
          <w:sz w:val="27"/>
          <w:szCs w:val="27"/>
        </w:rPr>
      </w:pPr>
      <w:r>
        <w:rPr>
          <w:sz w:val="27"/>
          <w:szCs w:val="27"/>
        </w:rPr>
        <w:t xml:space="preserve">23. </w:t>
      </w:r>
      <w:proofErr w:type="spellStart"/>
      <w:r>
        <w:rPr>
          <w:sz w:val="27"/>
          <w:szCs w:val="27"/>
        </w:rPr>
        <w:t>Heeft</w:t>
      </w:r>
      <w:proofErr w:type="spellEnd"/>
      <w:r>
        <w:rPr>
          <w:sz w:val="27"/>
          <w:szCs w:val="27"/>
        </w:rPr>
        <w:t xml:space="preserve"> u nog </w:t>
      </w:r>
      <w:proofErr w:type="spellStart"/>
      <w:r>
        <w:rPr>
          <w:sz w:val="27"/>
          <w:szCs w:val="27"/>
        </w:rPr>
        <w:t>opmerkingen</w:t>
      </w:r>
      <w:proofErr w:type="spellEnd"/>
      <w:r>
        <w:rPr>
          <w:sz w:val="27"/>
          <w:szCs w:val="27"/>
        </w:rPr>
        <w:t xml:space="preserve"> of </w:t>
      </w:r>
      <w:proofErr w:type="spellStart"/>
      <w:r>
        <w:rPr>
          <w:sz w:val="27"/>
          <w:szCs w:val="27"/>
        </w:rPr>
        <w:t>aanvullingen</w:t>
      </w:r>
      <w:proofErr w:type="spellEnd"/>
      <w:r>
        <w:rPr>
          <w:sz w:val="27"/>
          <w:szCs w:val="27"/>
        </w:rPr>
        <w:t xml:space="preserve"> op de </w:t>
      </w:r>
      <w:proofErr w:type="spellStart"/>
      <w:r>
        <w:rPr>
          <w:sz w:val="27"/>
          <w:szCs w:val="27"/>
        </w:rPr>
        <w:t>enquête</w:t>
      </w:r>
      <w:proofErr w:type="spellEnd"/>
      <w:r>
        <w:rPr>
          <w:sz w:val="27"/>
          <w:szCs w:val="27"/>
        </w:rPr>
        <w:t xml:space="preserve"> tot nu toe? </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642"/>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Tekst</w:t>
            </w:r>
            <w:proofErr w:type="spellEnd"/>
            <w:r>
              <w:rPr>
                <w:rFonts w:ascii="Arial" w:hAnsi="Arial"/>
                <w:color w:val="8392A2"/>
                <w:sz w:val="22"/>
                <w:szCs w:val="22"/>
              </w:rPr>
              <w:t xml:space="preserve"> </w:t>
            </w:r>
            <w:proofErr w:type="spellStart"/>
            <w:r>
              <w:rPr>
                <w:rFonts w:ascii="Arial" w:hAnsi="Arial"/>
                <w:color w:val="8392A2"/>
                <w:sz w:val="22"/>
                <w:szCs w:val="22"/>
              </w:rPr>
              <w:t>antwoord</w:t>
            </w:r>
            <w:proofErr w:type="spellEnd"/>
          </w:p>
        </w:tc>
      </w:tr>
    </w:tbl>
    <w:p w:rsidR="00F05CFB" w:rsidRDefault="00512097">
      <w:r>
        <w:br/>
      </w:r>
    </w:p>
    <w:p w:rsidR="00F17F0D" w:rsidRDefault="00F17F0D"/>
    <w:p w:rsidR="00F05CFB" w:rsidRDefault="00F05CFB"/>
    <w:p w:rsidR="00F05CFB" w:rsidRDefault="00512097">
      <w:pPr>
        <w:rPr>
          <w:sz w:val="27"/>
          <w:szCs w:val="27"/>
        </w:rPr>
      </w:pPr>
      <w:r>
        <w:rPr>
          <w:sz w:val="27"/>
          <w:szCs w:val="27"/>
        </w:rPr>
        <w:t xml:space="preserve">24. </w:t>
      </w:r>
      <w:proofErr w:type="spellStart"/>
      <w:r>
        <w:rPr>
          <w:sz w:val="27"/>
          <w:szCs w:val="27"/>
        </w:rPr>
        <w:t>Stelling</w:t>
      </w:r>
      <w:proofErr w:type="spellEnd"/>
      <w:r>
        <w:rPr>
          <w:sz w:val="27"/>
          <w:szCs w:val="27"/>
        </w:rPr>
        <w:t xml:space="preserve">: </w:t>
      </w:r>
      <w:proofErr w:type="spellStart"/>
      <w:r>
        <w:rPr>
          <w:sz w:val="27"/>
          <w:szCs w:val="27"/>
        </w:rPr>
        <w:t>deze</w:t>
      </w:r>
      <w:proofErr w:type="spellEnd"/>
      <w:r>
        <w:rPr>
          <w:sz w:val="27"/>
          <w:szCs w:val="27"/>
        </w:rPr>
        <w:t xml:space="preserve"> website was </w:t>
      </w:r>
      <w:proofErr w:type="spellStart"/>
      <w:r>
        <w:rPr>
          <w:sz w:val="27"/>
          <w:szCs w:val="27"/>
        </w:rPr>
        <w:t>eenvoudig</w:t>
      </w:r>
      <w:proofErr w:type="spellEnd"/>
      <w:r>
        <w:rPr>
          <w:sz w:val="27"/>
          <w:szCs w:val="27"/>
        </w:rPr>
        <w:t xml:space="preserve"> </w:t>
      </w:r>
      <w:proofErr w:type="spellStart"/>
      <w:r>
        <w:rPr>
          <w:sz w:val="27"/>
          <w:szCs w:val="27"/>
        </w:rPr>
        <w:t>te</w:t>
      </w:r>
      <w:proofErr w:type="spellEnd"/>
      <w:r>
        <w:rPr>
          <w:sz w:val="27"/>
          <w:szCs w:val="27"/>
        </w:rPr>
        <w:t xml:space="preserve"> </w:t>
      </w:r>
      <w:proofErr w:type="spellStart"/>
      <w:r>
        <w:rPr>
          <w:sz w:val="27"/>
          <w:szCs w:val="27"/>
        </w:rPr>
        <w:t>vinden</w:t>
      </w:r>
      <w:proofErr w:type="spellEnd"/>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507"/>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Aantal</w:t>
            </w:r>
            <w:proofErr w:type="spellEnd"/>
            <w:r>
              <w:rPr>
                <w:rFonts w:ascii="Arial" w:hAnsi="Arial"/>
                <w:color w:val="8392A2"/>
                <w:sz w:val="22"/>
                <w:szCs w:val="22"/>
              </w:rPr>
              <w:t xml:space="preserve"> </w:t>
            </w:r>
            <w:proofErr w:type="spellStart"/>
            <w:r>
              <w:rPr>
                <w:rFonts w:ascii="Arial" w:hAnsi="Arial"/>
                <w:color w:val="8392A2"/>
                <w:sz w:val="22"/>
                <w:szCs w:val="22"/>
              </w:rPr>
              <w:t>sterren</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21834619" name="Picture 1" descr="/domains1/vx3674800/public/www_root/tmp/PNG-ZbWA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ZbWAwY.png"/>
                          <pic:cNvPicPr/>
                        </pic:nvPicPr>
                        <pic:blipFill>
                          <a:blip r:embed="rId42"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1/5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8</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3,5%</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2/5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12</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5,2%</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3/5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42</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18,3%</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4/5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76</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33,2%</w:t>
            </w:r>
          </w:p>
        </w:tc>
      </w:tr>
      <w:tr w:rsidR="00F05CFB">
        <w:trPr>
          <w:trHeight w:val="585"/>
        </w:trPr>
        <w:tc>
          <w:tcPr>
            <w:tcW w:w="0" w:type="auto"/>
            <w:tcBorders>
              <w:right w:val="none" w:sz="6" w:space="0" w:color="000000"/>
            </w:tcBorders>
            <w:vAlign w:val="center"/>
          </w:tcPr>
          <w:p w:rsidR="00F05CFB" w:rsidRDefault="00512097">
            <w:r>
              <w:rPr>
                <w:sz w:val="26"/>
                <w:szCs w:val="26"/>
              </w:rPr>
              <w:t>★★★★★</w:t>
            </w:r>
            <w:r>
              <w:rPr>
                <w:rFonts w:ascii="Arial" w:hAnsi="Arial"/>
                <w:color w:val="8392A2"/>
                <w:sz w:val="22"/>
                <w:szCs w:val="22"/>
              </w:rPr>
              <w:t xml:space="preserve">  5/5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91</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39,7%</w:t>
            </w:r>
          </w:p>
        </w:tc>
      </w:tr>
    </w:tbl>
    <w:p w:rsidR="00F05CFB" w:rsidRDefault="00512097">
      <w:r>
        <w:br w:type="page"/>
      </w:r>
    </w:p>
    <w:p w:rsidR="00F05CFB" w:rsidRDefault="00512097">
      <w:pPr>
        <w:rPr>
          <w:sz w:val="27"/>
          <w:szCs w:val="27"/>
        </w:rPr>
      </w:pPr>
      <w:r>
        <w:rPr>
          <w:sz w:val="27"/>
          <w:szCs w:val="27"/>
        </w:rPr>
        <w:t xml:space="preserve">25. </w:t>
      </w:r>
      <w:proofErr w:type="spellStart"/>
      <w:r>
        <w:rPr>
          <w:sz w:val="27"/>
          <w:szCs w:val="27"/>
        </w:rPr>
        <w:t>Stelling</w:t>
      </w:r>
      <w:proofErr w:type="spellEnd"/>
      <w:r>
        <w:rPr>
          <w:sz w:val="27"/>
          <w:szCs w:val="27"/>
        </w:rPr>
        <w:t xml:space="preserve">: </w:t>
      </w:r>
      <w:proofErr w:type="spellStart"/>
      <w:r>
        <w:rPr>
          <w:sz w:val="27"/>
          <w:szCs w:val="27"/>
        </w:rPr>
        <w:t>deze</w:t>
      </w:r>
      <w:proofErr w:type="spellEnd"/>
      <w:r>
        <w:rPr>
          <w:sz w:val="27"/>
          <w:szCs w:val="27"/>
        </w:rPr>
        <w:t xml:space="preserve"> website was </w:t>
      </w:r>
      <w:proofErr w:type="spellStart"/>
      <w:r>
        <w:rPr>
          <w:sz w:val="27"/>
          <w:szCs w:val="27"/>
        </w:rPr>
        <w:t>eenvoudig</w:t>
      </w:r>
      <w:proofErr w:type="spellEnd"/>
      <w:r>
        <w:rPr>
          <w:sz w:val="27"/>
          <w:szCs w:val="27"/>
        </w:rPr>
        <w:t xml:space="preserve"> </w:t>
      </w:r>
      <w:proofErr w:type="spellStart"/>
      <w:r>
        <w:rPr>
          <w:sz w:val="27"/>
          <w:szCs w:val="27"/>
        </w:rPr>
        <w:t>te</w:t>
      </w:r>
      <w:proofErr w:type="spellEnd"/>
      <w:r>
        <w:rPr>
          <w:sz w:val="27"/>
          <w:szCs w:val="27"/>
        </w:rPr>
        <w:t xml:space="preserve"> </w:t>
      </w:r>
      <w:proofErr w:type="spellStart"/>
      <w:r>
        <w:rPr>
          <w:sz w:val="27"/>
          <w:szCs w:val="27"/>
        </w:rPr>
        <w:t>gebruiken</w:t>
      </w:r>
      <w:proofErr w:type="spellEnd"/>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507"/>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Aantal</w:t>
            </w:r>
            <w:proofErr w:type="spellEnd"/>
            <w:r>
              <w:rPr>
                <w:rFonts w:ascii="Arial" w:hAnsi="Arial"/>
                <w:color w:val="8392A2"/>
                <w:sz w:val="22"/>
                <w:szCs w:val="22"/>
              </w:rPr>
              <w:t xml:space="preserve"> </w:t>
            </w:r>
            <w:proofErr w:type="spellStart"/>
            <w:r>
              <w:rPr>
                <w:rFonts w:ascii="Arial" w:hAnsi="Arial"/>
                <w:color w:val="8392A2"/>
                <w:sz w:val="22"/>
                <w:szCs w:val="22"/>
              </w:rPr>
              <w:t>sterren</w:t>
            </w:r>
            <w:proofErr w:type="spellEnd"/>
          </w:p>
        </w:tc>
      </w:tr>
    </w:tbl>
    <w:p w:rsidR="00F05CFB" w:rsidRDefault="00F05CFB"/>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10108"/>
      </w:tblGrid>
      <w:tr w:rsidR="00F05CFB">
        <w:tc>
          <w:tcPr>
            <w:tcW w:w="3700" w:type="dxa"/>
          </w:tcPr>
          <w:p w:rsidR="00F05CFB" w:rsidRDefault="00512097">
            <w:r>
              <w:rPr>
                <w:noProof/>
                <w:lang w:val="nl-NL" w:eastAsia="nl-NL"/>
              </w:rPr>
              <w:drawing>
                <wp:inline distT="0" distB="0" distL="0" distR="0">
                  <wp:extent cx="6409436" cy="1676400"/>
                  <wp:effectExtent l="0" t="0" r="0" b="0"/>
                  <wp:docPr id="176159747" name="Picture 1" descr="/domains1/vx3674800/public/www_root/tmp/PNG-ivy4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3674800/public/www_root/tmp/PNG-ivy4Er.png"/>
                          <pic:cNvPicPr/>
                        </pic:nvPicPr>
                        <pic:blipFill>
                          <a:blip r:embed="rId43" cstate="print"/>
                          <a:stretch>
                            <a:fillRect/>
                          </a:stretch>
                        </pic:blipFill>
                        <pic:spPr>
                          <a:xfrm>
                            <a:off x="0" y="0"/>
                            <a:ext cx="6409436" cy="1676400"/>
                          </a:xfrm>
                          <a:prstGeom prst="rect">
                            <a:avLst/>
                          </a:prstGeom>
                        </pic:spPr>
                      </pic:pic>
                    </a:graphicData>
                  </a:graphic>
                </wp:inline>
              </w:drawing>
            </w:r>
          </w:p>
        </w:tc>
      </w:tr>
    </w:tbl>
    <w:p w:rsidR="00F05CFB" w:rsidRDefault="00F05CFB"/>
    <w:tbl>
      <w:tblPr>
        <w:tblStyle w:val="TableGridPHPDOCX"/>
        <w:tblpPr w:vertAnchor="text" w:horzAnchor="margin" w:tblpYSpec="inside"/>
        <w:tblOverlap w:val="never"/>
        <w:tblW w:w="10100" w:type="dxa"/>
        <w:tblBorders>
          <w:top w:val="single" w:sz="6" w:space="0" w:color="E3EBF9"/>
          <w:left w:val="single" w:sz="6" w:space="0" w:color="E3EBF9"/>
          <w:bottom w:val="single" w:sz="6" w:space="0" w:color="E3EBF9"/>
          <w:right w:val="single" w:sz="6" w:space="0" w:color="E3EBF9"/>
          <w:insideH w:val="single" w:sz="6" w:space="0" w:color="E3EBF9"/>
          <w:insideV w:val="single" w:sz="6" w:space="0" w:color="E3EBF9"/>
        </w:tblBorders>
        <w:tblLook w:val="04A0" w:firstRow="1" w:lastRow="0" w:firstColumn="1" w:lastColumn="0" w:noHBand="0" w:noVBand="1"/>
      </w:tblPr>
      <w:tblGrid>
        <w:gridCol w:w="6700"/>
        <w:gridCol w:w="2200"/>
        <w:gridCol w:w="1200"/>
      </w:tblGrid>
      <w:tr w:rsidR="00F05CFB">
        <w:trPr>
          <w:trHeight w:val="585"/>
        </w:trPr>
        <w:tc>
          <w:tcPr>
            <w:tcW w:w="6700" w:type="dxa"/>
            <w:tcBorders>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w:t>
            </w:r>
          </w:p>
        </w:tc>
        <w:tc>
          <w:tcPr>
            <w:tcW w:w="2200" w:type="dxa"/>
            <w:tcBorders>
              <w:left w:val="none" w:sz="6" w:space="0" w:color="000000"/>
              <w:righ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Antwoorden</w:t>
            </w:r>
          </w:p>
        </w:tc>
        <w:tc>
          <w:tcPr>
            <w:tcW w:w="1200" w:type="dxa"/>
            <w:tcBorders>
              <w:left w:val="none" w:sz="6" w:space="0" w:color="000000"/>
            </w:tcBorders>
            <w:shd w:val="clear" w:color="auto" w:fill="F4F6F8"/>
            <w:vAlign w:val="center"/>
          </w:tcPr>
          <w:p w:rsidR="00F05CFB" w:rsidRDefault="00512097">
            <w:pPr>
              <w:rPr>
                <w:caps/>
                <w:color w:val="456585"/>
                <w:sz w:val="20"/>
                <w:szCs w:val="20"/>
              </w:rPr>
            </w:pPr>
            <w:r>
              <w:rPr>
                <w:caps/>
                <w:color w:val="456585"/>
                <w:sz w:val="20"/>
                <w:szCs w:val="20"/>
              </w:rPr>
              <w:t>Ratio</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1/5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7</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3,1%</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2/5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16</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7,0%</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3/5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43</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18,8%</w:t>
            </w:r>
          </w:p>
        </w:tc>
      </w:tr>
      <w:tr w:rsidR="00F05CFB">
        <w:trPr>
          <w:trHeight w:val="585"/>
        </w:trPr>
        <w:tc>
          <w:tcPr>
            <w:tcW w:w="0" w:type="auto"/>
            <w:tcBorders>
              <w:right w:val="none" w:sz="6" w:space="0" w:color="000000"/>
            </w:tcBorders>
            <w:vAlign w:val="center"/>
          </w:tcPr>
          <w:p w:rsidR="00F05CFB" w:rsidRDefault="00512097">
            <w:r>
              <w:rPr>
                <w:sz w:val="26"/>
                <w:szCs w:val="26"/>
              </w:rPr>
              <w:t>★★★★</w:t>
            </w:r>
            <w:r>
              <w:rPr>
                <w:color w:val="C5D0DE"/>
                <w:sz w:val="26"/>
                <w:szCs w:val="26"/>
              </w:rPr>
              <w:t>☆</w:t>
            </w:r>
            <w:r>
              <w:rPr>
                <w:rFonts w:ascii="Arial" w:hAnsi="Arial"/>
                <w:color w:val="8392A2"/>
                <w:sz w:val="22"/>
                <w:szCs w:val="22"/>
              </w:rPr>
              <w:t xml:space="preserve">  4/5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83</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36,2%</w:t>
            </w:r>
          </w:p>
        </w:tc>
      </w:tr>
      <w:tr w:rsidR="00F05CFB">
        <w:trPr>
          <w:trHeight w:val="585"/>
        </w:trPr>
        <w:tc>
          <w:tcPr>
            <w:tcW w:w="0" w:type="auto"/>
            <w:tcBorders>
              <w:right w:val="none" w:sz="6" w:space="0" w:color="000000"/>
            </w:tcBorders>
            <w:vAlign w:val="center"/>
          </w:tcPr>
          <w:p w:rsidR="00F05CFB" w:rsidRDefault="00512097">
            <w:r>
              <w:rPr>
                <w:sz w:val="26"/>
                <w:szCs w:val="26"/>
              </w:rPr>
              <w:t>★★★★★</w:t>
            </w:r>
            <w:r>
              <w:rPr>
                <w:rFonts w:ascii="Arial" w:hAnsi="Arial"/>
                <w:color w:val="8392A2"/>
                <w:sz w:val="22"/>
                <w:szCs w:val="22"/>
              </w:rPr>
              <w:t xml:space="preserve">  5/5</w:t>
            </w:r>
          </w:p>
        </w:tc>
        <w:tc>
          <w:tcPr>
            <w:tcW w:w="0" w:type="auto"/>
            <w:tcBorders>
              <w:left w:val="none" w:sz="6" w:space="0" w:color="000000"/>
              <w:right w:val="none" w:sz="6" w:space="0" w:color="000000"/>
            </w:tcBorders>
            <w:vAlign w:val="center"/>
          </w:tcPr>
          <w:p w:rsidR="00F05CFB" w:rsidRDefault="00512097">
            <w:pPr>
              <w:rPr>
                <w:rFonts w:ascii="Arial" w:hAnsi="Arial"/>
                <w:sz w:val="22"/>
                <w:szCs w:val="22"/>
              </w:rPr>
            </w:pPr>
            <w:r>
              <w:rPr>
                <w:rFonts w:ascii="Arial" w:hAnsi="Arial"/>
                <w:sz w:val="22"/>
                <w:szCs w:val="22"/>
              </w:rPr>
              <w:t>80</w:t>
            </w:r>
          </w:p>
        </w:tc>
        <w:tc>
          <w:tcPr>
            <w:tcW w:w="0" w:type="auto"/>
            <w:tcBorders>
              <w:left w:val="none" w:sz="6" w:space="0" w:color="000000"/>
            </w:tcBorders>
            <w:vAlign w:val="center"/>
          </w:tcPr>
          <w:p w:rsidR="00F05CFB" w:rsidRDefault="00512097">
            <w:pPr>
              <w:rPr>
                <w:rFonts w:ascii="Arial" w:hAnsi="Arial"/>
                <w:sz w:val="22"/>
                <w:szCs w:val="22"/>
              </w:rPr>
            </w:pPr>
            <w:r>
              <w:rPr>
                <w:rFonts w:ascii="Arial" w:hAnsi="Arial"/>
                <w:sz w:val="22"/>
                <w:szCs w:val="22"/>
              </w:rPr>
              <w:t>34,9%</w:t>
            </w:r>
          </w:p>
        </w:tc>
      </w:tr>
    </w:tbl>
    <w:p w:rsidR="00F05CFB" w:rsidRDefault="00512097">
      <w:r>
        <w:br w:type="page"/>
      </w:r>
    </w:p>
    <w:p w:rsidR="00F05CFB" w:rsidRDefault="00512097">
      <w:pPr>
        <w:rPr>
          <w:sz w:val="27"/>
          <w:szCs w:val="27"/>
        </w:rPr>
      </w:pPr>
      <w:r>
        <w:rPr>
          <w:sz w:val="27"/>
          <w:szCs w:val="27"/>
        </w:rPr>
        <w:t xml:space="preserve">26. </w:t>
      </w:r>
      <w:proofErr w:type="spellStart"/>
      <w:r>
        <w:rPr>
          <w:sz w:val="27"/>
          <w:szCs w:val="27"/>
        </w:rPr>
        <w:t>Heeft</w:t>
      </w:r>
      <w:proofErr w:type="spellEnd"/>
      <w:r>
        <w:rPr>
          <w:sz w:val="27"/>
          <w:szCs w:val="27"/>
        </w:rPr>
        <w:t xml:space="preserve"> u nog tips om de site </w:t>
      </w:r>
      <w:proofErr w:type="spellStart"/>
      <w:r>
        <w:rPr>
          <w:sz w:val="27"/>
          <w:szCs w:val="27"/>
        </w:rPr>
        <w:t>te</w:t>
      </w:r>
      <w:proofErr w:type="spellEnd"/>
      <w:r>
        <w:rPr>
          <w:sz w:val="27"/>
          <w:szCs w:val="27"/>
        </w:rPr>
        <w:t xml:space="preserve"> </w:t>
      </w:r>
      <w:proofErr w:type="spellStart"/>
      <w:r>
        <w:rPr>
          <w:sz w:val="27"/>
          <w:szCs w:val="27"/>
        </w:rPr>
        <w:t>verbeteren</w:t>
      </w:r>
      <w:proofErr w:type="spellEnd"/>
      <w:r>
        <w:rPr>
          <w:sz w:val="27"/>
          <w:szCs w:val="27"/>
        </w:rPr>
        <w:t>?</w:t>
      </w:r>
    </w:p>
    <w:tbl>
      <w:tblPr>
        <w:tblStyle w:val="TableGridPHPDOCX"/>
        <w:tblOverlap w:val="never"/>
        <w:tblW w:w="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2199"/>
        <w:gridCol w:w="2126"/>
        <w:gridCol w:w="1642"/>
      </w:tblGrid>
      <w:tr w:rsidR="00F05CFB">
        <w:trPr>
          <w:trHeight w:hRule="exact" w:val="500"/>
        </w:trPr>
        <w:tc>
          <w:tcPr>
            <w:tcW w:w="0" w:type="auto"/>
            <w:shd w:val="clear" w:color="auto" w:fill="F4F6F8"/>
            <w:vAlign w:val="center"/>
          </w:tcPr>
          <w:p w:rsidR="00F05CFB" w:rsidRDefault="00512097">
            <w:r>
              <w:rPr>
                <w:sz w:val="22"/>
                <w:szCs w:val="22"/>
              </w:rPr>
              <w:t xml:space="preserve">  229x </w:t>
            </w:r>
            <w:proofErr w:type="spellStart"/>
            <w:r>
              <w:rPr>
                <w:rFonts w:ascii="Arial" w:hAnsi="Arial"/>
                <w:color w:val="8392A2"/>
                <w:sz w:val="22"/>
                <w:szCs w:val="22"/>
              </w:rPr>
              <w:t>Antwoorden</w:t>
            </w:r>
            <w:proofErr w:type="spellEnd"/>
            <w:r>
              <w:rPr>
                <w:rFonts w:ascii="Arial" w:hAnsi="Arial"/>
                <w:color w:val="8392A2"/>
                <w:sz w:val="22"/>
                <w:szCs w:val="22"/>
              </w:rPr>
              <w:t>  </w:t>
            </w:r>
          </w:p>
        </w:tc>
        <w:tc>
          <w:tcPr>
            <w:tcW w:w="0" w:type="auto"/>
            <w:tcBorders>
              <w:top w:val="single" w:sz="6" w:space="0" w:color="FFFFFF"/>
              <w:left w:val="single" w:sz="70" w:space="0" w:color="FFFFFF"/>
              <w:bottom w:val="single" w:sz="6" w:space="0" w:color="FFFFFF"/>
              <w:right w:val="single" w:sz="6" w:space="0" w:color="FFFFFF"/>
            </w:tcBorders>
            <w:shd w:val="clear" w:color="auto" w:fill="F4F6F8"/>
            <w:vAlign w:val="center"/>
          </w:tcPr>
          <w:p w:rsidR="00F05CFB" w:rsidRDefault="00512097">
            <w:r>
              <w:rPr>
                <w:color w:val="E5547A"/>
                <w:sz w:val="22"/>
                <w:szCs w:val="22"/>
              </w:rPr>
              <w:t xml:space="preserve">  0x </w:t>
            </w:r>
            <w:proofErr w:type="spellStart"/>
            <w:r>
              <w:rPr>
                <w:rFonts w:ascii="Arial" w:hAnsi="Arial"/>
                <w:color w:val="8392A2"/>
                <w:sz w:val="22"/>
                <w:szCs w:val="22"/>
              </w:rPr>
              <w:t>onbeantwoord</w:t>
            </w:r>
            <w:proofErr w:type="spellEnd"/>
            <w:r>
              <w:rPr>
                <w:rFonts w:ascii="Arial" w:hAnsi="Arial"/>
                <w:color w:val="8392A2"/>
                <w:sz w:val="22"/>
                <w:szCs w:val="22"/>
              </w:rPr>
              <w:t>  </w:t>
            </w:r>
          </w:p>
        </w:tc>
        <w:tc>
          <w:tcPr>
            <w:tcW w:w="0" w:type="auto"/>
            <w:vAlign w:val="center"/>
          </w:tcPr>
          <w:p w:rsidR="00F05CFB" w:rsidRDefault="00512097">
            <w:pPr>
              <w:rPr>
                <w:rFonts w:ascii="Arial" w:hAnsi="Arial"/>
                <w:color w:val="8392A2"/>
                <w:sz w:val="22"/>
                <w:szCs w:val="22"/>
              </w:rPr>
            </w:pPr>
            <w:r>
              <w:rPr>
                <w:rFonts w:ascii="Arial" w:hAnsi="Arial"/>
                <w:color w:val="8392A2"/>
                <w:sz w:val="22"/>
                <w:szCs w:val="22"/>
              </w:rPr>
              <w:t xml:space="preserve">  </w:t>
            </w:r>
            <w:proofErr w:type="spellStart"/>
            <w:r>
              <w:rPr>
                <w:rFonts w:ascii="Arial" w:hAnsi="Arial"/>
                <w:color w:val="8392A2"/>
                <w:sz w:val="22"/>
                <w:szCs w:val="22"/>
              </w:rPr>
              <w:t>Tekst</w:t>
            </w:r>
            <w:proofErr w:type="spellEnd"/>
            <w:r>
              <w:rPr>
                <w:rFonts w:ascii="Arial" w:hAnsi="Arial"/>
                <w:color w:val="8392A2"/>
                <w:sz w:val="22"/>
                <w:szCs w:val="22"/>
              </w:rPr>
              <w:t xml:space="preserve"> </w:t>
            </w:r>
            <w:proofErr w:type="spellStart"/>
            <w:r>
              <w:rPr>
                <w:rFonts w:ascii="Arial" w:hAnsi="Arial"/>
                <w:color w:val="8392A2"/>
                <w:sz w:val="22"/>
                <w:szCs w:val="22"/>
              </w:rPr>
              <w:t>antwoord</w:t>
            </w:r>
            <w:proofErr w:type="spellEnd"/>
          </w:p>
        </w:tc>
      </w:tr>
    </w:tbl>
    <w:p w:rsidR="00F05CFB" w:rsidRDefault="00512097">
      <w:r>
        <w:br/>
      </w:r>
    </w:p>
    <w:p w:rsidR="00512097" w:rsidRDefault="00E14697" w:rsidP="00A317A7">
      <w:r>
        <w:rPr>
          <w:noProof/>
          <w:lang w:val="nl-NL" w:eastAsia="nl-NL"/>
        </w:rPr>
        <mc:AlternateContent>
          <mc:Choice Requires="wps">
            <w:drawing>
              <wp:anchor distT="45720" distB="45720" distL="114300" distR="114300" simplePos="0" relativeHeight="252052992" behindDoc="0" locked="0" layoutInCell="1" allowOverlap="1">
                <wp:simplePos x="0" y="0"/>
                <wp:positionH relativeFrom="column">
                  <wp:posOffset>-171450</wp:posOffset>
                </wp:positionH>
                <wp:positionV relativeFrom="paragraph">
                  <wp:posOffset>167640</wp:posOffset>
                </wp:positionV>
                <wp:extent cx="7038975" cy="4448175"/>
                <wp:effectExtent l="0" t="0" r="28575" b="28575"/>
                <wp:wrapSquare wrapText="bothSides"/>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4448175"/>
                        </a:xfrm>
                        <a:prstGeom prst="rect">
                          <a:avLst/>
                        </a:prstGeom>
                        <a:solidFill>
                          <a:srgbClr val="FFFFFF"/>
                        </a:solidFill>
                        <a:ln w="9525">
                          <a:solidFill>
                            <a:srgbClr val="000000"/>
                          </a:solidFill>
                          <a:miter lim="800000"/>
                          <a:headEnd/>
                          <a:tailEnd/>
                        </a:ln>
                      </wps:spPr>
                      <wps:txbx>
                        <w:txbxContent>
                          <w:p w:rsidR="00466721" w:rsidRPr="00466721" w:rsidRDefault="00466721" w:rsidP="0037370D">
                            <w:pPr>
                              <w:rPr>
                                <w:rFonts w:ascii="Arial" w:hAnsi="Arial"/>
                                <w:b/>
                                <w:bCs/>
                                <w:color w:val="2E74B5" w:themeColor="accent5" w:themeShade="BF"/>
                                <w:sz w:val="22"/>
                                <w:szCs w:val="22"/>
                                <w:lang w:val="nl-NL"/>
                              </w:rPr>
                            </w:pPr>
                            <w:r w:rsidRPr="00466721">
                              <w:rPr>
                                <w:rFonts w:ascii="Arial" w:hAnsi="Arial"/>
                                <w:b/>
                                <w:bCs/>
                                <w:color w:val="2E74B5" w:themeColor="accent5" w:themeShade="BF"/>
                                <w:sz w:val="22"/>
                                <w:szCs w:val="22"/>
                                <w:lang w:val="nl-NL"/>
                              </w:rPr>
                              <w:t>Conclusie</w:t>
                            </w:r>
                          </w:p>
                          <w:p w:rsidR="00FF5B93" w:rsidRPr="00466721" w:rsidRDefault="00FF5B93" w:rsidP="0037370D">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De vragen 'Heeft u nog opmerkingen of aanvullingen op de enquête tot nu toe?' en '</w:t>
                            </w:r>
                            <w:r w:rsidRPr="00466721">
                              <w:rPr>
                                <w:color w:val="2E74B5" w:themeColor="accent5" w:themeShade="BF"/>
                                <w:lang w:val="nl-NL"/>
                              </w:rPr>
                              <w:t xml:space="preserve"> </w:t>
                            </w:r>
                            <w:r w:rsidRPr="00466721">
                              <w:rPr>
                                <w:rFonts w:ascii="Arial" w:hAnsi="Arial"/>
                                <w:color w:val="2E74B5" w:themeColor="accent5" w:themeShade="BF"/>
                                <w:sz w:val="22"/>
                                <w:szCs w:val="22"/>
                                <w:lang w:val="nl-NL"/>
                              </w:rPr>
                              <w:t>Heeft u nog tips om de site te verbeteren?' hebben veel overlappende opmerkingen en zullen hier dan ook samen besproken worden.</w:t>
                            </w:r>
                          </w:p>
                          <w:p w:rsidR="00FF5B93" w:rsidRPr="00466721" w:rsidRDefault="00FF5B93" w:rsidP="0037370D">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De vindbaarheid van de website werd gemiddeld beoordeeld met 4 sterren. Hierbij moet uiteraard wel gemeld worden dat inwoners die de website niet hebben kunnen vinden, dit ook niet in de enquête konden aangeven. Het eenvoudige gebruik van de website werd beoordeeld op 3,9 sterren.</w:t>
                            </w:r>
                          </w:p>
                          <w:p w:rsidR="00FF5B93" w:rsidRPr="00466721" w:rsidRDefault="00FF5B93" w:rsidP="0037370D">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De meeste opmerkingen gingen over het volgende:</w:t>
                            </w:r>
                          </w:p>
                          <w:p w:rsidR="00FF5B93" w:rsidRPr="00466721" w:rsidRDefault="00FF5B93" w:rsidP="00DB3719">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 xml:space="preserve">Het invullen van de enquête kon op IPad en smartphone lastig zijn; zo kon men minder goed eigen antwoorden teruglezen, en was het slepen van de antwoorden bij vraag 4 lastig. </w:t>
                            </w:r>
                          </w:p>
                          <w:p w:rsidR="00FF5B93" w:rsidRPr="00466721" w:rsidRDefault="00FF5B93" w:rsidP="00DB3719">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 xml:space="preserve">Ondervraagden geven aan dat ze graag een accent willen kiezen, en dat ze teleurgesteld zijn dat ze alleen opmerkingen konden geven over de compleetheid en helderheid van een accent. Zoals aangegeven aan het begin, in het midden en aan het eind van de enquête is stemmen mogelijk in september en oktober 2021. </w:t>
                            </w:r>
                          </w:p>
                          <w:p w:rsidR="00FF5B93" w:rsidRPr="00466721" w:rsidRDefault="00FF5B93" w:rsidP="0037370D">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Een aantal ondervraagden geeft aan dat de accenten soms thema's tegenover elkaar zetten terwijl deze elkaar juist zouden complimenteren. Hierin moeten we niet te zwart/wit denken.</w:t>
                            </w:r>
                          </w:p>
                          <w:p w:rsidR="00FF5B93" w:rsidRPr="00A317A7" w:rsidRDefault="008C200A" w:rsidP="008C200A">
                            <w:pPr>
                              <w:rPr>
                                <w:rFonts w:ascii="Arial" w:hAnsi="Arial"/>
                                <w:color w:val="7030A0"/>
                                <w:sz w:val="22"/>
                                <w:szCs w:val="22"/>
                                <w:lang w:val="nl-NL"/>
                              </w:rPr>
                            </w:pPr>
                            <w:r>
                              <w:rPr>
                                <w:rFonts w:ascii="Arial" w:hAnsi="Arial"/>
                                <w:color w:val="2E74B5" w:themeColor="accent5" w:themeShade="BF"/>
                                <w:sz w:val="22"/>
                                <w:szCs w:val="22"/>
                                <w:lang w:val="nl-NL"/>
                              </w:rPr>
                              <w:t>Een e</w:t>
                            </w:r>
                            <w:bookmarkStart w:id="0" w:name="_GoBack"/>
                            <w:bookmarkEnd w:id="0"/>
                            <w:r w:rsidR="00FF5B93" w:rsidRPr="00466721">
                              <w:rPr>
                                <w:rFonts w:ascii="Arial" w:hAnsi="Arial"/>
                                <w:color w:val="2E74B5" w:themeColor="accent5" w:themeShade="BF"/>
                                <w:sz w:val="22"/>
                                <w:szCs w:val="22"/>
                                <w:lang w:val="nl-NL"/>
                              </w:rPr>
                              <w:t xml:space="preserve">nkele ondervraagde gaf ook aan dat de accenten soms te veel een mening geven, terwijl andere ondervraagden aangeven dat de consequenties van accenten duidelijker naar voren mogen komen. Beide zijn goede aandachtspunten die soms lastig te verbeteren zijn; wanneer het gaat om het omschrijven van toekomstige veranderingen, weten we natuurlijk nooit helemaal wat er gaat gebeuren. </w:t>
                            </w:r>
                          </w:p>
                          <w:p w:rsidR="00FF5B93" w:rsidRDefault="00FF5B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5pt;margin-top:13.2pt;width:554.25pt;height:350.25pt;z-index:25205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">
                <v:textbox>
                  <w:txbxContent>
                    <w:p w:rsidR="00466721" w:rsidRPr="00466721" w:rsidRDefault="00466721" w:rsidP="0037370D">
                      <w:pPr>
                        <w:rPr>
                          <w:rFonts w:ascii="Arial" w:hAnsi="Arial"/>
                          <w:b/>
                          <w:bCs/>
                          <w:color w:val="2E74B5" w:themeColor="accent5" w:themeShade="BF"/>
                          <w:sz w:val="22"/>
                          <w:szCs w:val="22"/>
                          <w:lang w:val="nl-NL"/>
                        </w:rPr>
                      </w:pPr>
                      <w:r w:rsidRPr="00466721">
                        <w:rPr>
                          <w:rFonts w:ascii="Arial" w:hAnsi="Arial"/>
                          <w:b/>
                          <w:bCs/>
                          <w:color w:val="2E74B5" w:themeColor="accent5" w:themeShade="BF"/>
                          <w:sz w:val="22"/>
                          <w:szCs w:val="22"/>
                          <w:lang w:val="nl-NL"/>
                        </w:rPr>
                        <w:t>Conclusie</w:t>
                      </w:r>
                    </w:p>
                    <w:p w:rsidR="00FF5B93" w:rsidRPr="00466721" w:rsidRDefault="00FF5B93" w:rsidP="0037370D">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De vragen 'Heeft u nog opmerkingen of aanvullingen op de enquête tot nu toe?' en '</w:t>
                      </w:r>
                      <w:r w:rsidRPr="00466721">
                        <w:rPr>
                          <w:color w:val="2E74B5" w:themeColor="accent5" w:themeShade="BF"/>
                          <w:lang w:val="nl-NL"/>
                        </w:rPr>
                        <w:t xml:space="preserve"> </w:t>
                      </w:r>
                      <w:r w:rsidRPr="00466721">
                        <w:rPr>
                          <w:rFonts w:ascii="Arial" w:hAnsi="Arial"/>
                          <w:color w:val="2E74B5" w:themeColor="accent5" w:themeShade="BF"/>
                          <w:sz w:val="22"/>
                          <w:szCs w:val="22"/>
                          <w:lang w:val="nl-NL"/>
                        </w:rPr>
                        <w:t>Heeft u nog tips om de site te verbeteren?' hebben veel overlappende opmerkingen en zullen hier dan ook samen besproken worden.</w:t>
                      </w:r>
                    </w:p>
                    <w:p w:rsidR="00FF5B93" w:rsidRPr="00466721" w:rsidRDefault="00FF5B93" w:rsidP="0037370D">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De vindbaarheid van de website werd gemiddeld beoordeeld met 4 sterren. Hierbij moet uiteraard wel gemeld worden dat inwoners die de website niet hebben kunnen vinden, dit ook niet in de enquête konden aangeven. Het eenvoudige gebruik van de website werd beoordeeld op 3,9 sterren.</w:t>
                      </w:r>
                    </w:p>
                    <w:p w:rsidR="00FF5B93" w:rsidRPr="00466721" w:rsidRDefault="00FF5B93" w:rsidP="0037370D">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De meeste opmerkingen gingen over het volgende:</w:t>
                      </w:r>
                    </w:p>
                    <w:p w:rsidR="00FF5B93" w:rsidRPr="00466721" w:rsidRDefault="00FF5B93" w:rsidP="00DB3719">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 xml:space="preserve">Het invullen van de enquête kon op IPad en smartphone lastig zijn; zo kon men minder goed eigen antwoorden teruglezen, en was het slepen van de antwoorden bij vraag 4 lastig. </w:t>
                      </w:r>
                    </w:p>
                    <w:p w:rsidR="00FF5B93" w:rsidRPr="00466721" w:rsidRDefault="00FF5B93" w:rsidP="00DB3719">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 xml:space="preserve">Ondervraagden geven aan dat ze graag een accent willen kiezen, en dat ze teleurgesteld zijn dat ze alleen opmerkingen konden geven over de compleetheid en helderheid van een accent. Zoals aangegeven aan het begin, in het midden en aan het eind van de enquête is stemmen mogelijk in september en oktober 2021. </w:t>
                      </w:r>
                    </w:p>
                    <w:p w:rsidR="00FF5B93" w:rsidRPr="00466721" w:rsidRDefault="00FF5B93" w:rsidP="0037370D">
                      <w:pPr>
                        <w:rPr>
                          <w:rFonts w:ascii="Arial" w:hAnsi="Arial"/>
                          <w:color w:val="2E74B5" w:themeColor="accent5" w:themeShade="BF"/>
                          <w:sz w:val="22"/>
                          <w:szCs w:val="22"/>
                          <w:lang w:val="nl-NL"/>
                        </w:rPr>
                      </w:pPr>
                      <w:r w:rsidRPr="00466721">
                        <w:rPr>
                          <w:rFonts w:ascii="Arial" w:hAnsi="Arial"/>
                          <w:color w:val="2E74B5" w:themeColor="accent5" w:themeShade="BF"/>
                          <w:sz w:val="22"/>
                          <w:szCs w:val="22"/>
                          <w:lang w:val="nl-NL"/>
                        </w:rPr>
                        <w:t>Een aantal ondervraagden geeft aan dat de accenten soms thema's tegenover elkaar zetten terwijl deze elkaar juist zouden complimenteren. Hierin moeten we niet te zwart/wit denken.</w:t>
                      </w:r>
                    </w:p>
                    <w:p w:rsidR="00FF5B93" w:rsidRPr="00A317A7" w:rsidRDefault="008C200A" w:rsidP="008C200A">
                      <w:pPr>
                        <w:rPr>
                          <w:rFonts w:ascii="Arial" w:hAnsi="Arial"/>
                          <w:color w:val="7030A0"/>
                          <w:sz w:val="22"/>
                          <w:szCs w:val="22"/>
                          <w:lang w:val="nl-NL"/>
                        </w:rPr>
                      </w:pPr>
                      <w:r>
                        <w:rPr>
                          <w:rFonts w:ascii="Arial" w:hAnsi="Arial"/>
                          <w:color w:val="2E74B5" w:themeColor="accent5" w:themeShade="BF"/>
                          <w:sz w:val="22"/>
                          <w:szCs w:val="22"/>
                          <w:lang w:val="nl-NL"/>
                        </w:rPr>
                        <w:t>Een e</w:t>
                      </w:r>
                      <w:bookmarkStart w:id="1" w:name="_GoBack"/>
                      <w:bookmarkEnd w:id="1"/>
                      <w:r w:rsidR="00FF5B93" w:rsidRPr="00466721">
                        <w:rPr>
                          <w:rFonts w:ascii="Arial" w:hAnsi="Arial"/>
                          <w:color w:val="2E74B5" w:themeColor="accent5" w:themeShade="BF"/>
                          <w:sz w:val="22"/>
                          <w:szCs w:val="22"/>
                          <w:lang w:val="nl-NL"/>
                        </w:rPr>
                        <w:t xml:space="preserve">nkele ondervraagde gaf ook aan dat de accenten soms te veel een mening geven, terwijl andere ondervraagden aangeven dat de consequenties van accenten duidelijker naar voren mogen komen. Beide zijn goede aandachtspunten die soms lastig te verbeteren zijn; wanneer het gaat om het omschrijven van toekomstige veranderingen, weten we natuurlijk nooit helemaal wat er gaat gebeuren. </w:t>
                      </w:r>
                    </w:p>
                    <w:p w:rsidR="00FF5B93" w:rsidRDefault="00FF5B93"/>
                  </w:txbxContent>
                </v:textbox>
                <w10:wrap type="square"/>
              </v:shape>
            </w:pict>
          </mc:Fallback>
        </mc:AlternateContent>
      </w:r>
    </w:p>
    <w:sectPr w:rsidR="00512097" w:rsidSect="00545566">
      <w:footerReference w:type="default" r:id="rId44"/>
      <w:pgSz w:w="11906" w:h="16838" w:code="9"/>
      <w:pgMar w:top="900" w:right="720" w:bottom="720" w:left="90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B93" w:rsidRDefault="00FF5B93" w:rsidP="00650E88">
      <w:pPr>
        <w:spacing w:after="0" w:line="240" w:lineRule="auto"/>
      </w:pPr>
      <w:r>
        <w:separator/>
      </w:r>
    </w:p>
  </w:endnote>
  <w:endnote w:type="continuationSeparator" w:id="0">
    <w:p w:rsidR="00FF5B93" w:rsidRDefault="00FF5B93" w:rsidP="00650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Cambria"/>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Light">
    <w:altName w:val="Times New Roman"/>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1798363733"/>
      <w:docPartObj>
        <w:docPartGallery w:val="Page Numbers (Bottom of Page)"/>
        <w:docPartUnique/>
      </w:docPartObj>
    </w:sdtPr>
    <w:sdtEndPr>
      <w:rPr>
        <w:rFonts w:ascii="Arial" w:hAnsi="Arial"/>
        <w:noProof/>
        <w:color w:val="8392A2"/>
        <w:sz w:val="20"/>
      </w:rPr>
    </w:sdtEndPr>
    <w:sdtContent>
      <w:p w:rsidR="00FF5B93" w:rsidRPr="00A91C5F" w:rsidRDefault="00FF5B93" w:rsidP="00CC70C5">
        <w:pPr>
          <w:tabs>
            <w:tab w:val="left" w:pos="3600"/>
            <w:tab w:val="right" w:pos="10080"/>
          </w:tabs>
          <w:spacing w:before="100" w:beforeAutospacing="1" w:line="240" w:lineRule="auto"/>
          <w:rPr>
            <w:rFonts w:ascii="Arial" w:hAnsi="Arial"/>
            <w:noProof/>
            <w:color w:val="808080" w:themeColor="background1" w:themeShade="80"/>
            <w:sz w:val="18"/>
            <w:szCs w:val="48"/>
          </w:rPr>
        </w:pPr>
        <w:r w:rsidRPr="00CC70C5">
          <w:rPr>
            <w:noProof/>
            <w:color w:val="808080" w:themeColor="background1" w:themeShade="80"/>
            <w:sz w:val="18"/>
            <w:szCs w:val="48"/>
            <w:lang w:val="nl-NL" w:eastAsia="nl-NL"/>
          </w:rPr>
          <w:drawing>
            <wp:anchor distT="0" distB="0" distL="114300" distR="114300" simplePos="0" relativeHeight="251660288" behindDoc="0" locked="0" layoutInCell="1" allowOverlap="1" wp14:anchorId="252F1BEA" wp14:editId="25437EA6">
              <wp:simplePos x="0" y="0"/>
              <wp:positionH relativeFrom="column">
                <wp:posOffset>3009265</wp:posOffset>
              </wp:positionH>
              <wp:positionV relativeFrom="page">
                <wp:posOffset>10064750</wp:posOffset>
              </wp:positionV>
              <wp:extent cx="784860" cy="173990"/>
              <wp:effectExtent l="0" t="0" r="0" b="0"/>
              <wp:wrapNone/>
              <wp:docPr id="7" name="Picture 7" descr="C:\Users\survio\Downloads\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vio\Downloads\Logoty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173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808080" w:themeColor="background1" w:themeShade="80"/>
            <w:sz w:val="18"/>
            <w:szCs w:val="48"/>
          </w:rPr>
          <w:tab/>
        </w:r>
        <w:r w:rsidRPr="00A91C5F">
          <w:rPr>
            <w:rFonts w:ascii="Arial" w:hAnsi="Arial"/>
            <w:color w:val="8392A2"/>
            <w:sz w:val="20"/>
            <w:szCs w:val="52"/>
          </w:rPr>
          <w:t>Powered by</w:t>
        </w:r>
        <w:r>
          <w:rPr>
            <w:rFonts w:ascii="Poppins Light" w:hAnsi="Poppins Light" w:cs="Poppins Light"/>
            <w:color w:val="8392A2"/>
            <w:sz w:val="18"/>
            <w:szCs w:val="48"/>
          </w:rPr>
          <w:tab/>
        </w:r>
        <w:r w:rsidRPr="00A91C5F">
          <w:rPr>
            <w:rFonts w:ascii="Arial" w:hAnsi="Arial"/>
            <w:color w:val="8392A2"/>
            <w:sz w:val="20"/>
          </w:rPr>
          <w:fldChar w:fldCharType="begin"/>
        </w:r>
        <w:r w:rsidRPr="00A91C5F">
          <w:rPr>
            <w:rFonts w:ascii="Arial" w:hAnsi="Arial"/>
            <w:color w:val="8392A2"/>
            <w:sz w:val="20"/>
          </w:rPr>
          <w:instrText xml:space="preserve"> PAGE   \* MERGEFORMAT </w:instrText>
        </w:r>
        <w:r w:rsidRPr="00A91C5F">
          <w:rPr>
            <w:rFonts w:ascii="Arial" w:hAnsi="Arial"/>
            <w:color w:val="8392A2"/>
            <w:sz w:val="20"/>
          </w:rPr>
          <w:fldChar w:fldCharType="separate"/>
        </w:r>
        <w:r w:rsidR="008C200A">
          <w:rPr>
            <w:rFonts w:ascii="Arial" w:hAnsi="Arial"/>
            <w:noProof/>
            <w:color w:val="8392A2"/>
            <w:sz w:val="20"/>
          </w:rPr>
          <w:t>32</w:t>
        </w:r>
        <w:r w:rsidRPr="00A91C5F">
          <w:rPr>
            <w:rFonts w:ascii="Arial" w:hAnsi="Arial"/>
            <w:noProof/>
            <w:color w:val="8392A2"/>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B93" w:rsidRDefault="00FF5B93" w:rsidP="00650E88">
      <w:pPr>
        <w:spacing w:after="0" w:line="240" w:lineRule="auto"/>
      </w:pPr>
      <w:r>
        <w:separator/>
      </w:r>
    </w:p>
  </w:footnote>
  <w:footnote w:type="continuationSeparator" w:id="0">
    <w:p w:rsidR="00FF5B93" w:rsidRDefault="00FF5B93" w:rsidP="00650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85360"/>
    <w:multiLevelType w:val="hybridMultilevel"/>
    <w:tmpl w:val="7ABAA8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50BA37A5"/>
    <w:multiLevelType w:val="hybridMultilevel"/>
    <w:tmpl w:val="EEC80A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2EC4DF8"/>
    <w:multiLevelType w:val="hybridMultilevel"/>
    <w:tmpl w:val="B2D2D1AC"/>
    <w:lvl w:ilvl="0" w:tplc="27833894">
      <w:start w:val="1"/>
      <w:numFmt w:val="decimal"/>
      <w:lvlText w:val="%1."/>
      <w:lvlJc w:val="left"/>
      <w:pPr>
        <w:ind w:left="720" w:hanging="360"/>
      </w:pPr>
    </w:lvl>
    <w:lvl w:ilvl="1" w:tplc="27833894" w:tentative="1">
      <w:start w:val="1"/>
      <w:numFmt w:val="lowerLetter"/>
      <w:lvlText w:val="%2."/>
      <w:lvlJc w:val="left"/>
      <w:pPr>
        <w:ind w:left="1440" w:hanging="360"/>
      </w:pPr>
    </w:lvl>
    <w:lvl w:ilvl="2" w:tplc="27833894" w:tentative="1">
      <w:start w:val="1"/>
      <w:numFmt w:val="lowerRoman"/>
      <w:lvlText w:val="%3."/>
      <w:lvlJc w:val="right"/>
      <w:pPr>
        <w:ind w:left="2160" w:hanging="180"/>
      </w:pPr>
    </w:lvl>
    <w:lvl w:ilvl="3" w:tplc="27833894" w:tentative="1">
      <w:start w:val="1"/>
      <w:numFmt w:val="decimal"/>
      <w:lvlText w:val="%4."/>
      <w:lvlJc w:val="left"/>
      <w:pPr>
        <w:ind w:left="2880" w:hanging="360"/>
      </w:pPr>
    </w:lvl>
    <w:lvl w:ilvl="4" w:tplc="27833894" w:tentative="1">
      <w:start w:val="1"/>
      <w:numFmt w:val="lowerLetter"/>
      <w:lvlText w:val="%5."/>
      <w:lvlJc w:val="left"/>
      <w:pPr>
        <w:ind w:left="3600" w:hanging="360"/>
      </w:pPr>
    </w:lvl>
    <w:lvl w:ilvl="5" w:tplc="27833894" w:tentative="1">
      <w:start w:val="1"/>
      <w:numFmt w:val="lowerRoman"/>
      <w:lvlText w:val="%6."/>
      <w:lvlJc w:val="right"/>
      <w:pPr>
        <w:ind w:left="4320" w:hanging="180"/>
      </w:pPr>
    </w:lvl>
    <w:lvl w:ilvl="6" w:tplc="27833894" w:tentative="1">
      <w:start w:val="1"/>
      <w:numFmt w:val="decimal"/>
      <w:lvlText w:val="%7."/>
      <w:lvlJc w:val="left"/>
      <w:pPr>
        <w:ind w:left="5040" w:hanging="360"/>
      </w:pPr>
    </w:lvl>
    <w:lvl w:ilvl="7" w:tplc="27833894" w:tentative="1">
      <w:start w:val="1"/>
      <w:numFmt w:val="lowerLetter"/>
      <w:lvlText w:val="%8."/>
      <w:lvlJc w:val="left"/>
      <w:pPr>
        <w:ind w:left="5760" w:hanging="360"/>
      </w:pPr>
    </w:lvl>
    <w:lvl w:ilvl="8" w:tplc="27833894" w:tentative="1">
      <w:start w:val="1"/>
      <w:numFmt w:val="lowerRoman"/>
      <w:lvlText w:val="%9."/>
      <w:lvlJc w:val="right"/>
      <w:pPr>
        <w:ind w:left="6480" w:hanging="180"/>
      </w:pPr>
    </w:lvl>
  </w:abstractNum>
  <w:abstractNum w:abstractNumId="10" w15:restartNumberingAfterBreak="0">
    <w:nsid w:val="77B770F7"/>
    <w:multiLevelType w:val="hybridMultilevel"/>
    <w:tmpl w:val="FE5A47C6"/>
    <w:lvl w:ilvl="0" w:tplc="568760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6"/>
  </w:num>
  <w:num w:numId="5">
    <w:abstractNumId w:val="2"/>
  </w:num>
  <w:num w:numId="6">
    <w:abstractNumId w:val="1"/>
  </w:num>
  <w:num w:numId="7">
    <w:abstractNumId w:val="3"/>
  </w:num>
  <w:num w:numId="8">
    <w:abstractNumId w:val="10"/>
  </w:num>
  <w:num w:numId="9">
    <w:abstractNumId w:val="9"/>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4D"/>
    <w:rsid w:val="00003A13"/>
    <w:rsid w:val="000140CD"/>
    <w:rsid w:val="000276F4"/>
    <w:rsid w:val="000321C8"/>
    <w:rsid w:val="000338A8"/>
    <w:rsid w:val="00035F6D"/>
    <w:rsid w:val="00046871"/>
    <w:rsid w:val="00046E97"/>
    <w:rsid w:val="00051873"/>
    <w:rsid w:val="0006054E"/>
    <w:rsid w:val="0006735A"/>
    <w:rsid w:val="000752B3"/>
    <w:rsid w:val="00085FCA"/>
    <w:rsid w:val="00086EC0"/>
    <w:rsid w:val="00093318"/>
    <w:rsid w:val="00095D09"/>
    <w:rsid w:val="000A5495"/>
    <w:rsid w:val="000A650A"/>
    <w:rsid w:val="000B0333"/>
    <w:rsid w:val="000C1150"/>
    <w:rsid w:val="000D1B9D"/>
    <w:rsid w:val="000D288E"/>
    <w:rsid w:val="000D7AF9"/>
    <w:rsid w:val="000E5AD3"/>
    <w:rsid w:val="000E6793"/>
    <w:rsid w:val="000F060B"/>
    <w:rsid w:val="000F0C20"/>
    <w:rsid w:val="000F1C00"/>
    <w:rsid w:val="00106864"/>
    <w:rsid w:val="00107464"/>
    <w:rsid w:val="00114374"/>
    <w:rsid w:val="00134F86"/>
    <w:rsid w:val="00140DE1"/>
    <w:rsid w:val="001427D2"/>
    <w:rsid w:val="00144D4D"/>
    <w:rsid w:val="00147674"/>
    <w:rsid w:val="0015799A"/>
    <w:rsid w:val="00161E4A"/>
    <w:rsid w:val="00170146"/>
    <w:rsid w:val="00172DD8"/>
    <w:rsid w:val="00177541"/>
    <w:rsid w:val="00181DB5"/>
    <w:rsid w:val="0018296F"/>
    <w:rsid w:val="00183343"/>
    <w:rsid w:val="001839F2"/>
    <w:rsid w:val="0019066C"/>
    <w:rsid w:val="0019121C"/>
    <w:rsid w:val="001929AA"/>
    <w:rsid w:val="001960AB"/>
    <w:rsid w:val="001A1A6F"/>
    <w:rsid w:val="001A660E"/>
    <w:rsid w:val="001B4F61"/>
    <w:rsid w:val="001B713B"/>
    <w:rsid w:val="001C1228"/>
    <w:rsid w:val="001C2613"/>
    <w:rsid w:val="001C5EFB"/>
    <w:rsid w:val="001C61DB"/>
    <w:rsid w:val="001F5C97"/>
    <w:rsid w:val="00202005"/>
    <w:rsid w:val="002028B5"/>
    <w:rsid w:val="00205511"/>
    <w:rsid w:val="00207686"/>
    <w:rsid w:val="00221B19"/>
    <w:rsid w:val="00222705"/>
    <w:rsid w:val="00224FFF"/>
    <w:rsid w:val="0023000D"/>
    <w:rsid w:val="00252246"/>
    <w:rsid w:val="00253217"/>
    <w:rsid w:val="00253CDF"/>
    <w:rsid w:val="00257F4D"/>
    <w:rsid w:val="00260E07"/>
    <w:rsid w:val="00261DEA"/>
    <w:rsid w:val="00267604"/>
    <w:rsid w:val="002738DB"/>
    <w:rsid w:val="00274C3B"/>
    <w:rsid w:val="002811C7"/>
    <w:rsid w:val="002918A2"/>
    <w:rsid w:val="002959B0"/>
    <w:rsid w:val="002A1974"/>
    <w:rsid w:val="002A5A4F"/>
    <w:rsid w:val="002A72A8"/>
    <w:rsid w:val="002B2FC9"/>
    <w:rsid w:val="002B4698"/>
    <w:rsid w:val="002B5277"/>
    <w:rsid w:val="002C212F"/>
    <w:rsid w:val="002D1D29"/>
    <w:rsid w:val="002D1D8E"/>
    <w:rsid w:val="002D2294"/>
    <w:rsid w:val="002E0762"/>
    <w:rsid w:val="002E0FA6"/>
    <w:rsid w:val="002E45F5"/>
    <w:rsid w:val="002E6403"/>
    <w:rsid w:val="002E7F5C"/>
    <w:rsid w:val="002F25AE"/>
    <w:rsid w:val="0030031C"/>
    <w:rsid w:val="00300D15"/>
    <w:rsid w:val="003031FE"/>
    <w:rsid w:val="0031242F"/>
    <w:rsid w:val="00313242"/>
    <w:rsid w:val="00315D0D"/>
    <w:rsid w:val="00321B20"/>
    <w:rsid w:val="0032259F"/>
    <w:rsid w:val="0032302F"/>
    <w:rsid w:val="003230FC"/>
    <w:rsid w:val="0033273E"/>
    <w:rsid w:val="003362DE"/>
    <w:rsid w:val="00336C3F"/>
    <w:rsid w:val="003430A1"/>
    <w:rsid w:val="00373574"/>
    <w:rsid w:val="0037370D"/>
    <w:rsid w:val="0037445C"/>
    <w:rsid w:val="00375639"/>
    <w:rsid w:val="0038151E"/>
    <w:rsid w:val="003916B1"/>
    <w:rsid w:val="003970E8"/>
    <w:rsid w:val="003A0310"/>
    <w:rsid w:val="003A2B5F"/>
    <w:rsid w:val="003A3570"/>
    <w:rsid w:val="003B15B5"/>
    <w:rsid w:val="003B176F"/>
    <w:rsid w:val="003B1F79"/>
    <w:rsid w:val="003B4FA2"/>
    <w:rsid w:val="003B65E7"/>
    <w:rsid w:val="003C0630"/>
    <w:rsid w:val="003C1C83"/>
    <w:rsid w:val="003C23EB"/>
    <w:rsid w:val="003D624D"/>
    <w:rsid w:val="003E7B94"/>
    <w:rsid w:val="003F1B18"/>
    <w:rsid w:val="003F72FD"/>
    <w:rsid w:val="00402B3F"/>
    <w:rsid w:val="004035E9"/>
    <w:rsid w:val="00405798"/>
    <w:rsid w:val="0040770D"/>
    <w:rsid w:val="00421C8F"/>
    <w:rsid w:val="004230AB"/>
    <w:rsid w:val="004236A0"/>
    <w:rsid w:val="00435D17"/>
    <w:rsid w:val="00440741"/>
    <w:rsid w:val="0044392B"/>
    <w:rsid w:val="004444FF"/>
    <w:rsid w:val="00450486"/>
    <w:rsid w:val="00466721"/>
    <w:rsid w:val="004667D7"/>
    <w:rsid w:val="00477FE5"/>
    <w:rsid w:val="00485914"/>
    <w:rsid w:val="0048695D"/>
    <w:rsid w:val="00486B8F"/>
    <w:rsid w:val="00490B92"/>
    <w:rsid w:val="004A178E"/>
    <w:rsid w:val="004A2FFD"/>
    <w:rsid w:val="004A4FC8"/>
    <w:rsid w:val="004B0354"/>
    <w:rsid w:val="004C48AC"/>
    <w:rsid w:val="004C499B"/>
    <w:rsid w:val="004C6F43"/>
    <w:rsid w:val="004D05AA"/>
    <w:rsid w:val="004D1FC1"/>
    <w:rsid w:val="004D564A"/>
    <w:rsid w:val="004E4FA8"/>
    <w:rsid w:val="004F11B7"/>
    <w:rsid w:val="004F44BD"/>
    <w:rsid w:val="005002E5"/>
    <w:rsid w:val="0050175D"/>
    <w:rsid w:val="00504B16"/>
    <w:rsid w:val="00512097"/>
    <w:rsid w:val="005415F8"/>
    <w:rsid w:val="00542B34"/>
    <w:rsid w:val="00545566"/>
    <w:rsid w:val="005512C0"/>
    <w:rsid w:val="00556E33"/>
    <w:rsid w:val="0056358E"/>
    <w:rsid w:val="0056638A"/>
    <w:rsid w:val="00567282"/>
    <w:rsid w:val="00567B4B"/>
    <w:rsid w:val="00571C5A"/>
    <w:rsid w:val="00575EB6"/>
    <w:rsid w:val="005779DD"/>
    <w:rsid w:val="0058137D"/>
    <w:rsid w:val="00586856"/>
    <w:rsid w:val="00590DB5"/>
    <w:rsid w:val="00593D27"/>
    <w:rsid w:val="005A03F4"/>
    <w:rsid w:val="005A38D3"/>
    <w:rsid w:val="005B0F91"/>
    <w:rsid w:val="005B4838"/>
    <w:rsid w:val="005C0E3C"/>
    <w:rsid w:val="005D7E22"/>
    <w:rsid w:val="005E121F"/>
    <w:rsid w:val="005E171D"/>
    <w:rsid w:val="005E674B"/>
    <w:rsid w:val="005F06DA"/>
    <w:rsid w:val="005F2FFB"/>
    <w:rsid w:val="005F72B6"/>
    <w:rsid w:val="00601164"/>
    <w:rsid w:val="00605DEB"/>
    <w:rsid w:val="00622A1A"/>
    <w:rsid w:val="00626AAA"/>
    <w:rsid w:val="00627D59"/>
    <w:rsid w:val="00631D71"/>
    <w:rsid w:val="00632564"/>
    <w:rsid w:val="00632D8E"/>
    <w:rsid w:val="00636FDD"/>
    <w:rsid w:val="0064344F"/>
    <w:rsid w:val="00643DFC"/>
    <w:rsid w:val="00650E88"/>
    <w:rsid w:val="00653AF0"/>
    <w:rsid w:val="0065498D"/>
    <w:rsid w:val="00654ADB"/>
    <w:rsid w:val="00663CC7"/>
    <w:rsid w:val="006738EA"/>
    <w:rsid w:val="0067398E"/>
    <w:rsid w:val="00683853"/>
    <w:rsid w:val="00687508"/>
    <w:rsid w:val="00697495"/>
    <w:rsid w:val="006A318E"/>
    <w:rsid w:val="006B45F4"/>
    <w:rsid w:val="006C16E5"/>
    <w:rsid w:val="006C201B"/>
    <w:rsid w:val="006E33C7"/>
    <w:rsid w:val="00705EB9"/>
    <w:rsid w:val="00707498"/>
    <w:rsid w:val="00713526"/>
    <w:rsid w:val="0071701F"/>
    <w:rsid w:val="00722E2E"/>
    <w:rsid w:val="00730658"/>
    <w:rsid w:val="007309C3"/>
    <w:rsid w:val="0073284F"/>
    <w:rsid w:val="007368E7"/>
    <w:rsid w:val="0073778B"/>
    <w:rsid w:val="00743A79"/>
    <w:rsid w:val="00744FC3"/>
    <w:rsid w:val="00745875"/>
    <w:rsid w:val="0075069B"/>
    <w:rsid w:val="00752E17"/>
    <w:rsid w:val="00766556"/>
    <w:rsid w:val="007746B8"/>
    <w:rsid w:val="0078044B"/>
    <w:rsid w:val="00790F31"/>
    <w:rsid w:val="00793F60"/>
    <w:rsid w:val="007940B6"/>
    <w:rsid w:val="007A1829"/>
    <w:rsid w:val="007B1ECA"/>
    <w:rsid w:val="007C2E9E"/>
    <w:rsid w:val="007D20DC"/>
    <w:rsid w:val="007D29AA"/>
    <w:rsid w:val="007D7B73"/>
    <w:rsid w:val="007E5B43"/>
    <w:rsid w:val="007E6936"/>
    <w:rsid w:val="007E6F98"/>
    <w:rsid w:val="007F08F0"/>
    <w:rsid w:val="007F3CE5"/>
    <w:rsid w:val="0080013C"/>
    <w:rsid w:val="00804CBB"/>
    <w:rsid w:val="00810CA9"/>
    <w:rsid w:val="00824413"/>
    <w:rsid w:val="00835522"/>
    <w:rsid w:val="008356AB"/>
    <w:rsid w:val="00836295"/>
    <w:rsid w:val="00840DCA"/>
    <w:rsid w:val="008423BF"/>
    <w:rsid w:val="00842634"/>
    <w:rsid w:val="0084539D"/>
    <w:rsid w:val="00847743"/>
    <w:rsid w:val="00852B50"/>
    <w:rsid w:val="00853498"/>
    <w:rsid w:val="008617BA"/>
    <w:rsid w:val="00865BBF"/>
    <w:rsid w:val="008705C4"/>
    <w:rsid w:val="0087249A"/>
    <w:rsid w:val="00885B5A"/>
    <w:rsid w:val="0088722F"/>
    <w:rsid w:val="008B6355"/>
    <w:rsid w:val="008C200A"/>
    <w:rsid w:val="008C4204"/>
    <w:rsid w:val="008C7AE3"/>
    <w:rsid w:val="008E0BFA"/>
    <w:rsid w:val="008F1778"/>
    <w:rsid w:val="008F2B07"/>
    <w:rsid w:val="00922868"/>
    <w:rsid w:val="00923400"/>
    <w:rsid w:val="00935D02"/>
    <w:rsid w:val="009414B0"/>
    <w:rsid w:val="00941AB5"/>
    <w:rsid w:val="00960A3A"/>
    <w:rsid w:val="009634E8"/>
    <w:rsid w:val="009673C2"/>
    <w:rsid w:val="009874ED"/>
    <w:rsid w:val="00993A89"/>
    <w:rsid w:val="00995BD9"/>
    <w:rsid w:val="00995F47"/>
    <w:rsid w:val="00997A89"/>
    <w:rsid w:val="009A429B"/>
    <w:rsid w:val="009A7D82"/>
    <w:rsid w:val="009B65BE"/>
    <w:rsid w:val="009B6F14"/>
    <w:rsid w:val="009D2196"/>
    <w:rsid w:val="009D7A6C"/>
    <w:rsid w:val="009E0332"/>
    <w:rsid w:val="009E08DC"/>
    <w:rsid w:val="009E5B31"/>
    <w:rsid w:val="009E7C36"/>
    <w:rsid w:val="009F2A8D"/>
    <w:rsid w:val="00A00B34"/>
    <w:rsid w:val="00A03D7D"/>
    <w:rsid w:val="00A0772C"/>
    <w:rsid w:val="00A12B39"/>
    <w:rsid w:val="00A23DFD"/>
    <w:rsid w:val="00A317A7"/>
    <w:rsid w:val="00A3239C"/>
    <w:rsid w:val="00A32D2F"/>
    <w:rsid w:val="00A44AC7"/>
    <w:rsid w:val="00A46F6C"/>
    <w:rsid w:val="00A51E86"/>
    <w:rsid w:val="00A5766C"/>
    <w:rsid w:val="00A613E6"/>
    <w:rsid w:val="00A63055"/>
    <w:rsid w:val="00A91C5F"/>
    <w:rsid w:val="00A93E8F"/>
    <w:rsid w:val="00A94715"/>
    <w:rsid w:val="00AA0251"/>
    <w:rsid w:val="00AA1BB1"/>
    <w:rsid w:val="00AA61B4"/>
    <w:rsid w:val="00AB6D03"/>
    <w:rsid w:val="00AC1876"/>
    <w:rsid w:val="00AC3AA8"/>
    <w:rsid w:val="00AC7714"/>
    <w:rsid w:val="00AE2309"/>
    <w:rsid w:val="00AE4C86"/>
    <w:rsid w:val="00AE6371"/>
    <w:rsid w:val="00B03B19"/>
    <w:rsid w:val="00B055A1"/>
    <w:rsid w:val="00B10BB6"/>
    <w:rsid w:val="00B31882"/>
    <w:rsid w:val="00B318E6"/>
    <w:rsid w:val="00B34AD1"/>
    <w:rsid w:val="00B41261"/>
    <w:rsid w:val="00B42176"/>
    <w:rsid w:val="00B43B38"/>
    <w:rsid w:val="00B45927"/>
    <w:rsid w:val="00B57E58"/>
    <w:rsid w:val="00B602A5"/>
    <w:rsid w:val="00B66FA3"/>
    <w:rsid w:val="00B71518"/>
    <w:rsid w:val="00B80594"/>
    <w:rsid w:val="00B846D9"/>
    <w:rsid w:val="00BA2CFF"/>
    <w:rsid w:val="00BA5684"/>
    <w:rsid w:val="00BB3407"/>
    <w:rsid w:val="00BC008F"/>
    <w:rsid w:val="00BC1C71"/>
    <w:rsid w:val="00BC364D"/>
    <w:rsid w:val="00BF281D"/>
    <w:rsid w:val="00BF3835"/>
    <w:rsid w:val="00C020D6"/>
    <w:rsid w:val="00C03A32"/>
    <w:rsid w:val="00C04D8F"/>
    <w:rsid w:val="00C055DF"/>
    <w:rsid w:val="00C11A81"/>
    <w:rsid w:val="00C1478A"/>
    <w:rsid w:val="00C14BE6"/>
    <w:rsid w:val="00C2080B"/>
    <w:rsid w:val="00C2183A"/>
    <w:rsid w:val="00C31400"/>
    <w:rsid w:val="00C37F1A"/>
    <w:rsid w:val="00C40A3C"/>
    <w:rsid w:val="00C47B6D"/>
    <w:rsid w:val="00C50549"/>
    <w:rsid w:val="00C51BE9"/>
    <w:rsid w:val="00C54C03"/>
    <w:rsid w:val="00C56E51"/>
    <w:rsid w:val="00C731F2"/>
    <w:rsid w:val="00C7507E"/>
    <w:rsid w:val="00C77346"/>
    <w:rsid w:val="00C871F9"/>
    <w:rsid w:val="00C96FAA"/>
    <w:rsid w:val="00CA5224"/>
    <w:rsid w:val="00CB0CC1"/>
    <w:rsid w:val="00CB2783"/>
    <w:rsid w:val="00CB4743"/>
    <w:rsid w:val="00CC2447"/>
    <w:rsid w:val="00CC62A0"/>
    <w:rsid w:val="00CC6E94"/>
    <w:rsid w:val="00CC70C5"/>
    <w:rsid w:val="00CE0233"/>
    <w:rsid w:val="00CE0812"/>
    <w:rsid w:val="00CE55F7"/>
    <w:rsid w:val="00CF6A29"/>
    <w:rsid w:val="00D00D89"/>
    <w:rsid w:val="00D02925"/>
    <w:rsid w:val="00D10A6D"/>
    <w:rsid w:val="00D20E16"/>
    <w:rsid w:val="00D26FC2"/>
    <w:rsid w:val="00D43561"/>
    <w:rsid w:val="00D457CE"/>
    <w:rsid w:val="00D7005F"/>
    <w:rsid w:val="00D71039"/>
    <w:rsid w:val="00D7561A"/>
    <w:rsid w:val="00D772A6"/>
    <w:rsid w:val="00D777A8"/>
    <w:rsid w:val="00D9025F"/>
    <w:rsid w:val="00D9102C"/>
    <w:rsid w:val="00DA4C94"/>
    <w:rsid w:val="00DA6201"/>
    <w:rsid w:val="00DA75B9"/>
    <w:rsid w:val="00DB0EC2"/>
    <w:rsid w:val="00DB3719"/>
    <w:rsid w:val="00DB6ED6"/>
    <w:rsid w:val="00DD2B9B"/>
    <w:rsid w:val="00DD3BF2"/>
    <w:rsid w:val="00DD6B1C"/>
    <w:rsid w:val="00E02A79"/>
    <w:rsid w:val="00E077E1"/>
    <w:rsid w:val="00E14697"/>
    <w:rsid w:val="00E174BE"/>
    <w:rsid w:val="00E24ECA"/>
    <w:rsid w:val="00E318D7"/>
    <w:rsid w:val="00E351E5"/>
    <w:rsid w:val="00E41043"/>
    <w:rsid w:val="00E426E6"/>
    <w:rsid w:val="00E44346"/>
    <w:rsid w:val="00E4497E"/>
    <w:rsid w:val="00E45574"/>
    <w:rsid w:val="00E54457"/>
    <w:rsid w:val="00E55752"/>
    <w:rsid w:val="00E6350D"/>
    <w:rsid w:val="00E65323"/>
    <w:rsid w:val="00E70A21"/>
    <w:rsid w:val="00E74947"/>
    <w:rsid w:val="00E74AD0"/>
    <w:rsid w:val="00E764DC"/>
    <w:rsid w:val="00E92CC7"/>
    <w:rsid w:val="00E95D36"/>
    <w:rsid w:val="00EA149D"/>
    <w:rsid w:val="00EA4AD1"/>
    <w:rsid w:val="00EA6DC2"/>
    <w:rsid w:val="00EB0011"/>
    <w:rsid w:val="00EB3FEA"/>
    <w:rsid w:val="00EB4BA9"/>
    <w:rsid w:val="00EC17A2"/>
    <w:rsid w:val="00EC4175"/>
    <w:rsid w:val="00ED061E"/>
    <w:rsid w:val="00ED1283"/>
    <w:rsid w:val="00ED6DB5"/>
    <w:rsid w:val="00ED6FE7"/>
    <w:rsid w:val="00EE182A"/>
    <w:rsid w:val="00EE5406"/>
    <w:rsid w:val="00EE5A9A"/>
    <w:rsid w:val="00EF0FB4"/>
    <w:rsid w:val="00EF246C"/>
    <w:rsid w:val="00EF2E88"/>
    <w:rsid w:val="00F01485"/>
    <w:rsid w:val="00F0316E"/>
    <w:rsid w:val="00F0466E"/>
    <w:rsid w:val="00F05CFB"/>
    <w:rsid w:val="00F1137D"/>
    <w:rsid w:val="00F17F0D"/>
    <w:rsid w:val="00F31B4A"/>
    <w:rsid w:val="00F45FEB"/>
    <w:rsid w:val="00F47AE8"/>
    <w:rsid w:val="00F6270D"/>
    <w:rsid w:val="00F806D0"/>
    <w:rsid w:val="00F81D77"/>
    <w:rsid w:val="00F8266D"/>
    <w:rsid w:val="00F955FC"/>
    <w:rsid w:val="00FB240E"/>
    <w:rsid w:val="00FB28D9"/>
    <w:rsid w:val="00FB5EFD"/>
    <w:rsid w:val="00FC02C2"/>
    <w:rsid w:val="00FC6EEF"/>
    <w:rsid w:val="00FD1B43"/>
    <w:rsid w:val="00FD2229"/>
    <w:rsid w:val="00FD22A7"/>
    <w:rsid w:val="00FD3D30"/>
    <w:rsid w:val="00FD3F83"/>
    <w:rsid w:val="00FE1292"/>
    <w:rsid w:val="00FF3C57"/>
    <w:rsid w:val="00FF3F30"/>
    <w:rsid w:val="00FF5B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B658434"/>
  <w15:chartTrackingRefBased/>
  <w15:docId w15:val="{1AFE9935-51F7-473D-B01A-16D408F8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Black" w:eastAsiaTheme="minorHAnsi" w:hAnsi="Arial Black" w:cs="Arial"/>
        <w:color w:val="252359"/>
        <w:sz w:val="2"/>
        <w:szCs w:val="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90B92"/>
  </w:style>
  <w:style w:type="paragraph" w:styleId="Kop1">
    <w:name w:val="heading 1"/>
    <w:basedOn w:val="Standaard"/>
    <w:next w:val="Standaard"/>
    <w:link w:val="Kop1Char"/>
    <w:uiPriority w:val="9"/>
    <w:qFormat/>
    <w:rsid w:val="0050175D"/>
    <w:pPr>
      <w:keepNext/>
      <w:keepLines/>
      <w:spacing w:before="360" w:after="0" w:line="240" w:lineRule="auto"/>
      <w:jc w:val="center"/>
      <w:outlineLvl w:val="0"/>
    </w:pPr>
    <w:rPr>
      <w:rFonts w:eastAsiaTheme="majorEastAsia"/>
      <w:b/>
      <w:sz w:val="1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0175D"/>
    <w:rPr>
      <w:rFonts w:eastAsiaTheme="majorEastAsia"/>
      <w:b/>
      <w:sz w:val="100"/>
    </w:rPr>
  </w:style>
  <w:style w:type="paragraph" w:customStyle="1" w:styleId="Time">
    <w:name w:val="Time"/>
    <w:basedOn w:val="Standaard"/>
    <w:link w:val="TimeChar"/>
    <w:rsid w:val="001960AB"/>
    <w:pPr>
      <w:spacing w:before="240"/>
      <w:jc w:val="center"/>
    </w:pPr>
    <w:rPr>
      <w:color w:val="8392A2"/>
      <w:sz w:val="16"/>
    </w:rPr>
  </w:style>
  <w:style w:type="character" w:styleId="Verwijzingopmerking">
    <w:name w:val="annotation reference"/>
    <w:basedOn w:val="Standaardalinea-lettertype"/>
    <w:uiPriority w:val="99"/>
    <w:semiHidden/>
    <w:unhideWhenUsed/>
    <w:rsid w:val="00BC364D"/>
    <w:rPr>
      <w:sz w:val="16"/>
      <w:szCs w:val="16"/>
    </w:rPr>
  </w:style>
  <w:style w:type="character" w:customStyle="1" w:styleId="TimeChar">
    <w:name w:val="Time Char"/>
    <w:basedOn w:val="Standaardalinea-lettertype"/>
    <w:link w:val="Time"/>
    <w:rsid w:val="001960AB"/>
    <w:rPr>
      <w:rFonts w:ascii="Poppins" w:hAnsi="Poppins"/>
      <w:color w:val="8392A2"/>
      <w:sz w:val="16"/>
    </w:rPr>
  </w:style>
  <w:style w:type="paragraph" w:styleId="Tekstopmerking">
    <w:name w:val="annotation text"/>
    <w:basedOn w:val="Standaard"/>
    <w:link w:val="TekstopmerkingChar"/>
    <w:uiPriority w:val="99"/>
    <w:semiHidden/>
    <w:unhideWhenUsed/>
    <w:rsid w:val="00BC364D"/>
    <w:pPr>
      <w:spacing w:line="240" w:lineRule="auto"/>
    </w:pPr>
    <w:rPr>
      <w:sz w:val="20"/>
    </w:rPr>
  </w:style>
  <w:style w:type="character" w:customStyle="1" w:styleId="TekstopmerkingChar">
    <w:name w:val="Tekst opmerking Char"/>
    <w:basedOn w:val="Standaardalinea-lettertype"/>
    <w:link w:val="Tekstopmerking"/>
    <w:uiPriority w:val="99"/>
    <w:semiHidden/>
    <w:rsid w:val="00BC364D"/>
    <w:rPr>
      <w:sz w:val="20"/>
      <w:szCs w:val="20"/>
    </w:rPr>
  </w:style>
  <w:style w:type="paragraph" w:styleId="Onderwerpvanopmerking">
    <w:name w:val="annotation subject"/>
    <w:basedOn w:val="Tekstopmerking"/>
    <w:next w:val="Tekstopmerking"/>
    <w:link w:val="OnderwerpvanopmerkingChar"/>
    <w:uiPriority w:val="99"/>
    <w:semiHidden/>
    <w:unhideWhenUsed/>
    <w:rsid w:val="00BC364D"/>
    <w:rPr>
      <w:b/>
      <w:bCs/>
    </w:rPr>
  </w:style>
  <w:style w:type="character" w:customStyle="1" w:styleId="OnderwerpvanopmerkingChar">
    <w:name w:val="Onderwerp van opmerking Char"/>
    <w:basedOn w:val="TekstopmerkingChar"/>
    <w:link w:val="Onderwerpvanopmerking"/>
    <w:uiPriority w:val="99"/>
    <w:semiHidden/>
    <w:rsid w:val="00BC364D"/>
    <w:rPr>
      <w:b/>
      <w:bCs/>
      <w:sz w:val="20"/>
      <w:szCs w:val="20"/>
    </w:rPr>
  </w:style>
  <w:style w:type="paragraph" w:styleId="Ballontekst">
    <w:name w:val="Balloon Text"/>
    <w:basedOn w:val="Standaard"/>
    <w:link w:val="BallontekstChar"/>
    <w:uiPriority w:val="99"/>
    <w:semiHidden/>
    <w:unhideWhenUsed/>
    <w:rsid w:val="00BC364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C364D"/>
    <w:rPr>
      <w:rFonts w:ascii="Segoe UI" w:hAnsi="Segoe UI" w:cs="Segoe UI"/>
      <w:sz w:val="18"/>
      <w:szCs w:val="18"/>
    </w:rPr>
  </w:style>
  <w:style w:type="paragraph" w:styleId="Koptekst">
    <w:name w:val="header"/>
    <w:basedOn w:val="Standaard"/>
    <w:link w:val="KoptekstChar"/>
    <w:uiPriority w:val="99"/>
    <w:unhideWhenUsed/>
    <w:rsid w:val="00650E8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650E88"/>
  </w:style>
  <w:style w:type="paragraph" w:styleId="Voettekst">
    <w:name w:val="footer"/>
    <w:basedOn w:val="Standaard"/>
    <w:link w:val="VoettekstChar"/>
    <w:uiPriority w:val="99"/>
    <w:unhideWhenUsed/>
    <w:rsid w:val="00650E8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650E88"/>
  </w:style>
  <w:style w:type="paragraph" w:customStyle="1" w:styleId="ExportDate">
    <w:name w:val="Export Date"/>
    <w:basedOn w:val="Time"/>
    <w:link w:val="ExportDateChar"/>
    <w:qFormat/>
    <w:rsid w:val="00636FDD"/>
    <w:rPr>
      <w:b/>
      <w:sz w:val="20"/>
    </w:rPr>
  </w:style>
  <w:style w:type="table" w:styleId="Tabelraster">
    <w:name w:val="Table Grid"/>
    <w:basedOn w:val="Standaardtabel"/>
    <w:uiPriority w:val="39"/>
    <w:rsid w:val="00196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ortDateChar">
    <w:name w:val="Export Date Char"/>
    <w:basedOn w:val="TimeChar"/>
    <w:link w:val="ExportDate"/>
    <w:rsid w:val="00636FDD"/>
    <w:rPr>
      <w:rFonts w:ascii="Poppins" w:hAnsi="Poppins"/>
      <w:b/>
      <w:color w:val="8392A2"/>
      <w:sz w:val="20"/>
    </w:rPr>
  </w:style>
  <w:style w:type="paragraph" w:customStyle="1" w:styleId="Table">
    <w:name w:val="Table"/>
    <w:basedOn w:val="Standaard"/>
    <w:link w:val="TableChar"/>
    <w:qFormat/>
    <w:rsid w:val="00FC02C2"/>
    <w:pPr>
      <w:framePr w:wrap="notBeside" w:vAnchor="text" w:hAnchor="text" w:y="1"/>
    </w:pPr>
    <w:rPr>
      <w:bCs/>
    </w:rPr>
  </w:style>
  <w:style w:type="character" w:customStyle="1" w:styleId="TableChar">
    <w:name w:val="Table Char"/>
    <w:basedOn w:val="Standaardalinea-lettertype"/>
    <w:link w:val="Table"/>
    <w:rsid w:val="00FC02C2"/>
    <w:rPr>
      <w:bCs/>
    </w:rPr>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Standaard"/>
    <w:uiPriority w:val="34"/>
    <w:qFormat/>
    <w:rsid w:val="00DF064E"/>
    <w:pPr>
      <w:ind w:left="720"/>
      <w:contextualSpacing/>
    </w:pPr>
  </w:style>
  <w:style w:type="paragraph" w:customStyle="1" w:styleId="TitlePHPDOCX">
    <w:name w:val="Title PHPDOCX"/>
    <w:basedOn w:val="Standaard"/>
    <w:next w:val="Standaard"/>
    <w:link w:val="TitleCarPHPDOCX"/>
    <w:uiPriority w:val="10"/>
    <w:qFormat/>
    <w:rsid w:val="00DF064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basedOn w:val="Standaard"/>
    <w:next w:val="Standaard"/>
    <w:link w:val="SubtitleCarPHPDOCX"/>
    <w:uiPriority w:val="11"/>
    <w:qFormat/>
    <w:rsid w:val="00DF06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472C4"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Standaard"/>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Standaard"/>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Standaard"/>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Standaard"/>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paragraph" w:styleId="Lijstalinea">
    <w:name w:val="List Paragraph"/>
    <w:basedOn w:val="Standaard"/>
    <w:uiPriority w:val="34"/>
    <w:qFormat/>
    <w:rsid w:val="00C04D8F"/>
    <w:pPr>
      <w:ind w:left="720"/>
      <w:contextualSpacing/>
    </w:pPr>
  </w:style>
  <w:style w:type="paragraph" w:styleId="Normaalweb">
    <w:name w:val="Normal (Web)"/>
    <w:basedOn w:val="Standaard"/>
    <w:uiPriority w:val="99"/>
    <w:semiHidden/>
    <w:unhideWhenUsed/>
    <w:rsid w:val="00D9025F"/>
    <w:pPr>
      <w:spacing w:before="100" w:beforeAutospacing="1" w:after="100" w:afterAutospacing="1" w:line="240" w:lineRule="auto"/>
    </w:pPr>
    <w:rPr>
      <w:rFonts w:ascii="Times New Roman" w:eastAsia="Times New Roman" w:hAnsi="Times New Roman" w:cs="Times New Roman"/>
      <w:color w:val="auto"/>
      <w:sz w:val="24"/>
      <w:szCs w:val="24"/>
      <w:lang w:val="nl-NL" w:eastAsia="nl-NL"/>
    </w:rPr>
  </w:style>
  <w:style w:type="character" w:styleId="Zwaar">
    <w:name w:val="Strong"/>
    <w:basedOn w:val="Standaardalinea-lettertype"/>
    <w:uiPriority w:val="22"/>
    <w:qFormat/>
    <w:rsid w:val="00D902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32578">
      <w:bodyDiv w:val="1"/>
      <w:marLeft w:val="0"/>
      <w:marRight w:val="0"/>
      <w:marTop w:val="0"/>
      <w:marBottom w:val="0"/>
      <w:divBdr>
        <w:top w:val="none" w:sz="0" w:space="0" w:color="auto"/>
        <w:left w:val="none" w:sz="0" w:space="0" w:color="auto"/>
        <w:bottom w:val="none" w:sz="0" w:space="0" w:color="auto"/>
        <w:right w:val="none" w:sz="0" w:space="0" w:color="auto"/>
      </w:divBdr>
    </w:div>
    <w:div w:id="160393754">
      <w:bodyDiv w:val="1"/>
      <w:marLeft w:val="0"/>
      <w:marRight w:val="0"/>
      <w:marTop w:val="0"/>
      <w:marBottom w:val="0"/>
      <w:divBdr>
        <w:top w:val="none" w:sz="0" w:space="0" w:color="auto"/>
        <w:left w:val="none" w:sz="0" w:space="0" w:color="auto"/>
        <w:bottom w:val="none" w:sz="0" w:space="0" w:color="auto"/>
        <w:right w:val="none" w:sz="0" w:space="0" w:color="auto"/>
      </w:divBdr>
    </w:div>
    <w:div w:id="539366978">
      <w:bodyDiv w:val="1"/>
      <w:marLeft w:val="0"/>
      <w:marRight w:val="0"/>
      <w:marTop w:val="0"/>
      <w:marBottom w:val="0"/>
      <w:divBdr>
        <w:top w:val="none" w:sz="0" w:space="0" w:color="auto"/>
        <w:left w:val="none" w:sz="0" w:space="0" w:color="auto"/>
        <w:bottom w:val="none" w:sz="0" w:space="0" w:color="auto"/>
        <w:right w:val="none" w:sz="0" w:space="0" w:color="auto"/>
      </w:divBdr>
    </w:div>
    <w:div w:id="686831424">
      <w:bodyDiv w:val="1"/>
      <w:marLeft w:val="0"/>
      <w:marRight w:val="0"/>
      <w:marTop w:val="0"/>
      <w:marBottom w:val="0"/>
      <w:divBdr>
        <w:top w:val="none" w:sz="0" w:space="0" w:color="auto"/>
        <w:left w:val="none" w:sz="0" w:space="0" w:color="auto"/>
        <w:bottom w:val="none" w:sz="0" w:space="0" w:color="auto"/>
        <w:right w:val="none" w:sz="0" w:space="0" w:color="auto"/>
      </w:divBdr>
    </w:div>
    <w:div w:id="904991718">
      <w:bodyDiv w:val="1"/>
      <w:marLeft w:val="0"/>
      <w:marRight w:val="0"/>
      <w:marTop w:val="0"/>
      <w:marBottom w:val="0"/>
      <w:divBdr>
        <w:top w:val="none" w:sz="0" w:space="0" w:color="auto"/>
        <w:left w:val="none" w:sz="0" w:space="0" w:color="auto"/>
        <w:bottom w:val="none" w:sz="0" w:space="0" w:color="auto"/>
        <w:right w:val="none" w:sz="0" w:space="0" w:color="auto"/>
      </w:divBdr>
    </w:div>
    <w:div w:id="1005204221">
      <w:bodyDiv w:val="1"/>
      <w:marLeft w:val="0"/>
      <w:marRight w:val="0"/>
      <w:marTop w:val="0"/>
      <w:marBottom w:val="0"/>
      <w:divBdr>
        <w:top w:val="none" w:sz="0" w:space="0" w:color="auto"/>
        <w:left w:val="none" w:sz="0" w:space="0" w:color="auto"/>
        <w:bottom w:val="none" w:sz="0" w:space="0" w:color="auto"/>
        <w:right w:val="none" w:sz="0" w:space="0" w:color="auto"/>
      </w:divBdr>
    </w:div>
    <w:div w:id="1126195625">
      <w:bodyDiv w:val="1"/>
      <w:marLeft w:val="0"/>
      <w:marRight w:val="0"/>
      <w:marTop w:val="0"/>
      <w:marBottom w:val="0"/>
      <w:divBdr>
        <w:top w:val="none" w:sz="0" w:space="0" w:color="auto"/>
        <w:left w:val="none" w:sz="0" w:space="0" w:color="auto"/>
        <w:bottom w:val="none" w:sz="0" w:space="0" w:color="auto"/>
        <w:right w:val="none" w:sz="0" w:space="0" w:color="auto"/>
      </w:divBdr>
    </w:div>
    <w:div w:id="1207645592">
      <w:bodyDiv w:val="1"/>
      <w:marLeft w:val="0"/>
      <w:marRight w:val="0"/>
      <w:marTop w:val="0"/>
      <w:marBottom w:val="0"/>
      <w:divBdr>
        <w:top w:val="none" w:sz="0" w:space="0" w:color="auto"/>
        <w:left w:val="none" w:sz="0" w:space="0" w:color="auto"/>
        <w:bottom w:val="none" w:sz="0" w:space="0" w:color="auto"/>
        <w:right w:val="none" w:sz="0" w:space="0" w:color="auto"/>
      </w:divBdr>
    </w:div>
    <w:div w:id="196820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32D20-873A-403D-A512-0E57E39C8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35</Pages>
  <Words>2287</Words>
  <Characters>12584</Characters>
  <Application>Microsoft Office Word</Application>
  <DocSecurity>0</DocSecurity>
  <Lines>104</Lines>
  <Paragraphs>29</Paragraphs>
  <ScaleCrop>false</ScaleCrop>
  <HeadingPairs>
    <vt:vector size="6" baseType="variant">
      <vt:variant>
        <vt:lpstr>Titel</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14842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Weiter</dc:creator>
  <cp:keywords/>
  <dc:description/>
  <cp:lastModifiedBy>Pullen, J (Jannelies)</cp:lastModifiedBy>
  <cp:revision>5</cp:revision>
  <dcterms:created xsi:type="dcterms:W3CDTF">2021-09-08T14:01:00Z</dcterms:created>
  <dcterms:modified xsi:type="dcterms:W3CDTF">2021-09-14T15:38:00Z</dcterms:modified>
</cp:coreProperties>
</file>